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40C30" w14:textId="4934EA81" w:rsidR="00024D51" w:rsidRDefault="00024D51" w:rsidP="00024D51">
      <w:pPr>
        <w:pStyle w:val="15"/>
        <w:numPr>
          <w:ilvl w:val="0"/>
          <w:numId w:val="0"/>
        </w:numPr>
        <w:jc w:val="center"/>
      </w:pPr>
      <w:bookmarkStart w:id="0" w:name="_Toc47343592"/>
      <w:r>
        <w:rPr>
          <w:rFonts w:hint="eastAsia"/>
        </w:rPr>
        <w:t>温州市永强北片区永中单元YB-08-B-01至YB-08-B-03地块土壤修复效果评估项目</w:t>
      </w:r>
      <w:r>
        <w:rPr>
          <w:rFonts w:hint="eastAsia"/>
        </w:rPr>
        <w:t>公示内容</w:t>
      </w:r>
    </w:p>
    <w:p w14:paraId="041EBED7" w14:textId="77777777" w:rsidR="00024D51" w:rsidRPr="00C56866" w:rsidRDefault="00024D51" w:rsidP="00024D51">
      <w:pPr>
        <w:pStyle w:val="20"/>
      </w:pPr>
      <w:bookmarkStart w:id="1" w:name="_Toc47343593"/>
      <w:bookmarkStart w:id="2" w:name="_Toc369448049"/>
      <w:bookmarkStart w:id="3" w:name="_Toc458175370"/>
      <w:bookmarkEnd w:id="0"/>
      <w:r w:rsidRPr="00C56866">
        <w:rPr>
          <w:rFonts w:hint="eastAsia"/>
        </w:rPr>
        <w:t>修复工程概况</w:t>
      </w:r>
      <w:bookmarkEnd w:id="1"/>
    </w:p>
    <w:p w14:paraId="2A8BDEB3" w14:textId="77777777" w:rsidR="00024D51" w:rsidRPr="00C56866" w:rsidRDefault="00024D51" w:rsidP="00024D51">
      <w:pPr>
        <w:pStyle w:val="a6"/>
      </w:pPr>
      <w:r w:rsidRPr="00C56866">
        <w:rPr>
          <w:rFonts w:hint="eastAsia"/>
        </w:rPr>
        <w:t>工程名称：温州市永强北片区永中单元</w:t>
      </w:r>
      <w:r w:rsidRPr="00C56866">
        <w:t>YB-08-B-01</w:t>
      </w:r>
      <w:r w:rsidRPr="00C56866">
        <w:t>至</w:t>
      </w:r>
      <w:r w:rsidRPr="00C56866">
        <w:t>YB-08-B-03</w:t>
      </w:r>
      <w:r w:rsidRPr="00C56866">
        <w:t>地块场地治理工程</w:t>
      </w:r>
      <w:r w:rsidRPr="00C56866">
        <w:rPr>
          <w:rFonts w:hint="eastAsia"/>
        </w:rPr>
        <w:t>。</w:t>
      </w:r>
    </w:p>
    <w:p w14:paraId="52EB5364" w14:textId="77777777" w:rsidR="00024D51" w:rsidRPr="00C56866" w:rsidRDefault="00024D51" w:rsidP="00024D51">
      <w:pPr>
        <w:pStyle w:val="a6"/>
      </w:pPr>
      <w:r w:rsidRPr="00C56866">
        <w:t>项目地点：</w:t>
      </w:r>
      <w:r w:rsidRPr="00C56866">
        <w:rPr>
          <w:rFonts w:hint="eastAsia"/>
        </w:rPr>
        <w:t>永中单元</w:t>
      </w:r>
      <w:r w:rsidRPr="00C56866">
        <w:t>YB-08-B-01</w:t>
      </w:r>
      <w:r w:rsidRPr="00C56866">
        <w:t>至</w:t>
      </w:r>
      <w:r w:rsidRPr="00C56866">
        <w:t>YB-08-B-03</w:t>
      </w:r>
      <w:r w:rsidRPr="00C56866">
        <w:t>地块</w:t>
      </w:r>
      <w:r w:rsidRPr="00C56866">
        <w:rPr>
          <w:rFonts w:hint="eastAsia"/>
        </w:rPr>
        <w:t>。</w:t>
      </w:r>
    </w:p>
    <w:p w14:paraId="28EAFF6B" w14:textId="77777777" w:rsidR="00024D51" w:rsidRPr="00C56866" w:rsidRDefault="00024D51" w:rsidP="00024D51">
      <w:pPr>
        <w:pStyle w:val="a6"/>
      </w:pPr>
      <w:r w:rsidRPr="00C56866">
        <w:rPr>
          <w:rFonts w:hint="eastAsia"/>
        </w:rPr>
        <w:t>工程实际实施范围：《温州市永强北片区永中单元</w:t>
      </w:r>
      <w:r w:rsidRPr="00C56866">
        <w:t>YB-08-B-01</w:t>
      </w:r>
      <w:r w:rsidRPr="00C56866">
        <w:t>至</w:t>
      </w:r>
      <w:r w:rsidRPr="00C56866">
        <w:t>YB-08-B-03</w:t>
      </w:r>
      <w:r w:rsidRPr="00C56866">
        <w:t>地块场地治理工程修复实施方案》中所列出的</w:t>
      </w:r>
      <w:r w:rsidRPr="00C56866">
        <w:rPr>
          <w:rFonts w:hint="eastAsia"/>
        </w:rPr>
        <w:t>永中单元</w:t>
      </w:r>
      <w:r w:rsidRPr="00C56866">
        <w:t>YB-08-B-01</w:t>
      </w:r>
      <w:r w:rsidRPr="00C56866">
        <w:t>至</w:t>
      </w:r>
      <w:r w:rsidRPr="00C56866">
        <w:t>YB-08-B-03</w:t>
      </w:r>
      <w:r w:rsidRPr="00C56866">
        <w:t>地块。</w:t>
      </w:r>
      <w:r w:rsidRPr="00C56866">
        <w:rPr>
          <w:rFonts w:hint="eastAsia"/>
        </w:rPr>
        <w:t>根据《温州市永强北片区永中单元</w:t>
      </w:r>
      <w:r w:rsidRPr="00C56866">
        <w:t>YB-08-B-01</w:t>
      </w:r>
      <w:r w:rsidRPr="00C56866">
        <w:t>至</w:t>
      </w:r>
      <w:r w:rsidRPr="00C56866">
        <w:t>YB-08-B-03</w:t>
      </w:r>
      <w:r w:rsidRPr="00C56866">
        <w:t>地块场地治理工程修复实施方案》，本次修复场地规划分为防护绿地、住宅用地和公园绿地。项目污染土壤范围划分为</w:t>
      </w:r>
      <w:r w:rsidRPr="00C56866">
        <w:t>Ⅰ</w:t>
      </w:r>
      <w:r w:rsidRPr="00C56866">
        <w:t>～</w:t>
      </w:r>
      <w:r w:rsidRPr="00C56866">
        <w:t>Ⅸ</w:t>
      </w:r>
      <w:r w:rsidRPr="00C56866">
        <w:t>共计</w:t>
      </w:r>
      <w:r w:rsidRPr="00C56866">
        <w:t>9</w:t>
      </w:r>
      <w:r w:rsidRPr="00C56866">
        <w:t>个分区，</w:t>
      </w:r>
      <w:r w:rsidRPr="00C56866">
        <w:rPr>
          <w:rFonts w:hint="eastAsia"/>
        </w:rPr>
        <w:t>清挖土壤</w:t>
      </w:r>
      <w:r w:rsidRPr="00C56866">
        <w:t>总面积（各修复土层总投影面积</w:t>
      </w:r>
      <w:r w:rsidRPr="00C56866">
        <w:rPr>
          <w:rFonts w:hint="eastAsia"/>
        </w:rPr>
        <w:t>，多层重复计算</w:t>
      </w:r>
      <w:r w:rsidRPr="00C56866">
        <w:t>）约为</w:t>
      </w:r>
      <w:r w:rsidRPr="00C56866">
        <w:t>16805.2 m</w:t>
      </w:r>
      <w:r w:rsidRPr="00C56866">
        <w:rPr>
          <w:vertAlign w:val="superscript"/>
        </w:rPr>
        <w:t>2</w:t>
      </w:r>
      <w:r w:rsidRPr="00C56866">
        <w:t>，</w:t>
      </w:r>
      <w:r w:rsidRPr="00C56866">
        <w:rPr>
          <w:rFonts w:hint="eastAsia"/>
        </w:rPr>
        <w:t>清挖投影面积（多层不重复计算）</w:t>
      </w:r>
      <w:r w:rsidRPr="00C56866">
        <w:t>14020.82</w:t>
      </w:r>
      <w:r w:rsidRPr="00C56866">
        <w:rPr>
          <w:rFonts w:hint="eastAsia"/>
        </w:rPr>
        <w:t xml:space="preserve"> m</w:t>
      </w:r>
      <w:r w:rsidRPr="00C56866">
        <w:rPr>
          <w:vertAlign w:val="superscript"/>
        </w:rPr>
        <w:t>2</w:t>
      </w:r>
      <w:r w:rsidRPr="00C56866">
        <w:rPr>
          <w:rFonts w:hint="eastAsia"/>
        </w:rPr>
        <w:t>，清挖</w:t>
      </w:r>
      <w:r w:rsidRPr="00C56866">
        <w:t>深度为</w:t>
      </w:r>
      <w:r w:rsidRPr="00C56866">
        <w:t>0.1</w:t>
      </w:r>
      <w:r w:rsidRPr="00C56866">
        <w:t>～</w:t>
      </w:r>
      <w:r w:rsidRPr="00C56866">
        <w:t>3.9 m</w:t>
      </w:r>
      <w:r w:rsidRPr="00C56866">
        <w:t>不等</w:t>
      </w:r>
      <w:r w:rsidRPr="00C56866">
        <w:rPr>
          <w:rFonts w:hint="eastAsia"/>
        </w:rPr>
        <w:t>。</w:t>
      </w:r>
    </w:p>
    <w:p w14:paraId="5A556869" w14:textId="77777777" w:rsidR="00024D51" w:rsidRPr="00C56866" w:rsidRDefault="00024D51" w:rsidP="00024D51">
      <w:pPr>
        <w:pStyle w:val="a6"/>
      </w:pPr>
      <w:r w:rsidRPr="00C56866">
        <w:rPr>
          <w:rFonts w:hint="eastAsia"/>
        </w:rPr>
        <w:t>实际工程规模：项目实际清挖土</w:t>
      </w:r>
      <w:r w:rsidRPr="00C56866">
        <w:rPr>
          <w:rFonts w:hint="eastAsia"/>
        </w:rPr>
        <w:t>3</w:t>
      </w:r>
      <w:r w:rsidRPr="00C56866">
        <w:t>0682.4</w:t>
      </w:r>
      <w:r w:rsidRPr="00C56866">
        <w:rPr>
          <w:rFonts w:hint="eastAsia"/>
        </w:rPr>
        <w:t xml:space="preserve"> m</w:t>
      </w:r>
      <w:r w:rsidRPr="00C56866">
        <w:rPr>
          <w:rFonts w:hint="eastAsia"/>
          <w:vertAlign w:val="superscript"/>
        </w:rPr>
        <w:t>3</w:t>
      </w:r>
      <w:r w:rsidRPr="00C56866">
        <w:rPr>
          <w:rFonts w:hint="eastAsia"/>
        </w:rPr>
        <w:t>，其中无污染土</w:t>
      </w:r>
      <w:r w:rsidRPr="00C56866">
        <w:rPr>
          <w:rFonts w:hint="eastAsia"/>
        </w:rPr>
        <w:t>11208.1 m</w:t>
      </w:r>
      <w:r w:rsidRPr="00C56866">
        <w:rPr>
          <w:rFonts w:hint="eastAsia"/>
          <w:vertAlign w:val="superscript"/>
        </w:rPr>
        <w:t>3</w:t>
      </w:r>
      <w:r w:rsidRPr="00C56866">
        <w:rPr>
          <w:rFonts w:hint="eastAsia"/>
        </w:rPr>
        <w:t>，清挖污染土总方量为</w:t>
      </w:r>
      <w:r w:rsidRPr="00C56866">
        <w:rPr>
          <w:rFonts w:hint="eastAsia"/>
        </w:rPr>
        <w:t>1</w:t>
      </w:r>
      <w:r w:rsidRPr="00C56866">
        <w:t>9183.3+291</w:t>
      </w:r>
      <w:r w:rsidRPr="00C56866">
        <w:rPr>
          <w:rFonts w:hint="eastAsia"/>
        </w:rPr>
        <w:t>=</w:t>
      </w:r>
      <w:r w:rsidRPr="00C56866">
        <w:t>19474.3</w:t>
      </w:r>
      <w:r w:rsidRPr="00C56866">
        <w:rPr>
          <w:rFonts w:hint="eastAsia"/>
        </w:rPr>
        <w:t>m</w:t>
      </w:r>
      <w:r w:rsidRPr="00C56866">
        <w:rPr>
          <w:rFonts w:hint="eastAsia"/>
          <w:vertAlign w:val="superscript"/>
        </w:rPr>
        <w:t>3</w:t>
      </w:r>
      <w:r w:rsidRPr="00C56866">
        <w:rPr>
          <w:rFonts w:hint="eastAsia"/>
        </w:rPr>
        <w:t>，其中</w:t>
      </w:r>
      <w:r w:rsidRPr="00C56866">
        <w:rPr>
          <w:rFonts w:hint="eastAsia"/>
        </w:rPr>
        <w:t>291m</w:t>
      </w:r>
      <w:r w:rsidRPr="00C56866">
        <w:rPr>
          <w:rFonts w:hint="eastAsia"/>
          <w:vertAlign w:val="superscript"/>
        </w:rPr>
        <w:t>3</w:t>
      </w:r>
      <w:r w:rsidRPr="00C56866">
        <w:rPr>
          <w:rFonts w:hint="eastAsia"/>
        </w:rPr>
        <w:t>为效果评估单位基坑监测后二次清挖增量，</w:t>
      </w:r>
      <w:r w:rsidRPr="00C56866">
        <w:rPr>
          <w:rFonts w:hint="eastAsia"/>
        </w:rPr>
        <w:t>1</w:t>
      </w:r>
      <w:r w:rsidRPr="00C56866">
        <w:t>9183.3</w:t>
      </w:r>
      <w:r w:rsidRPr="00C56866">
        <w:rPr>
          <w:rFonts w:hint="eastAsia"/>
        </w:rPr>
        <w:t xml:space="preserve"> m</w:t>
      </w:r>
      <w:r w:rsidRPr="00C56866">
        <w:rPr>
          <w:rFonts w:hint="eastAsia"/>
          <w:vertAlign w:val="superscript"/>
        </w:rPr>
        <w:t>3</w:t>
      </w:r>
      <w:r w:rsidRPr="00C56866">
        <w:rPr>
          <w:rFonts w:hint="eastAsia"/>
        </w:rPr>
        <w:t>中含筛分建筑垃圾石块</w:t>
      </w:r>
      <w:r w:rsidRPr="00C56866">
        <w:rPr>
          <w:rFonts w:hint="eastAsia"/>
        </w:rPr>
        <w:t>4</w:t>
      </w:r>
      <w:r w:rsidRPr="00C56866">
        <w:t>121</w:t>
      </w:r>
      <w:r w:rsidRPr="00C56866">
        <w:rPr>
          <w:rFonts w:hint="eastAsia"/>
        </w:rPr>
        <w:t>m</w:t>
      </w:r>
      <w:r w:rsidRPr="00C56866">
        <w:rPr>
          <w:rFonts w:hint="eastAsia"/>
          <w:vertAlign w:val="superscript"/>
        </w:rPr>
        <w:t>3</w:t>
      </w:r>
      <w:r w:rsidRPr="00C56866">
        <w:rPr>
          <w:rFonts w:hint="eastAsia"/>
        </w:rPr>
        <w:t>（未纳入修复），污染土方</w:t>
      </w:r>
      <w:r>
        <w:rPr>
          <w:rFonts w:hint="eastAsia"/>
        </w:rPr>
        <w:t>15353.3</w:t>
      </w:r>
      <w:r w:rsidRPr="00C56866">
        <w:rPr>
          <w:rFonts w:hint="eastAsia"/>
        </w:rPr>
        <w:t xml:space="preserve"> m</w:t>
      </w:r>
      <w:r w:rsidRPr="00C56866">
        <w:rPr>
          <w:rFonts w:hint="eastAsia"/>
          <w:vertAlign w:val="superscript"/>
        </w:rPr>
        <w:t>3</w:t>
      </w:r>
      <w:r w:rsidRPr="00C56866">
        <w:rPr>
          <w:rFonts w:hint="eastAsia"/>
        </w:rPr>
        <w:t>。污染土方中含重金属污染土壤</w:t>
      </w:r>
      <w:r>
        <w:t>6537.8</w:t>
      </w:r>
      <w:r w:rsidRPr="00C56866">
        <w:rPr>
          <w:rFonts w:hint="eastAsia"/>
        </w:rPr>
        <w:t>m</w:t>
      </w:r>
      <w:r w:rsidRPr="00C56866">
        <w:rPr>
          <w:rFonts w:hint="eastAsia"/>
          <w:vertAlign w:val="superscript"/>
        </w:rPr>
        <w:t>3</w:t>
      </w:r>
      <w:r w:rsidRPr="00C56866">
        <w:rPr>
          <w:rFonts w:hint="eastAsia"/>
        </w:rPr>
        <w:t>，有机污染土壤</w:t>
      </w:r>
      <w:r w:rsidRPr="00C56866">
        <w:t>1103.3</w:t>
      </w:r>
      <w:r w:rsidRPr="00C56866">
        <w:rPr>
          <w:rFonts w:hint="eastAsia"/>
        </w:rPr>
        <w:t>m</w:t>
      </w:r>
      <w:r w:rsidRPr="00C56866">
        <w:rPr>
          <w:rFonts w:hint="eastAsia"/>
          <w:vertAlign w:val="superscript"/>
        </w:rPr>
        <w:t>3</w:t>
      </w:r>
      <w:r w:rsidRPr="00C56866">
        <w:rPr>
          <w:rFonts w:hint="eastAsia"/>
        </w:rPr>
        <w:t>，重金属和有机复合污染土壤</w:t>
      </w:r>
      <w:r w:rsidRPr="00C56866">
        <w:rPr>
          <w:rFonts w:hint="eastAsia"/>
        </w:rPr>
        <w:t>7</w:t>
      </w:r>
      <w:r w:rsidRPr="00C56866">
        <w:t>712.2</w:t>
      </w:r>
      <w:r w:rsidRPr="00C56866">
        <w:rPr>
          <w:rFonts w:hint="eastAsia"/>
        </w:rPr>
        <w:t>m</w:t>
      </w:r>
      <w:r w:rsidRPr="00C56866">
        <w:rPr>
          <w:rFonts w:hint="eastAsia"/>
          <w:vertAlign w:val="superscript"/>
        </w:rPr>
        <w:t>3</w:t>
      </w:r>
      <w:r w:rsidRPr="00C56866">
        <w:rPr>
          <w:rFonts w:hint="eastAsia"/>
        </w:rPr>
        <w:t>。实际抽取地下水</w:t>
      </w:r>
      <w:r w:rsidRPr="00C56866">
        <w:rPr>
          <w:rFonts w:hint="eastAsia"/>
        </w:rPr>
        <w:t>4</w:t>
      </w:r>
      <w:r w:rsidRPr="00C56866">
        <w:t>85</w:t>
      </w:r>
      <w:r w:rsidRPr="00C56866">
        <w:rPr>
          <w:rFonts w:hint="eastAsia"/>
        </w:rPr>
        <w:t>m</w:t>
      </w:r>
      <w:r w:rsidRPr="00C56866">
        <w:rPr>
          <w:vertAlign w:val="superscript"/>
        </w:rPr>
        <w:t>3</w:t>
      </w:r>
      <w:r w:rsidRPr="00C56866">
        <w:rPr>
          <w:rFonts w:hint="eastAsia"/>
        </w:rPr>
        <w:t>。</w:t>
      </w:r>
    </w:p>
    <w:p w14:paraId="19937B5C" w14:textId="77777777" w:rsidR="00024D51" w:rsidRPr="00C56866" w:rsidRDefault="00024D51" w:rsidP="00024D51">
      <w:pPr>
        <w:pStyle w:val="a6"/>
      </w:pPr>
      <w:r w:rsidRPr="00C56866">
        <w:t>工程工期：</w:t>
      </w:r>
      <w:r w:rsidRPr="00C56866">
        <w:t>39</w:t>
      </w:r>
      <w:r w:rsidRPr="00C56866">
        <w:rPr>
          <w:rFonts w:hint="eastAsia"/>
        </w:rPr>
        <w:t>6</w:t>
      </w:r>
      <w:r w:rsidRPr="00C56866">
        <w:t>日历天</w:t>
      </w:r>
      <w:r w:rsidRPr="00C56866">
        <w:rPr>
          <w:rFonts w:hint="eastAsia"/>
        </w:rPr>
        <w:t>。</w:t>
      </w:r>
    </w:p>
    <w:p w14:paraId="49F02B86" w14:textId="77777777" w:rsidR="00024D51" w:rsidRPr="00C56866" w:rsidRDefault="00024D51" w:rsidP="00024D51">
      <w:pPr>
        <w:pStyle w:val="a6"/>
      </w:pPr>
      <w:r w:rsidRPr="00C56866">
        <w:rPr>
          <w:rFonts w:hint="eastAsia"/>
        </w:rPr>
        <w:t>建设单位：温州市龙湾城市中心区开发建设管理委员会</w:t>
      </w:r>
    </w:p>
    <w:p w14:paraId="1DC288E0" w14:textId="77777777" w:rsidR="00024D51" w:rsidRPr="00C56866" w:rsidRDefault="00024D51" w:rsidP="00024D51">
      <w:pPr>
        <w:pStyle w:val="a6"/>
      </w:pPr>
      <w:r w:rsidRPr="00C56866">
        <w:rPr>
          <w:rFonts w:hint="eastAsia"/>
        </w:rPr>
        <w:t>监理单位：浙江中蓝环境科技有限公司</w:t>
      </w:r>
    </w:p>
    <w:p w14:paraId="4B09C102" w14:textId="77777777" w:rsidR="00024D51" w:rsidRPr="00C56866" w:rsidRDefault="00024D51" w:rsidP="00024D51">
      <w:pPr>
        <w:pStyle w:val="a6"/>
      </w:pPr>
      <w:r w:rsidRPr="00C56866">
        <w:rPr>
          <w:rFonts w:hint="eastAsia"/>
        </w:rPr>
        <w:t>施工单位：煜环环境科技有限公司</w:t>
      </w:r>
    </w:p>
    <w:p w14:paraId="503E3614" w14:textId="77777777" w:rsidR="00024D51" w:rsidRPr="00C56866" w:rsidRDefault="00024D51" w:rsidP="00024D51">
      <w:pPr>
        <w:pStyle w:val="a6"/>
      </w:pPr>
      <w:r w:rsidRPr="00C56866">
        <w:rPr>
          <w:rFonts w:hint="eastAsia"/>
        </w:rPr>
        <w:t>施工自检单位：英格尔检测技术服务（上海）有限公司</w:t>
      </w:r>
    </w:p>
    <w:p w14:paraId="7DAD7A9F" w14:textId="77777777" w:rsidR="00024D51" w:rsidRPr="00C56866" w:rsidRDefault="00024D51" w:rsidP="00024D51">
      <w:pPr>
        <w:pStyle w:val="a6"/>
      </w:pPr>
      <w:r w:rsidRPr="00C56866">
        <w:rPr>
          <w:rFonts w:hint="eastAsia"/>
        </w:rPr>
        <w:t>效果评估单位：浙江工业大学工程设计集团有限公司</w:t>
      </w:r>
    </w:p>
    <w:p w14:paraId="03463268" w14:textId="77777777" w:rsidR="00024D51" w:rsidRPr="00C56866" w:rsidRDefault="00024D51" w:rsidP="00024D51">
      <w:pPr>
        <w:pStyle w:val="a6"/>
      </w:pPr>
      <w:r w:rsidRPr="00C56866">
        <w:rPr>
          <w:rFonts w:hint="eastAsia"/>
        </w:rPr>
        <w:t>效果评估检测单位：杭州谱尼检测科技有限公司、浙江瑞启检测技术有限公司、杭州中一检测研究院有限公司、浙江华标检测技术有限公司</w:t>
      </w:r>
    </w:p>
    <w:p w14:paraId="37087103" w14:textId="77777777" w:rsidR="00024D51" w:rsidRPr="00C56866" w:rsidRDefault="00024D51" w:rsidP="00024D51">
      <w:pPr>
        <w:pStyle w:val="a6"/>
      </w:pPr>
      <w:r w:rsidRPr="00C56866">
        <w:rPr>
          <w:rFonts w:hint="eastAsia"/>
        </w:rPr>
        <w:t>主要污染因子：镍、六价铬、砷、</w:t>
      </w:r>
      <w:r w:rsidRPr="00C56866">
        <w:rPr>
          <w:rFonts w:hint="eastAsia"/>
        </w:rPr>
        <w:t>1,2-</w:t>
      </w:r>
      <w:r w:rsidRPr="00C56866">
        <w:rPr>
          <w:rFonts w:hint="eastAsia"/>
        </w:rPr>
        <w:t>二氯乙烷、氯乙烯、苯并</w:t>
      </w:r>
      <w:r w:rsidRPr="00C56866">
        <w:rPr>
          <w:rFonts w:hint="eastAsia"/>
        </w:rPr>
        <w:t>[a]</w:t>
      </w:r>
      <w:r w:rsidRPr="00C56866">
        <w:rPr>
          <w:rFonts w:hint="eastAsia"/>
        </w:rPr>
        <w:t>芘和总石油烃。</w:t>
      </w:r>
    </w:p>
    <w:p w14:paraId="59E44087" w14:textId="77777777" w:rsidR="00024D51" w:rsidRPr="00C56866" w:rsidRDefault="00024D51" w:rsidP="00024D51">
      <w:pPr>
        <w:pStyle w:val="a6"/>
      </w:pPr>
      <w:r w:rsidRPr="00C56866">
        <w:rPr>
          <w:rFonts w:hint="eastAsia"/>
        </w:rPr>
        <w:lastRenderedPageBreak/>
        <w:t>修复技术：固化</w:t>
      </w:r>
      <w:r w:rsidRPr="00C56866">
        <w:t>/</w:t>
      </w:r>
      <w:r w:rsidRPr="00C56866">
        <w:t>稳定化、化学氧化技术与抽出</w:t>
      </w:r>
      <w:r w:rsidRPr="00C56866">
        <w:t>-Fenton</w:t>
      </w:r>
      <w:r w:rsidRPr="00C56866">
        <w:t>氧化</w:t>
      </w:r>
      <w:r w:rsidRPr="00C56866">
        <w:t>-</w:t>
      </w:r>
      <w:r w:rsidRPr="00C56866">
        <w:t>混凝沉淀技术。</w:t>
      </w:r>
    </w:p>
    <w:p w14:paraId="248C73FB" w14:textId="77777777" w:rsidR="00024D51" w:rsidRPr="00C56866" w:rsidRDefault="00024D51" w:rsidP="00024D51">
      <w:pPr>
        <w:pStyle w:val="a6"/>
      </w:pPr>
      <w:r w:rsidRPr="00C56866">
        <w:rPr>
          <w:rFonts w:hint="eastAsia"/>
        </w:rPr>
        <w:t>质量要求：达到修复技术方案规定的效果评估标准，效果评估合格。</w:t>
      </w:r>
    </w:p>
    <w:p w14:paraId="3B4A1E1B" w14:textId="1A8C795E" w:rsidR="00024D51" w:rsidRPr="00C56866" w:rsidRDefault="00024D51" w:rsidP="00024D51">
      <w:pPr>
        <w:pStyle w:val="a6"/>
      </w:pPr>
      <w:bookmarkStart w:id="4" w:name="_Hlk38605563"/>
      <w:r w:rsidRPr="00C56866">
        <w:rPr>
          <w:rFonts w:hint="eastAsia"/>
        </w:rPr>
        <w:t>风险评估、修复实施方案和修复实际工程情况见</w:t>
      </w:r>
      <w:r w:rsidRPr="00C56866">
        <w:fldChar w:fldCharType="begin"/>
      </w:r>
      <w:r w:rsidRPr="00C56866">
        <w:instrText xml:space="preserve"> </w:instrText>
      </w:r>
      <w:r w:rsidRPr="00C56866">
        <w:rPr>
          <w:rFonts w:hint="eastAsia"/>
        </w:rPr>
        <w:instrText>REF _Ref43292454 \h</w:instrText>
      </w:r>
      <w:r w:rsidRPr="00C56866">
        <w:instrText xml:space="preserve"> </w:instrText>
      </w:r>
      <w:r>
        <w:instrText xml:space="preserve"> \* MERGEFORMAT </w:instrText>
      </w:r>
      <w:r w:rsidRPr="00C56866">
        <w:fldChar w:fldCharType="separate"/>
      </w:r>
      <w:r w:rsidRPr="00C56866">
        <w:t>表</w:t>
      </w:r>
      <w:r w:rsidRPr="00C56866">
        <w:t xml:space="preserve"> </w:t>
      </w:r>
      <w:r>
        <w:rPr>
          <w:noProof/>
        </w:rPr>
        <w:t>1</w:t>
      </w:r>
      <w:r w:rsidRPr="00C56866">
        <w:rPr>
          <w:noProof/>
        </w:rPr>
        <w:noBreakHyphen/>
      </w:r>
      <w:r>
        <w:rPr>
          <w:noProof/>
        </w:rPr>
        <w:t>1</w:t>
      </w:r>
      <w:r w:rsidRPr="00C56866">
        <w:fldChar w:fldCharType="end"/>
      </w:r>
      <w:r w:rsidRPr="00C56866">
        <w:rPr>
          <w:rFonts w:hint="eastAsia"/>
        </w:rPr>
        <w:t>。</w:t>
      </w:r>
    </w:p>
    <w:p w14:paraId="2571B4F2" w14:textId="7CBFD08D" w:rsidR="00024D51" w:rsidRPr="00C56866" w:rsidRDefault="00024D51" w:rsidP="00024D51">
      <w:pPr>
        <w:pStyle w:val="affe"/>
      </w:pPr>
      <w:bookmarkStart w:id="5" w:name="_Ref43292454"/>
      <w:bookmarkStart w:id="6" w:name="_Toc42860501"/>
      <w:bookmarkStart w:id="7" w:name="_Hlk38521955"/>
      <w:r w:rsidRPr="00C56866">
        <w:t>表</w:t>
      </w:r>
      <w:r w:rsidRPr="00C56866">
        <w:t xml:space="preserve"> </w:t>
      </w:r>
      <w:r>
        <w:fldChar w:fldCharType="begin"/>
      </w:r>
      <w:r>
        <w:instrText xml:space="preserve"> STYLEREF 1 \s </w:instrText>
      </w:r>
      <w:r>
        <w:fldChar w:fldCharType="separate"/>
      </w:r>
      <w:r>
        <w:rPr>
          <w:noProof/>
        </w:rPr>
        <w:t>1</w:t>
      </w:r>
      <w:r>
        <w:rPr>
          <w:noProof/>
        </w:rPr>
        <w:fldChar w:fldCharType="end"/>
      </w:r>
      <w:r w:rsidRPr="00C56866">
        <w:noBreakHyphen/>
      </w:r>
      <w:r w:rsidRPr="00C56866">
        <w:fldChar w:fldCharType="begin"/>
      </w:r>
      <w:r w:rsidRPr="00C56866">
        <w:instrText xml:space="preserve"> SEQ </w:instrText>
      </w:r>
      <w:r w:rsidRPr="00C56866">
        <w:instrText>表</w:instrText>
      </w:r>
      <w:r w:rsidRPr="00C56866">
        <w:instrText xml:space="preserve"> \* ARABIC \s 1 </w:instrText>
      </w:r>
      <w:r w:rsidRPr="00C56866">
        <w:fldChar w:fldCharType="separate"/>
      </w:r>
      <w:r>
        <w:rPr>
          <w:noProof/>
        </w:rPr>
        <w:t>1</w:t>
      </w:r>
      <w:r w:rsidRPr="00C56866">
        <w:fldChar w:fldCharType="end"/>
      </w:r>
      <w:bookmarkEnd w:id="5"/>
      <w:r w:rsidRPr="00C56866">
        <w:rPr>
          <w:rFonts w:hint="eastAsia"/>
        </w:rPr>
        <w:t>风险评估、修复实施方案和修复实际工程情况</w:t>
      </w:r>
      <w:bookmarkEnd w:id="6"/>
    </w:p>
    <w:tbl>
      <w:tblPr>
        <w:tblStyle w:val="affff1"/>
        <w:tblW w:w="5000" w:type="pct"/>
        <w:tblLayout w:type="fixed"/>
        <w:tblLook w:val="04A0" w:firstRow="1" w:lastRow="0" w:firstColumn="1" w:lastColumn="0" w:noHBand="0" w:noVBand="1"/>
      </w:tblPr>
      <w:tblGrid>
        <w:gridCol w:w="554"/>
        <w:gridCol w:w="1276"/>
        <w:gridCol w:w="566"/>
        <w:gridCol w:w="992"/>
        <w:gridCol w:w="992"/>
        <w:gridCol w:w="1275"/>
        <w:gridCol w:w="2627"/>
      </w:tblGrid>
      <w:tr w:rsidR="00024D51" w:rsidRPr="00C56866" w14:paraId="7D7B34D7" w14:textId="77777777" w:rsidTr="00197DF1">
        <w:trPr>
          <w:cnfStyle w:val="100000000000" w:firstRow="1" w:lastRow="0" w:firstColumn="0" w:lastColumn="0" w:oddVBand="0" w:evenVBand="0" w:oddHBand="0" w:evenHBand="0" w:firstRowFirstColumn="0" w:firstRowLastColumn="0" w:lastRowFirstColumn="0" w:lastRowLastColumn="0"/>
          <w:trHeight w:val="397"/>
        </w:trPr>
        <w:tc>
          <w:tcPr>
            <w:cnfStyle w:val="000000000100" w:firstRow="0" w:lastRow="0" w:firstColumn="0" w:lastColumn="0" w:oddVBand="0" w:evenVBand="0" w:oddHBand="0" w:evenHBand="0" w:firstRowFirstColumn="1" w:firstRowLastColumn="0" w:lastRowFirstColumn="0" w:lastRowLastColumn="0"/>
            <w:tcW w:w="334" w:type="pct"/>
            <w:hideMark/>
          </w:tcPr>
          <w:p w14:paraId="1637782A" w14:textId="77777777" w:rsidR="00024D51" w:rsidRPr="00C56866" w:rsidRDefault="00024D51" w:rsidP="00197DF1">
            <w:pPr>
              <w:pStyle w:val="af3"/>
            </w:pPr>
            <w:r w:rsidRPr="00C56866">
              <w:rPr>
                <w:rFonts w:hint="eastAsia"/>
              </w:rPr>
              <w:t>序号</w:t>
            </w:r>
          </w:p>
        </w:tc>
        <w:tc>
          <w:tcPr>
            <w:tcW w:w="770" w:type="pct"/>
            <w:hideMark/>
          </w:tcPr>
          <w:p w14:paraId="6909AB56"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指标</w:t>
            </w:r>
          </w:p>
        </w:tc>
        <w:tc>
          <w:tcPr>
            <w:tcW w:w="342" w:type="pct"/>
            <w:hideMark/>
          </w:tcPr>
          <w:p w14:paraId="32FEF868"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单位</w:t>
            </w:r>
          </w:p>
        </w:tc>
        <w:tc>
          <w:tcPr>
            <w:tcW w:w="599" w:type="pct"/>
            <w:hideMark/>
          </w:tcPr>
          <w:p w14:paraId="7A8C726A"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风险评估</w:t>
            </w:r>
          </w:p>
        </w:tc>
        <w:tc>
          <w:tcPr>
            <w:tcW w:w="599" w:type="pct"/>
            <w:hideMark/>
          </w:tcPr>
          <w:p w14:paraId="790E3508"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修复方案</w:t>
            </w:r>
          </w:p>
        </w:tc>
        <w:tc>
          <w:tcPr>
            <w:tcW w:w="770" w:type="pct"/>
            <w:hideMark/>
          </w:tcPr>
          <w:p w14:paraId="31155CBB"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实际情况</w:t>
            </w:r>
          </w:p>
        </w:tc>
        <w:tc>
          <w:tcPr>
            <w:tcW w:w="1586" w:type="pct"/>
            <w:hideMark/>
          </w:tcPr>
          <w:p w14:paraId="1B935045"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备注</w:t>
            </w:r>
          </w:p>
        </w:tc>
      </w:tr>
      <w:tr w:rsidR="00024D51" w:rsidRPr="00C56866" w14:paraId="77AC8B2D" w14:textId="77777777" w:rsidTr="00197DF1">
        <w:trPr>
          <w:trHeight w:val="397"/>
        </w:trPr>
        <w:tc>
          <w:tcPr>
            <w:tcW w:w="334" w:type="pct"/>
            <w:hideMark/>
          </w:tcPr>
          <w:p w14:paraId="7AA70AC5" w14:textId="77777777" w:rsidR="00024D51" w:rsidRPr="00C56866" w:rsidRDefault="00024D51" w:rsidP="00197DF1">
            <w:pPr>
              <w:pStyle w:val="af3"/>
            </w:pPr>
            <w:r w:rsidRPr="00C56866">
              <w:rPr>
                <w:rFonts w:hint="eastAsia"/>
              </w:rPr>
              <w:t>1</w:t>
            </w:r>
          </w:p>
        </w:tc>
        <w:tc>
          <w:tcPr>
            <w:tcW w:w="770" w:type="pct"/>
            <w:hideMark/>
          </w:tcPr>
          <w:p w14:paraId="755532B5" w14:textId="77777777" w:rsidR="00024D51" w:rsidRPr="00C56866" w:rsidRDefault="00024D51" w:rsidP="00197DF1">
            <w:pPr>
              <w:pStyle w:val="af3"/>
            </w:pPr>
            <w:r w:rsidRPr="00C56866">
              <w:rPr>
                <w:rFonts w:hint="eastAsia"/>
              </w:rPr>
              <w:t>清挖面积（多层重复计算）</w:t>
            </w:r>
          </w:p>
        </w:tc>
        <w:tc>
          <w:tcPr>
            <w:tcW w:w="342" w:type="pct"/>
            <w:hideMark/>
          </w:tcPr>
          <w:p w14:paraId="60872F6E" w14:textId="77777777" w:rsidR="00024D51" w:rsidRPr="00C56866" w:rsidRDefault="00024D51" w:rsidP="00197DF1">
            <w:pPr>
              <w:pStyle w:val="af3"/>
            </w:pPr>
            <w:r w:rsidRPr="00C56866">
              <w:rPr>
                <w:rFonts w:hint="eastAsia"/>
              </w:rPr>
              <w:t>m</w:t>
            </w:r>
            <w:r w:rsidRPr="00C56866">
              <w:rPr>
                <w:rFonts w:hint="eastAsia"/>
                <w:vertAlign w:val="superscript"/>
              </w:rPr>
              <w:t>2</w:t>
            </w:r>
          </w:p>
        </w:tc>
        <w:tc>
          <w:tcPr>
            <w:tcW w:w="599" w:type="pct"/>
            <w:hideMark/>
          </w:tcPr>
          <w:p w14:paraId="3D337B88" w14:textId="77777777" w:rsidR="00024D51" w:rsidRPr="00C56866" w:rsidRDefault="00024D51" w:rsidP="00197DF1">
            <w:pPr>
              <w:pStyle w:val="af3"/>
            </w:pPr>
            <w:r w:rsidRPr="00C56866">
              <w:rPr>
                <w:rFonts w:hint="eastAsia"/>
              </w:rPr>
              <w:t>/</w:t>
            </w:r>
          </w:p>
        </w:tc>
        <w:tc>
          <w:tcPr>
            <w:tcW w:w="599" w:type="pct"/>
            <w:hideMark/>
          </w:tcPr>
          <w:p w14:paraId="7B16F1CF" w14:textId="77777777" w:rsidR="00024D51" w:rsidRPr="00C56866" w:rsidRDefault="00024D51" w:rsidP="00197DF1">
            <w:pPr>
              <w:pStyle w:val="af3"/>
            </w:pPr>
            <w:r w:rsidRPr="00C56866">
              <w:rPr>
                <w:rFonts w:hint="eastAsia"/>
              </w:rPr>
              <w:t>17187</w:t>
            </w:r>
          </w:p>
        </w:tc>
        <w:tc>
          <w:tcPr>
            <w:tcW w:w="770" w:type="pct"/>
            <w:hideMark/>
          </w:tcPr>
          <w:p w14:paraId="3A47977F" w14:textId="77777777" w:rsidR="00024D51" w:rsidRPr="00C56866" w:rsidRDefault="00024D51" w:rsidP="00197DF1">
            <w:pPr>
              <w:pStyle w:val="af3"/>
            </w:pPr>
            <w:r w:rsidRPr="00C56866">
              <w:rPr>
                <w:rFonts w:hint="eastAsia"/>
              </w:rPr>
              <w:t>16805.2</w:t>
            </w:r>
            <w:r w:rsidRPr="00C56866">
              <w:t>0</w:t>
            </w:r>
          </w:p>
        </w:tc>
        <w:tc>
          <w:tcPr>
            <w:tcW w:w="1586" w:type="pct"/>
            <w:hideMark/>
          </w:tcPr>
          <w:p w14:paraId="678BC25E" w14:textId="77777777" w:rsidR="00024D51" w:rsidRPr="00C56866" w:rsidRDefault="00024D51" w:rsidP="00197DF1">
            <w:pPr>
              <w:pStyle w:val="af3"/>
            </w:pPr>
            <w:r w:rsidRPr="00C56866">
              <w:rPr>
                <w:rFonts w:hint="eastAsia"/>
              </w:rPr>
              <w:t>有一电线杆台未移动，未开挖</w:t>
            </w:r>
          </w:p>
        </w:tc>
      </w:tr>
      <w:tr w:rsidR="00024D51" w:rsidRPr="00C56866" w14:paraId="4AB24D21" w14:textId="77777777" w:rsidTr="00197DF1">
        <w:trPr>
          <w:trHeight w:val="397"/>
        </w:trPr>
        <w:tc>
          <w:tcPr>
            <w:tcW w:w="334" w:type="pct"/>
          </w:tcPr>
          <w:p w14:paraId="3164474B" w14:textId="77777777" w:rsidR="00024D51" w:rsidRPr="00C56866" w:rsidRDefault="00024D51" w:rsidP="00197DF1">
            <w:pPr>
              <w:pStyle w:val="af3"/>
            </w:pPr>
            <w:r w:rsidRPr="00C56866">
              <w:rPr>
                <w:rFonts w:hint="eastAsia"/>
              </w:rPr>
              <w:t>2</w:t>
            </w:r>
          </w:p>
        </w:tc>
        <w:tc>
          <w:tcPr>
            <w:tcW w:w="770" w:type="pct"/>
          </w:tcPr>
          <w:p w14:paraId="6F0FCB28" w14:textId="77777777" w:rsidR="00024D51" w:rsidRPr="00C56866" w:rsidRDefault="00024D51" w:rsidP="00197DF1">
            <w:pPr>
              <w:pStyle w:val="af3"/>
            </w:pPr>
            <w:r w:rsidRPr="00C56866">
              <w:rPr>
                <w:rFonts w:hint="eastAsia"/>
              </w:rPr>
              <w:t>清挖面积（投影面积）</w:t>
            </w:r>
          </w:p>
        </w:tc>
        <w:tc>
          <w:tcPr>
            <w:tcW w:w="342" w:type="pct"/>
          </w:tcPr>
          <w:p w14:paraId="4BF19F3D" w14:textId="77777777" w:rsidR="00024D51" w:rsidRPr="00C56866" w:rsidRDefault="00024D51" w:rsidP="00197DF1">
            <w:pPr>
              <w:pStyle w:val="af3"/>
            </w:pPr>
            <w:r w:rsidRPr="00C56866">
              <w:rPr>
                <w:rFonts w:hint="eastAsia"/>
              </w:rPr>
              <w:t>m</w:t>
            </w:r>
            <w:r w:rsidRPr="00C56866">
              <w:rPr>
                <w:rFonts w:hint="eastAsia"/>
                <w:vertAlign w:val="superscript"/>
              </w:rPr>
              <w:t>2</w:t>
            </w:r>
          </w:p>
        </w:tc>
        <w:tc>
          <w:tcPr>
            <w:tcW w:w="599" w:type="pct"/>
          </w:tcPr>
          <w:p w14:paraId="0F76BB9C" w14:textId="77777777" w:rsidR="00024D51" w:rsidRPr="00C56866" w:rsidRDefault="00024D51" w:rsidP="00197DF1">
            <w:pPr>
              <w:pStyle w:val="af3"/>
            </w:pPr>
            <w:r w:rsidRPr="00C56866">
              <w:rPr>
                <w:rFonts w:hint="eastAsia"/>
              </w:rPr>
              <w:t>/</w:t>
            </w:r>
          </w:p>
        </w:tc>
        <w:tc>
          <w:tcPr>
            <w:tcW w:w="599" w:type="pct"/>
          </w:tcPr>
          <w:p w14:paraId="5907F7FB" w14:textId="77777777" w:rsidR="00024D51" w:rsidRPr="00C56866" w:rsidRDefault="00024D51" w:rsidP="00197DF1">
            <w:pPr>
              <w:pStyle w:val="af3"/>
            </w:pPr>
            <w:r w:rsidRPr="00C56866">
              <w:rPr>
                <w:rFonts w:hint="eastAsia"/>
              </w:rPr>
              <w:t>1</w:t>
            </w:r>
            <w:r w:rsidRPr="00C56866">
              <w:t>3570</w:t>
            </w:r>
          </w:p>
        </w:tc>
        <w:tc>
          <w:tcPr>
            <w:tcW w:w="770" w:type="pct"/>
          </w:tcPr>
          <w:p w14:paraId="21C14DC0" w14:textId="77777777" w:rsidR="00024D51" w:rsidRPr="00C56866" w:rsidRDefault="00024D51" w:rsidP="00197DF1">
            <w:pPr>
              <w:pStyle w:val="af3"/>
            </w:pPr>
            <w:r w:rsidRPr="00C56866">
              <w:rPr>
                <w:rFonts w:hint="eastAsia"/>
              </w:rPr>
              <w:t>1</w:t>
            </w:r>
            <w:r w:rsidRPr="00C56866">
              <w:t>4020.82</w:t>
            </w:r>
          </w:p>
        </w:tc>
        <w:tc>
          <w:tcPr>
            <w:tcW w:w="1586" w:type="pct"/>
          </w:tcPr>
          <w:p w14:paraId="0FD07201" w14:textId="77777777" w:rsidR="00024D51" w:rsidRPr="00C56866" w:rsidRDefault="00024D51" w:rsidP="00197DF1">
            <w:pPr>
              <w:pStyle w:val="af3"/>
            </w:pPr>
          </w:p>
        </w:tc>
      </w:tr>
      <w:tr w:rsidR="00024D51" w:rsidRPr="00C56866" w14:paraId="3D232592" w14:textId="77777777" w:rsidTr="00197DF1">
        <w:trPr>
          <w:trHeight w:val="397"/>
        </w:trPr>
        <w:tc>
          <w:tcPr>
            <w:tcW w:w="334" w:type="pct"/>
          </w:tcPr>
          <w:p w14:paraId="3545D0BE" w14:textId="77777777" w:rsidR="00024D51" w:rsidRPr="00C56866" w:rsidRDefault="00024D51" w:rsidP="00197DF1">
            <w:pPr>
              <w:pStyle w:val="af3"/>
            </w:pPr>
            <w:r w:rsidRPr="00C56866">
              <w:rPr>
                <w:rFonts w:hint="eastAsia"/>
              </w:rPr>
              <w:t>3</w:t>
            </w:r>
          </w:p>
        </w:tc>
        <w:tc>
          <w:tcPr>
            <w:tcW w:w="770" w:type="pct"/>
            <w:hideMark/>
          </w:tcPr>
          <w:p w14:paraId="5265D620" w14:textId="77777777" w:rsidR="00024D51" w:rsidRPr="00C56866" w:rsidRDefault="00024D51" w:rsidP="00197DF1">
            <w:pPr>
              <w:pStyle w:val="af3"/>
            </w:pPr>
            <w:r w:rsidRPr="00C56866">
              <w:rPr>
                <w:rFonts w:hint="eastAsia"/>
              </w:rPr>
              <w:t>污染土壤总方量</w:t>
            </w:r>
          </w:p>
        </w:tc>
        <w:tc>
          <w:tcPr>
            <w:tcW w:w="342" w:type="pct"/>
            <w:hideMark/>
          </w:tcPr>
          <w:p w14:paraId="27D45FF2" w14:textId="77777777" w:rsidR="00024D51" w:rsidRPr="00C56866" w:rsidRDefault="00024D51" w:rsidP="00197DF1">
            <w:pPr>
              <w:pStyle w:val="af3"/>
            </w:pPr>
            <w:r w:rsidRPr="00C56866">
              <w:rPr>
                <w:rFonts w:hint="eastAsia"/>
              </w:rPr>
              <w:t>m</w:t>
            </w:r>
            <w:r w:rsidRPr="00C56866">
              <w:rPr>
                <w:rFonts w:hint="eastAsia"/>
                <w:vertAlign w:val="superscript"/>
              </w:rPr>
              <w:t>3</w:t>
            </w:r>
          </w:p>
        </w:tc>
        <w:tc>
          <w:tcPr>
            <w:tcW w:w="599" w:type="pct"/>
            <w:hideMark/>
          </w:tcPr>
          <w:p w14:paraId="197183FC" w14:textId="77777777" w:rsidR="00024D51" w:rsidRPr="00C56866" w:rsidRDefault="00024D51" w:rsidP="00197DF1">
            <w:pPr>
              <w:pStyle w:val="af3"/>
            </w:pPr>
            <w:r w:rsidRPr="00C56866">
              <w:rPr>
                <w:rFonts w:hint="eastAsia"/>
              </w:rPr>
              <w:t>16183.2</w:t>
            </w:r>
          </w:p>
        </w:tc>
        <w:tc>
          <w:tcPr>
            <w:tcW w:w="599" w:type="pct"/>
            <w:hideMark/>
          </w:tcPr>
          <w:p w14:paraId="32E10F73" w14:textId="77777777" w:rsidR="00024D51" w:rsidRPr="00C56866" w:rsidRDefault="00024D51" w:rsidP="00197DF1">
            <w:pPr>
              <w:pStyle w:val="af3"/>
            </w:pPr>
            <w:r w:rsidRPr="00C56866">
              <w:rPr>
                <w:rFonts w:hint="eastAsia"/>
              </w:rPr>
              <w:t>17527</w:t>
            </w:r>
          </w:p>
        </w:tc>
        <w:tc>
          <w:tcPr>
            <w:tcW w:w="770" w:type="pct"/>
            <w:hideMark/>
          </w:tcPr>
          <w:p w14:paraId="7F1A6B64" w14:textId="77777777" w:rsidR="00024D51" w:rsidRPr="00C56866" w:rsidRDefault="00024D51" w:rsidP="00197DF1">
            <w:pPr>
              <w:pStyle w:val="af3"/>
            </w:pPr>
            <w:r w:rsidRPr="00C56866">
              <w:rPr>
                <w:rFonts w:hint="eastAsia"/>
              </w:rPr>
              <w:t>19474.3</w:t>
            </w:r>
            <w:r w:rsidRPr="00C56866">
              <w:t>0</w:t>
            </w:r>
          </w:p>
        </w:tc>
        <w:tc>
          <w:tcPr>
            <w:tcW w:w="1586" w:type="pct"/>
            <w:hideMark/>
          </w:tcPr>
          <w:p w14:paraId="3396D982" w14:textId="77777777" w:rsidR="00024D51" w:rsidRPr="00C56866" w:rsidRDefault="00024D51" w:rsidP="00197DF1">
            <w:pPr>
              <w:pStyle w:val="af3"/>
            </w:pPr>
            <w:r w:rsidRPr="00C56866">
              <w:rPr>
                <w:rFonts w:hint="eastAsia"/>
              </w:rPr>
              <w:t>含效果评估单位基坑监测后二次清挖增量</w:t>
            </w:r>
            <w:r w:rsidRPr="00C56866">
              <w:rPr>
                <w:rFonts w:hint="eastAsia"/>
              </w:rPr>
              <w:t>291m</w:t>
            </w:r>
            <w:r w:rsidRPr="00C56866">
              <w:rPr>
                <w:rFonts w:hint="eastAsia"/>
                <w:vertAlign w:val="superscript"/>
              </w:rPr>
              <w:t>3</w:t>
            </w:r>
            <w:r w:rsidRPr="00C56866">
              <w:rPr>
                <w:rFonts w:hint="eastAsia"/>
              </w:rPr>
              <w:t>，包含建筑石块</w:t>
            </w:r>
            <w:r w:rsidRPr="00C56866">
              <w:rPr>
                <w:rFonts w:hint="eastAsia"/>
              </w:rPr>
              <w:t>4</w:t>
            </w:r>
            <w:r w:rsidRPr="00C56866">
              <w:t>121</w:t>
            </w:r>
            <w:r w:rsidRPr="00C56866">
              <w:rPr>
                <w:rFonts w:hint="eastAsia"/>
              </w:rPr>
              <w:t>m</w:t>
            </w:r>
            <w:r w:rsidRPr="00C56866">
              <w:rPr>
                <w:vertAlign w:val="superscript"/>
              </w:rPr>
              <w:t>3</w:t>
            </w:r>
          </w:p>
        </w:tc>
      </w:tr>
      <w:tr w:rsidR="00024D51" w:rsidRPr="00C56866" w14:paraId="05C9B540" w14:textId="77777777" w:rsidTr="00197DF1">
        <w:trPr>
          <w:trHeight w:val="397"/>
        </w:trPr>
        <w:tc>
          <w:tcPr>
            <w:tcW w:w="334" w:type="pct"/>
          </w:tcPr>
          <w:p w14:paraId="0865279C" w14:textId="77777777" w:rsidR="00024D51" w:rsidRPr="00C56866" w:rsidRDefault="00024D51" w:rsidP="00197DF1">
            <w:pPr>
              <w:pStyle w:val="af3"/>
            </w:pPr>
            <w:r w:rsidRPr="00C56866">
              <w:rPr>
                <w:rFonts w:hint="eastAsia"/>
              </w:rPr>
              <w:t>4</w:t>
            </w:r>
          </w:p>
        </w:tc>
        <w:tc>
          <w:tcPr>
            <w:tcW w:w="770" w:type="pct"/>
            <w:hideMark/>
          </w:tcPr>
          <w:p w14:paraId="2BAD4FC9" w14:textId="77777777" w:rsidR="00024D51" w:rsidRPr="00C56866" w:rsidRDefault="00024D51" w:rsidP="00197DF1">
            <w:pPr>
              <w:pStyle w:val="af3"/>
            </w:pPr>
            <w:r w:rsidRPr="00C56866">
              <w:rPr>
                <w:rFonts w:hint="eastAsia"/>
              </w:rPr>
              <w:t>土壤修复处理量</w:t>
            </w:r>
          </w:p>
        </w:tc>
        <w:tc>
          <w:tcPr>
            <w:tcW w:w="342" w:type="pct"/>
            <w:hideMark/>
          </w:tcPr>
          <w:p w14:paraId="32DA89C4" w14:textId="77777777" w:rsidR="00024D51" w:rsidRPr="00C56866" w:rsidRDefault="00024D51" w:rsidP="00197DF1">
            <w:pPr>
              <w:pStyle w:val="af3"/>
            </w:pPr>
            <w:r w:rsidRPr="00C56866">
              <w:rPr>
                <w:rFonts w:hint="eastAsia"/>
              </w:rPr>
              <w:t>m</w:t>
            </w:r>
            <w:r w:rsidRPr="00C56866">
              <w:rPr>
                <w:rFonts w:hint="eastAsia"/>
                <w:vertAlign w:val="superscript"/>
              </w:rPr>
              <w:t>3</w:t>
            </w:r>
          </w:p>
        </w:tc>
        <w:tc>
          <w:tcPr>
            <w:tcW w:w="599" w:type="pct"/>
            <w:hideMark/>
          </w:tcPr>
          <w:p w14:paraId="04E40371" w14:textId="77777777" w:rsidR="00024D51" w:rsidRPr="00C56866" w:rsidRDefault="00024D51" w:rsidP="00197DF1">
            <w:pPr>
              <w:pStyle w:val="af3"/>
            </w:pPr>
            <w:r w:rsidRPr="00C56866">
              <w:rPr>
                <w:rFonts w:hint="eastAsia"/>
              </w:rPr>
              <w:t>/</w:t>
            </w:r>
          </w:p>
        </w:tc>
        <w:tc>
          <w:tcPr>
            <w:tcW w:w="599" w:type="pct"/>
            <w:hideMark/>
          </w:tcPr>
          <w:p w14:paraId="3A64B45B" w14:textId="77777777" w:rsidR="00024D51" w:rsidRPr="00C56866" w:rsidRDefault="00024D51" w:rsidP="00197DF1">
            <w:pPr>
              <w:pStyle w:val="af3"/>
            </w:pPr>
            <w:r w:rsidRPr="00C56866">
              <w:rPr>
                <w:rFonts w:hint="eastAsia"/>
              </w:rPr>
              <w:t>17527</w:t>
            </w:r>
          </w:p>
        </w:tc>
        <w:tc>
          <w:tcPr>
            <w:tcW w:w="770" w:type="pct"/>
            <w:hideMark/>
          </w:tcPr>
          <w:p w14:paraId="4467EAA3" w14:textId="77777777" w:rsidR="00024D51" w:rsidRPr="00C56866" w:rsidRDefault="00024D51" w:rsidP="00197DF1">
            <w:pPr>
              <w:pStyle w:val="af3"/>
            </w:pPr>
            <w:r w:rsidRPr="00C56866">
              <w:rPr>
                <w:rFonts w:hint="eastAsia"/>
              </w:rPr>
              <w:t>15062.3</w:t>
            </w:r>
            <w:r w:rsidRPr="00C56866">
              <w:t>+291</w:t>
            </w:r>
            <w:r w:rsidRPr="00C56866">
              <w:rPr>
                <w:rFonts w:hint="eastAsia"/>
              </w:rPr>
              <w:t>=</w:t>
            </w:r>
            <w:r w:rsidRPr="00C56866">
              <w:t>15353.3</w:t>
            </w:r>
          </w:p>
        </w:tc>
        <w:tc>
          <w:tcPr>
            <w:tcW w:w="1586" w:type="pct"/>
            <w:hideMark/>
          </w:tcPr>
          <w:p w14:paraId="61A1586A" w14:textId="77777777" w:rsidR="00024D51" w:rsidRPr="00C56866" w:rsidRDefault="00024D51" w:rsidP="00197DF1">
            <w:pPr>
              <w:pStyle w:val="af3"/>
            </w:pPr>
            <w:r w:rsidRPr="00C56866">
              <w:rPr>
                <w:rFonts w:hint="eastAsia"/>
              </w:rPr>
              <w:t>实际中筛选出</w:t>
            </w:r>
            <w:r w:rsidRPr="00C56866">
              <w:rPr>
                <w:rFonts w:hint="eastAsia"/>
              </w:rPr>
              <w:t>4121 m</w:t>
            </w:r>
            <w:r w:rsidRPr="00C56866">
              <w:rPr>
                <w:vertAlign w:val="superscript"/>
              </w:rPr>
              <w:t>3</w:t>
            </w:r>
            <w:r w:rsidRPr="00C56866">
              <w:rPr>
                <w:rFonts w:hint="eastAsia"/>
              </w:rPr>
              <w:t>建筑石块等垃圾无需修复</w:t>
            </w:r>
          </w:p>
        </w:tc>
      </w:tr>
      <w:tr w:rsidR="00024D51" w:rsidRPr="00C56866" w14:paraId="487716FC" w14:textId="77777777" w:rsidTr="00197DF1">
        <w:trPr>
          <w:trHeight w:val="397"/>
        </w:trPr>
        <w:tc>
          <w:tcPr>
            <w:tcW w:w="334" w:type="pct"/>
          </w:tcPr>
          <w:p w14:paraId="263B0A74" w14:textId="77777777" w:rsidR="00024D51" w:rsidRPr="00C56866" w:rsidRDefault="00024D51" w:rsidP="00197DF1">
            <w:pPr>
              <w:pStyle w:val="af3"/>
            </w:pPr>
            <w:r w:rsidRPr="00C56866">
              <w:rPr>
                <w:rFonts w:hint="eastAsia"/>
              </w:rPr>
              <w:t>5</w:t>
            </w:r>
          </w:p>
        </w:tc>
        <w:tc>
          <w:tcPr>
            <w:tcW w:w="770" w:type="pct"/>
          </w:tcPr>
          <w:p w14:paraId="420CD271" w14:textId="77777777" w:rsidR="00024D51" w:rsidRPr="00C56866" w:rsidRDefault="00024D51" w:rsidP="00197DF1">
            <w:pPr>
              <w:pStyle w:val="af3"/>
            </w:pPr>
            <w:r w:rsidRPr="00C56866">
              <w:rPr>
                <w:rFonts w:hint="eastAsia"/>
              </w:rPr>
              <w:t>地下水处理量</w:t>
            </w:r>
          </w:p>
        </w:tc>
        <w:tc>
          <w:tcPr>
            <w:tcW w:w="342" w:type="pct"/>
          </w:tcPr>
          <w:p w14:paraId="00F20BC7" w14:textId="77777777" w:rsidR="00024D51" w:rsidRPr="00C56866" w:rsidRDefault="00024D51" w:rsidP="00197DF1">
            <w:pPr>
              <w:pStyle w:val="af3"/>
            </w:pPr>
            <w:r w:rsidRPr="00C56866">
              <w:rPr>
                <w:rFonts w:hint="eastAsia"/>
              </w:rPr>
              <w:t>m</w:t>
            </w:r>
            <w:r w:rsidRPr="00C56866">
              <w:rPr>
                <w:rFonts w:hint="eastAsia"/>
                <w:vertAlign w:val="superscript"/>
              </w:rPr>
              <w:t>3</w:t>
            </w:r>
          </w:p>
        </w:tc>
        <w:tc>
          <w:tcPr>
            <w:tcW w:w="599" w:type="pct"/>
          </w:tcPr>
          <w:p w14:paraId="60BA72C9" w14:textId="77777777" w:rsidR="00024D51" w:rsidRPr="00C56866" w:rsidRDefault="00024D51" w:rsidP="00197DF1">
            <w:pPr>
              <w:pStyle w:val="af3"/>
            </w:pPr>
            <w:r w:rsidRPr="00C56866">
              <w:rPr>
                <w:rFonts w:hint="eastAsia"/>
              </w:rPr>
              <w:t>/</w:t>
            </w:r>
          </w:p>
        </w:tc>
        <w:tc>
          <w:tcPr>
            <w:tcW w:w="599" w:type="pct"/>
          </w:tcPr>
          <w:p w14:paraId="6BD26A46" w14:textId="77777777" w:rsidR="00024D51" w:rsidRPr="00C56866" w:rsidRDefault="00024D51" w:rsidP="00197DF1">
            <w:pPr>
              <w:pStyle w:val="af3"/>
            </w:pPr>
            <w:r w:rsidRPr="00C56866">
              <w:rPr>
                <w:rFonts w:hint="eastAsia"/>
              </w:rPr>
              <w:t>4</w:t>
            </w:r>
            <w:r w:rsidRPr="00C56866">
              <w:t>48.8</w:t>
            </w:r>
          </w:p>
        </w:tc>
        <w:tc>
          <w:tcPr>
            <w:tcW w:w="770" w:type="pct"/>
          </w:tcPr>
          <w:p w14:paraId="02440242" w14:textId="77777777" w:rsidR="00024D51" w:rsidRPr="00C56866" w:rsidRDefault="00024D51" w:rsidP="00197DF1">
            <w:pPr>
              <w:pStyle w:val="af3"/>
            </w:pPr>
            <w:r w:rsidRPr="00C56866">
              <w:rPr>
                <w:rFonts w:hint="eastAsia"/>
              </w:rPr>
              <w:t>4</w:t>
            </w:r>
            <w:r w:rsidRPr="00C56866">
              <w:t>85</w:t>
            </w:r>
          </w:p>
        </w:tc>
        <w:tc>
          <w:tcPr>
            <w:tcW w:w="1586" w:type="pct"/>
          </w:tcPr>
          <w:p w14:paraId="06175727" w14:textId="77777777" w:rsidR="00024D51" w:rsidRPr="00C56866" w:rsidRDefault="00024D51" w:rsidP="00197DF1">
            <w:pPr>
              <w:pStyle w:val="af3"/>
            </w:pPr>
          </w:p>
        </w:tc>
      </w:tr>
    </w:tbl>
    <w:p w14:paraId="1BB9ABA3" w14:textId="77777777" w:rsidR="00024D51" w:rsidRPr="00C56866" w:rsidRDefault="00024D51" w:rsidP="00024D51">
      <w:pPr>
        <w:pStyle w:val="20"/>
      </w:pPr>
      <w:bookmarkStart w:id="8" w:name="_Toc47343594"/>
      <w:bookmarkEnd w:id="4"/>
      <w:bookmarkEnd w:id="7"/>
      <w:r w:rsidRPr="00C56866">
        <w:t>环境保护措施落实情况</w:t>
      </w:r>
      <w:bookmarkEnd w:id="8"/>
    </w:p>
    <w:p w14:paraId="3CFA5E90" w14:textId="6EFA85C9" w:rsidR="00024D51" w:rsidRPr="00C56866" w:rsidRDefault="00024D51" w:rsidP="00024D51">
      <w:pPr>
        <w:pStyle w:val="a6"/>
      </w:pPr>
      <w:r w:rsidRPr="00C56866">
        <w:t>环境保护措施落实情况</w:t>
      </w:r>
      <w:r w:rsidRPr="00C56866">
        <w:rPr>
          <w:rFonts w:hint="eastAsia"/>
        </w:rPr>
        <w:t>见</w:t>
      </w:r>
      <w:r w:rsidRPr="00C56866">
        <w:fldChar w:fldCharType="begin"/>
      </w:r>
      <w:r w:rsidRPr="00C56866">
        <w:instrText xml:space="preserve"> </w:instrText>
      </w:r>
      <w:r w:rsidRPr="00C56866">
        <w:rPr>
          <w:rFonts w:hint="eastAsia"/>
        </w:rPr>
        <w:instrText>REF _Ref29827433 \h</w:instrText>
      </w:r>
      <w:r w:rsidRPr="00C56866">
        <w:instrText xml:space="preserve"> </w:instrText>
      </w:r>
      <w:r>
        <w:instrText xml:space="preserve"> \* MERGEFORMAT </w:instrText>
      </w:r>
      <w:r w:rsidRPr="00C56866">
        <w:fldChar w:fldCharType="separate"/>
      </w:r>
      <w:r w:rsidRPr="00C56866">
        <w:t>表</w:t>
      </w:r>
      <w:r w:rsidRPr="00C56866">
        <w:t xml:space="preserve"> </w:t>
      </w:r>
      <w:r>
        <w:rPr>
          <w:noProof/>
        </w:rPr>
        <w:t>1</w:t>
      </w:r>
      <w:r w:rsidRPr="00C56866">
        <w:rPr>
          <w:noProof/>
        </w:rPr>
        <w:noBreakHyphen/>
      </w:r>
      <w:r>
        <w:rPr>
          <w:noProof/>
        </w:rPr>
        <w:t>2</w:t>
      </w:r>
      <w:r w:rsidRPr="00C56866">
        <w:fldChar w:fldCharType="end"/>
      </w:r>
      <w:r w:rsidRPr="00C56866">
        <w:rPr>
          <w:rFonts w:hint="eastAsia"/>
        </w:rPr>
        <w:t>。</w:t>
      </w:r>
    </w:p>
    <w:p w14:paraId="6C0A85B0" w14:textId="40654F04" w:rsidR="00024D51" w:rsidRPr="00C56866" w:rsidRDefault="00024D51" w:rsidP="00024D51">
      <w:pPr>
        <w:pStyle w:val="affe"/>
      </w:pPr>
      <w:bookmarkStart w:id="9" w:name="_Ref29827433"/>
      <w:bookmarkStart w:id="10" w:name="_Toc42860502"/>
      <w:r w:rsidRPr="00C56866">
        <w:t>表</w:t>
      </w:r>
      <w:r w:rsidRPr="00C56866">
        <w:t xml:space="preserve"> </w:t>
      </w:r>
      <w:r>
        <w:fldChar w:fldCharType="begin"/>
      </w:r>
      <w:r>
        <w:instrText xml:space="preserve"> STYLEREF 1 \s </w:instrText>
      </w:r>
      <w:r>
        <w:fldChar w:fldCharType="separate"/>
      </w:r>
      <w:r>
        <w:rPr>
          <w:noProof/>
        </w:rPr>
        <w:t>1</w:t>
      </w:r>
      <w:r>
        <w:rPr>
          <w:noProof/>
        </w:rPr>
        <w:fldChar w:fldCharType="end"/>
      </w:r>
      <w:r w:rsidRPr="00C56866">
        <w:noBreakHyphen/>
      </w:r>
      <w:r w:rsidRPr="00C56866">
        <w:fldChar w:fldCharType="begin"/>
      </w:r>
      <w:r w:rsidRPr="00C56866">
        <w:instrText xml:space="preserve"> SEQ </w:instrText>
      </w:r>
      <w:r w:rsidRPr="00C56866">
        <w:instrText>表</w:instrText>
      </w:r>
      <w:r w:rsidRPr="00C56866">
        <w:instrText xml:space="preserve"> \* ARABIC \s 1 </w:instrText>
      </w:r>
      <w:r w:rsidRPr="00C56866">
        <w:fldChar w:fldCharType="separate"/>
      </w:r>
      <w:r>
        <w:rPr>
          <w:noProof/>
        </w:rPr>
        <w:t>2</w:t>
      </w:r>
      <w:r w:rsidRPr="00C56866">
        <w:fldChar w:fldCharType="end"/>
      </w:r>
      <w:bookmarkEnd w:id="9"/>
      <w:r w:rsidRPr="00C56866">
        <w:rPr>
          <w:rFonts w:hint="eastAsia"/>
        </w:rPr>
        <w:t>环境保护措施落实情况</w:t>
      </w:r>
      <w:bookmarkEnd w:id="10"/>
    </w:p>
    <w:tbl>
      <w:tblPr>
        <w:tblStyle w:val="1f7"/>
        <w:tblW w:w="5000" w:type="pct"/>
        <w:tblLayout w:type="fixed"/>
        <w:tblLook w:val="04A0" w:firstRow="1" w:lastRow="0" w:firstColumn="1" w:lastColumn="0" w:noHBand="0" w:noVBand="1"/>
      </w:tblPr>
      <w:tblGrid>
        <w:gridCol w:w="718"/>
        <w:gridCol w:w="704"/>
        <w:gridCol w:w="1539"/>
        <w:gridCol w:w="4519"/>
        <w:gridCol w:w="802"/>
      </w:tblGrid>
      <w:tr w:rsidR="00024D51" w:rsidRPr="00C56866" w14:paraId="7E9B4259" w14:textId="77777777" w:rsidTr="00197DF1">
        <w:trPr>
          <w:cnfStyle w:val="100000000000" w:firstRow="1" w:lastRow="0" w:firstColumn="0" w:lastColumn="0" w:oddVBand="0" w:evenVBand="0" w:oddHBand="0" w:evenHBand="0" w:firstRowFirstColumn="0" w:firstRowLastColumn="0" w:lastRowFirstColumn="0" w:lastRowLastColumn="0"/>
          <w:trHeight w:val="397"/>
        </w:trPr>
        <w:tc>
          <w:tcPr>
            <w:cnfStyle w:val="000000000100" w:firstRow="0" w:lastRow="0" w:firstColumn="0" w:lastColumn="0" w:oddVBand="0" w:evenVBand="0" w:oddHBand="0" w:evenHBand="0" w:firstRowFirstColumn="1" w:firstRowLastColumn="0" w:lastRowFirstColumn="0" w:lastRowLastColumn="0"/>
            <w:tcW w:w="434" w:type="pct"/>
          </w:tcPr>
          <w:p w14:paraId="6AB7A6CC" w14:textId="77777777" w:rsidR="00024D51" w:rsidRPr="00C56866" w:rsidRDefault="00024D51" w:rsidP="00197DF1">
            <w:pPr>
              <w:pStyle w:val="af3"/>
              <w:jc w:val="left"/>
            </w:pPr>
            <w:r w:rsidRPr="00C56866">
              <w:rPr>
                <w:rFonts w:hint="eastAsia"/>
              </w:rPr>
              <w:t xml:space="preserve">   </w:t>
            </w:r>
            <w:r w:rsidRPr="00C56866">
              <w:rPr>
                <w:rFonts w:hint="eastAsia"/>
              </w:rPr>
              <w:t>内容</w:t>
            </w:r>
          </w:p>
          <w:p w14:paraId="2286D5AD" w14:textId="77777777" w:rsidR="00024D51" w:rsidRPr="00C56866" w:rsidRDefault="00024D51" w:rsidP="00197DF1">
            <w:pPr>
              <w:pStyle w:val="af3"/>
              <w:jc w:val="left"/>
              <w:rPr>
                <w:kern w:val="2"/>
                <w:szCs w:val="24"/>
              </w:rPr>
            </w:pPr>
            <w:r w:rsidRPr="00C56866">
              <w:rPr>
                <w:rFonts w:hint="eastAsia"/>
              </w:rPr>
              <w:t>类型</w:t>
            </w:r>
          </w:p>
        </w:tc>
        <w:tc>
          <w:tcPr>
            <w:tcW w:w="425" w:type="pct"/>
            <w:hideMark/>
          </w:tcPr>
          <w:p w14:paraId="29C0011A"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rPr>
                <w:kern w:val="2"/>
                <w:szCs w:val="24"/>
              </w:rPr>
            </w:pPr>
            <w:r w:rsidRPr="00C56866">
              <w:rPr>
                <w:rFonts w:hint="eastAsia"/>
              </w:rPr>
              <w:t>排放源</w:t>
            </w:r>
            <w:r w:rsidRPr="00C56866">
              <w:t>(</w:t>
            </w:r>
            <w:r w:rsidRPr="00C56866">
              <w:rPr>
                <w:rFonts w:hint="eastAsia"/>
              </w:rPr>
              <w:t>编号</w:t>
            </w:r>
            <w:r w:rsidRPr="00C56866">
              <w:t>)</w:t>
            </w:r>
          </w:p>
        </w:tc>
        <w:tc>
          <w:tcPr>
            <w:tcW w:w="929" w:type="pct"/>
            <w:hideMark/>
          </w:tcPr>
          <w:p w14:paraId="45F6FF36"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rPr>
                <w:kern w:val="2"/>
                <w:szCs w:val="24"/>
              </w:rPr>
            </w:pPr>
            <w:r w:rsidRPr="00C56866">
              <w:rPr>
                <w:rFonts w:hint="eastAsia"/>
              </w:rPr>
              <w:t>污染物名称</w:t>
            </w:r>
          </w:p>
        </w:tc>
        <w:tc>
          <w:tcPr>
            <w:tcW w:w="2728" w:type="pct"/>
            <w:hideMark/>
          </w:tcPr>
          <w:p w14:paraId="2FA9A05F"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rPr>
                <w:kern w:val="2"/>
                <w:szCs w:val="24"/>
              </w:rPr>
            </w:pPr>
            <w:r w:rsidRPr="00C56866">
              <w:rPr>
                <w:rFonts w:hint="eastAsia"/>
              </w:rPr>
              <w:t>防治措施</w:t>
            </w:r>
          </w:p>
        </w:tc>
        <w:tc>
          <w:tcPr>
            <w:tcW w:w="484" w:type="pct"/>
            <w:hideMark/>
          </w:tcPr>
          <w:p w14:paraId="197A299E"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rPr>
                <w:kern w:val="2"/>
                <w:szCs w:val="24"/>
              </w:rPr>
            </w:pPr>
            <w:r w:rsidRPr="00C56866">
              <w:rPr>
                <w:rFonts w:hint="eastAsia"/>
              </w:rPr>
              <w:t>治理效果</w:t>
            </w:r>
          </w:p>
        </w:tc>
      </w:tr>
      <w:tr w:rsidR="00024D51" w:rsidRPr="00C56866" w14:paraId="0D25D5F3" w14:textId="77777777" w:rsidTr="00197DF1">
        <w:trPr>
          <w:trHeight w:val="397"/>
        </w:trPr>
        <w:tc>
          <w:tcPr>
            <w:tcW w:w="434" w:type="pct"/>
            <w:vMerge w:val="restart"/>
            <w:hideMark/>
          </w:tcPr>
          <w:p w14:paraId="254D5A21" w14:textId="77777777" w:rsidR="00024D51" w:rsidRPr="00C56866" w:rsidRDefault="00024D51" w:rsidP="00197DF1">
            <w:pPr>
              <w:pStyle w:val="af3"/>
            </w:pPr>
            <w:r w:rsidRPr="00C56866">
              <w:rPr>
                <w:rFonts w:hint="eastAsia"/>
              </w:rPr>
              <w:t>大</w:t>
            </w:r>
          </w:p>
          <w:p w14:paraId="238758F7" w14:textId="77777777" w:rsidR="00024D51" w:rsidRPr="00C56866" w:rsidRDefault="00024D51" w:rsidP="00197DF1">
            <w:pPr>
              <w:pStyle w:val="af3"/>
            </w:pPr>
            <w:r w:rsidRPr="00C56866">
              <w:rPr>
                <w:rFonts w:hint="eastAsia"/>
              </w:rPr>
              <w:t>气</w:t>
            </w:r>
          </w:p>
          <w:p w14:paraId="1A6CBF52" w14:textId="77777777" w:rsidR="00024D51" w:rsidRPr="00C56866" w:rsidRDefault="00024D51" w:rsidP="00197DF1">
            <w:pPr>
              <w:pStyle w:val="af3"/>
            </w:pPr>
            <w:r w:rsidRPr="00C56866">
              <w:rPr>
                <w:rFonts w:hint="eastAsia"/>
              </w:rPr>
              <w:t>污</w:t>
            </w:r>
          </w:p>
          <w:p w14:paraId="58F45A1F" w14:textId="77777777" w:rsidR="00024D51" w:rsidRPr="00C56866" w:rsidRDefault="00024D51" w:rsidP="00197DF1">
            <w:pPr>
              <w:pStyle w:val="af3"/>
            </w:pPr>
            <w:r w:rsidRPr="00C56866">
              <w:rPr>
                <w:rFonts w:hint="eastAsia"/>
              </w:rPr>
              <w:t>染</w:t>
            </w:r>
          </w:p>
          <w:p w14:paraId="31322CFB" w14:textId="77777777" w:rsidR="00024D51" w:rsidRPr="00C56866" w:rsidRDefault="00024D51" w:rsidP="00197DF1">
            <w:pPr>
              <w:pStyle w:val="af3"/>
              <w:rPr>
                <w:kern w:val="2"/>
                <w:szCs w:val="24"/>
              </w:rPr>
            </w:pPr>
            <w:r w:rsidRPr="00C56866">
              <w:rPr>
                <w:rFonts w:hint="eastAsia"/>
              </w:rPr>
              <w:t>物</w:t>
            </w:r>
          </w:p>
        </w:tc>
        <w:tc>
          <w:tcPr>
            <w:tcW w:w="425" w:type="pct"/>
            <w:vMerge w:val="restart"/>
          </w:tcPr>
          <w:p w14:paraId="6CF46B3A" w14:textId="77777777" w:rsidR="00024D51" w:rsidRPr="00C56866" w:rsidRDefault="00024D51" w:rsidP="00197DF1">
            <w:pPr>
              <w:pStyle w:val="af3"/>
              <w:rPr>
                <w:kern w:val="2"/>
                <w:sz w:val="21"/>
              </w:rPr>
            </w:pPr>
            <w:r w:rsidRPr="00C56866">
              <w:rPr>
                <w:rFonts w:hint="eastAsia"/>
              </w:rPr>
              <w:t>施工期</w:t>
            </w:r>
          </w:p>
        </w:tc>
        <w:tc>
          <w:tcPr>
            <w:tcW w:w="929" w:type="pct"/>
            <w:hideMark/>
          </w:tcPr>
          <w:p w14:paraId="77C28C4C" w14:textId="77777777" w:rsidR="00024D51" w:rsidRPr="00C56866" w:rsidRDefault="00024D51" w:rsidP="00197DF1">
            <w:pPr>
              <w:pStyle w:val="af3"/>
              <w:rPr>
                <w:kern w:val="2"/>
                <w:sz w:val="21"/>
              </w:rPr>
            </w:pPr>
            <w:r w:rsidRPr="00C56866">
              <w:rPr>
                <w:rFonts w:hint="eastAsia"/>
              </w:rPr>
              <w:t>扬尘</w:t>
            </w:r>
          </w:p>
        </w:tc>
        <w:tc>
          <w:tcPr>
            <w:tcW w:w="2728" w:type="pct"/>
            <w:hideMark/>
          </w:tcPr>
          <w:p w14:paraId="7D8D461A" w14:textId="77777777" w:rsidR="00024D51" w:rsidRPr="00C56866" w:rsidRDefault="00024D51" w:rsidP="00197DF1">
            <w:pPr>
              <w:pStyle w:val="af3"/>
            </w:pPr>
            <w:r w:rsidRPr="00C56866">
              <w:rPr>
                <w:rFonts w:hint="eastAsia"/>
              </w:rPr>
              <w:t>及时施工、及时清理现场，开挖施工做到及时回填，将弃土及施工垃圾加盖防尘布运往指定场所；不定期对施工场地洒水，保持挖方和运输道路潮湿。</w:t>
            </w:r>
          </w:p>
        </w:tc>
        <w:tc>
          <w:tcPr>
            <w:tcW w:w="484" w:type="pct"/>
            <w:vMerge w:val="restart"/>
            <w:hideMark/>
          </w:tcPr>
          <w:p w14:paraId="2FC75572" w14:textId="77777777" w:rsidR="00024D51" w:rsidRPr="00C56866" w:rsidRDefault="00024D51" w:rsidP="00197DF1">
            <w:pPr>
              <w:pStyle w:val="af3"/>
              <w:rPr>
                <w:kern w:val="2"/>
                <w:sz w:val="21"/>
              </w:rPr>
            </w:pPr>
            <w:r w:rsidRPr="00C56866">
              <w:rPr>
                <w:rFonts w:hint="eastAsia"/>
              </w:rPr>
              <w:t>达标</w:t>
            </w:r>
          </w:p>
        </w:tc>
      </w:tr>
      <w:tr w:rsidR="00024D51" w:rsidRPr="00C56866" w14:paraId="2739F46D" w14:textId="77777777" w:rsidTr="00197DF1">
        <w:trPr>
          <w:trHeight w:val="397"/>
        </w:trPr>
        <w:tc>
          <w:tcPr>
            <w:tcW w:w="434" w:type="pct"/>
            <w:vMerge/>
            <w:hideMark/>
          </w:tcPr>
          <w:p w14:paraId="7F8D9574" w14:textId="77777777" w:rsidR="00024D51" w:rsidRPr="00C56866" w:rsidRDefault="00024D51" w:rsidP="00197DF1">
            <w:pPr>
              <w:pStyle w:val="af3"/>
              <w:rPr>
                <w:kern w:val="2"/>
                <w:szCs w:val="24"/>
              </w:rPr>
            </w:pPr>
          </w:p>
        </w:tc>
        <w:tc>
          <w:tcPr>
            <w:tcW w:w="425" w:type="pct"/>
            <w:vMerge/>
            <w:hideMark/>
          </w:tcPr>
          <w:p w14:paraId="75AB7C99" w14:textId="77777777" w:rsidR="00024D51" w:rsidRPr="00C56866" w:rsidRDefault="00024D51" w:rsidP="00197DF1">
            <w:pPr>
              <w:pStyle w:val="af3"/>
              <w:rPr>
                <w:kern w:val="2"/>
                <w:sz w:val="21"/>
              </w:rPr>
            </w:pPr>
          </w:p>
        </w:tc>
        <w:tc>
          <w:tcPr>
            <w:tcW w:w="929" w:type="pct"/>
            <w:hideMark/>
          </w:tcPr>
          <w:p w14:paraId="4ED7E45B" w14:textId="77777777" w:rsidR="00024D51" w:rsidRPr="00C56866" w:rsidRDefault="00024D51" w:rsidP="00197DF1">
            <w:pPr>
              <w:pStyle w:val="af3"/>
              <w:rPr>
                <w:kern w:val="2"/>
                <w:sz w:val="21"/>
              </w:rPr>
            </w:pPr>
            <w:r w:rsidRPr="00C56866">
              <w:rPr>
                <w:rFonts w:hint="eastAsia"/>
              </w:rPr>
              <w:t>机械设备废气及汽车尾气</w:t>
            </w:r>
          </w:p>
        </w:tc>
        <w:tc>
          <w:tcPr>
            <w:tcW w:w="2728" w:type="pct"/>
            <w:hideMark/>
          </w:tcPr>
          <w:p w14:paraId="4B604AC1" w14:textId="77777777" w:rsidR="00024D51" w:rsidRPr="00C56866" w:rsidRDefault="00024D51" w:rsidP="00197DF1">
            <w:pPr>
              <w:pStyle w:val="af3"/>
            </w:pPr>
            <w:r w:rsidRPr="00C56866">
              <w:rPr>
                <w:rFonts w:hint="eastAsia"/>
              </w:rPr>
              <w:t>对施工机械、运输车辆进行定期检修，做到施工车辆及机械尾气达标排放。</w:t>
            </w:r>
          </w:p>
        </w:tc>
        <w:tc>
          <w:tcPr>
            <w:tcW w:w="484" w:type="pct"/>
            <w:vMerge/>
            <w:hideMark/>
          </w:tcPr>
          <w:p w14:paraId="4820A3D5" w14:textId="77777777" w:rsidR="00024D51" w:rsidRPr="00C56866" w:rsidRDefault="00024D51" w:rsidP="00197DF1">
            <w:pPr>
              <w:pStyle w:val="af3"/>
              <w:rPr>
                <w:kern w:val="2"/>
                <w:sz w:val="21"/>
              </w:rPr>
            </w:pPr>
          </w:p>
        </w:tc>
      </w:tr>
      <w:tr w:rsidR="00024D51" w:rsidRPr="00C56866" w14:paraId="496069DA" w14:textId="77777777" w:rsidTr="00197DF1">
        <w:trPr>
          <w:trHeight w:val="397"/>
        </w:trPr>
        <w:tc>
          <w:tcPr>
            <w:tcW w:w="434" w:type="pct"/>
            <w:vMerge/>
            <w:hideMark/>
          </w:tcPr>
          <w:p w14:paraId="7562CF76" w14:textId="77777777" w:rsidR="00024D51" w:rsidRPr="00C56866" w:rsidRDefault="00024D51" w:rsidP="00197DF1">
            <w:pPr>
              <w:pStyle w:val="af3"/>
              <w:rPr>
                <w:kern w:val="2"/>
                <w:szCs w:val="24"/>
              </w:rPr>
            </w:pPr>
          </w:p>
        </w:tc>
        <w:tc>
          <w:tcPr>
            <w:tcW w:w="425" w:type="pct"/>
            <w:vMerge/>
            <w:hideMark/>
          </w:tcPr>
          <w:p w14:paraId="6ABDE836" w14:textId="77777777" w:rsidR="00024D51" w:rsidRPr="00C56866" w:rsidRDefault="00024D51" w:rsidP="00197DF1">
            <w:pPr>
              <w:pStyle w:val="af3"/>
              <w:rPr>
                <w:kern w:val="2"/>
                <w:sz w:val="21"/>
              </w:rPr>
            </w:pPr>
          </w:p>
        </w:tc>
        <w:tc>
          <w:tcPr>
            <w:tcW w:w="929" w:type="pct"/>
            <w:hideMark/>
          </w:tcPr>
          <w:p w14:paraId="128253AF" w14:textId="77777777" w:rsidR="00024D51" w:rsidRPr="00C56866" w:rsidRDefault="00024D51" w:rsidP="00197DF1">
            <w:pPr>
              <w:pStyle w:val="af3"/>
              <w:rPr>
                <w:kern w:val="2"/>
                <w:sz w:val="21"/>
              </w:rPr>
            </w:pPr>
            <w:r w:rsidRPr="00C56866">
              <w:rPr>
                <w:rFonts w:hint="eastAsia"/>
              </w:rPr>
              <w:t>有机废气</w:t>
            </w:r>
          </w:p>
        </w:tc>
        <w:tc>
          <w:tcPr>
            <w:tcW w:w="2728" w:type="pct"/>
            <w:hideMark/>
          </w:tcPr>
          <w:p w14:paraId="2CD121EA" w14:textId="77777777" w:rsidR="00024D51" w:rsidRPr="00C56866" w:rsidRDefault="00024D51" w:rsidP="00197DF1">
            <w:pPr>
              <w:pStyle w:val="af3"/>
            </w:pPr>
            <w:r w:rsidRPr="00C56866">
              <w:rPr>
                <w:rFonts w:hint="eastAsia"/>
              </w:rPr>
              <w:t>对于气味较重的区域采用专用的气味抑制剂处理，防止气味溢出对周围人员造成影响；土壤修复中心土壤修复车间采用密闭大棚，土壤修复过程产生的挥发性有机物通过密闭收集后经布袋除尘器</w:t>
            </w:r>
            <w:r w:rsidRPr="00C56866">
              <w:t>+</w:t>
            </w:r>
            <w:r w:rsidRPr="00C56866">
              <w:rPr>
                <w:rFonts w:hint="eastAsia"/>
              </w:rPr>
              <w:t>活性炭吸附处理后通过</w:t>
            </w:r>
            <w:r w:rsidRPr="00C56866">
              <w:t>12m</w:t>
            </w:r>
            <w:r w:rsidRPr="00C56866">
              <w:rPr>
                <w:rFonts w:hint="eastAsia"/>
              </w:rPr>
              <w:t>排气筒排放。</w:t>
            </w:r>
          </w:p>
        </w:tc>
        <w:tc>
          <w:tcPr>
            <w:tcW w:w="484" w:type="pct"/>
            <w:vMerge/>
            <w:hideMark/>
          </w:tcPr>
          <w:p w14:paraId="6E0ED077" w14:textId="77777777" w:rsidR="00024D51" w:rsidRPr="00C56866" w:rsidRDefault="00024D51" w:rsidP="00197DF1">
            <w:pPr>
              <w:pStyle w:val="af3"/>
              <w:rPr>
                <w:kern w:val="2"/>
                <w:sz w:val="21"/>
              </w:rPr>
            </w:pPr>
          </w:p>
        </w:tc>
      </w:tr>
      <w:tr w:rsidR="00024D51" w:rsidRPr="00C56866" w14:paraId="3B9B47A9" w14:textId="77777777" w:rsidTr="00197DF1">
        <w:trPr>
          <w:trHeight w:val="397"/>
        </w:trPr>
        <w:tc>
          <w:tcPr>
            <w:tcW w:w="434" w:type="pct"/>
            <w:vMerge w:val="restart"/>
            <w:hideMark/>
          </w:tcPr>
          <w:p w14:paraId="12C9BD85" w14:textId="77777777" w:rsidR="00024D51" w:rsidRPr="00C56866" w:rsidRDefault="00024D51" w:rsidP="00197DF1">
            <w:pPr>
              <w:pStyle w:val="af3"/>
            </w:pPr>
            <w:r w:rsidRPr="00C56866">
              <w:rPr>
                <w:rFonts w:hint="eastAsia"/>
              </w:rPr>
              <w:t>水</w:t>
            </w:r>
          </w:p>
          <w:p w14:paraId="60784B51" w14:textId="77777777" w:rsidR="00024D51" w:rsidRPr="00C56866" w:rsidRDefault="00024D51" w:rsidP="00197DF1">
            <w:pPr>
              <w:pStyle w:val="af3"/>
            </w:pPr>
            <w:r w:rsidRPr="00C56866">
              <w:rPr>
                <w:rFonts w:hint="eastAsia"/>
              </w:rPr>
              <w:t>污</w:t>
            </w:r>
          </w:p>
          <w:p w14:paraId="01EE3E84" w14:textId="77777777" w:rsidR="00024D51" w:rsidRPr="00C56866" w:rsidRDefault="00024D51" w:rsidP="00197DF1">
            <w:pPr>
              <w:pStyle w:val="af3"/>
            </w:pPr>
            <w:r w:rsidRPr="00C56866">
              <w:rPr>
                <w:rFonts w:hint="eastAsia"/>
              </w:rPr>
              <w:t>染</w:t>
            </w:r>
          </w:p>
          <w:p w14:paraId="2BE10A7F" w14:textId="77777777" w:rsidR="00024D51" w:rsidRPr="00C56866" w:rsidRDefault="00024D51" w:rsidP="00197DF1">
            <w:pPr>
              <w:pStyle w:val="af3"/>
              <w:rPr>
                <w:kern w:val="2"/>
                <w:szCs w:val="24"/>
              </w:rPr>
            </w:pPr>
            <w:r w:rsidRPr="00C56866">
              <w:rPr>
                <w:rFonts w:hint="eastAsia"/>
              </w:rPr>
              <w:t>物</w:t>
            </w:r>
          </w:p>
        </w:tc>
        <w:tc>
          <w:tcPr>
            <w:tcW w:w="425" w:type="pct"/>
            <w:vMerge w:val="restart"/>
            <w:hideMark/>
          </w:tcPr>
          <w:p w14:paraId="735C7AFC" w14:textId="77777777" w:rsidR="00024D51" w:rsidRPr="00C56866" w:rsidRDefault="00024D51" w:rsidP="00197DF1">
            <w:pPr>
              <w:pStyle w:val="af3"/>
            </w:pPr>
            <w:r w:rsidRPr="00C56866">
              <w:rPr>
                <w:rFonts w:hint="eastAsia"/>
              </w:rPr>
              <w:t>施工期</w:t>
            </w:r>
          </w:p>
        </w:tc>
        <w:tc>
          <w:tcPr>
            <w:tcW w:w="929" w:type="pct"/>
            <w:hideMark/>
          </w:tcPr>
          <w:p w14:paraId="3DE70604" w14:textId="77777777" w:rsidR="00024D51" w:rsidRPr="00C56866" w:rsidRDefault="00024D51" w:rsidP="00197DF1">
            <w:pPr>
              <w:pStyle w:val="af3"/>
            </w:pPr>
            <w:r w:rsidRPr="00C56866">
              <w:rPr>
                <w:rFonts w:hint="eastAsia"/>
              </w:rPr>
              <w:t>生活污水</w:t>
            </w:r>
          </w:p>
        </w:tc>
        <w:tc>
          <w:tcPr>
            <w:tcW w:w="2728" w:type="pct"/>
            <w:hideMark/>
          </w:tcPr>
          <w:p w14:paraId="62DE93A7" w14:textId="77777777" w:rsidR="00024D51" w:rsidRPr="00C56866" w:rsidRDefault="00024D51" w:rsidP="00197DF1">
            <w:pPr>
              <w:pStyle w:val="af3"/>
            </w:pPr>
            <w:r w:rsidRPr="00C56866">
              <w:rPr>
                <w:rFonts w:hint="eastAsia"/>
              </w:rPr>
              <w:t>设置临时厕所，经临时化粪池处理后纳管</w:t>
            </w:r>
          </w:p>
        </w:tc>
        <w:tc>
          <w:tcPr>
            <w:tcW w:w="484" w:type="pct"/>
            <w:vMerge w:val="restart"/>
            <w:hideMark/>
          </w:tcPr>
          <w:p w14:paraId="0FD36375" w14:textId="77777777" w:rsidR="00024D51" w:rsidRPr="00C56866" w:rsidRDefault="00024D51" w:rsidP="00197DF1">
            <w:pPr>
              <w:pStyle w:val="af3"/>
              <w:rPr>
                <w:kern w:val="2"/>
                <w:sz w:val="28"/>
                <w:szCs w:val="24"/>
              </w:rPr>
            </w:pPr>
            <w:r w:rsidRPr="00C56866">
              <w:rPr>
                <w:rFonts w:hint="eastAsia"/>
              </w:rPr>
              <w:t>达到纳管标准排入市政管网</w:t>
            </w:r>
          </w:p>
        </w:tc>
      </w:tr>
      <w:tr w:rsidR="00024D51" w:rsidRPr="00C56866" w14:paraId="4A2D1D63" w14:textId="77777777" w:rsidTr="00197DF1">
        <w:trPr>
          <w:trHeight w:val="397"/>
        </w:trPr>
        <w:tc>
          <w:tcPr>
            <w:tcW w:w="434" w:type="pct"/>
            <w:vMerge/>
            <w:hideMark/>
          </w:tcPr>
          <w:p w14:paraId="4F18F529" w14:textId="77777777" w:rsidR="00024D51" w:rsidRPr="00C56866" w:rsidRDefault="00024D51" w:rsidP="00197DF1">
            <w:pPr>
              <w:pStyle w:val="af3"/>
              <w:rPr>
                <w:kern w:val="2"/>
                <w:szCs w:val="24"/>
              </w:rPr>
            </w:pPr>
          </w:p>
        </w:tc>
        <w:tc>
          <w:tcPr>
            <w:tcW w:w="425" w:type="pct"/>
            <w:vMerge/>
            <w:hideMark/>
          </w:tcPr>
          <w:p w14:paraId="0B820CC6" w14:textId="77777777" w:rsidR="00024D51" w:rsidRPr="00C56866" w:rsidRDefault="00024D51" w:rsidP="00197DF1">
            <w:pPr>
              <w:pStyle w:val="af3"/>
              <w:rPr>
                <w:color w:val="000000"/>
                <w:kern w:val="2"/>
                <w:sz w:val="21"/>
              </w:rPr>
            </w:pPr>
          </w:p>
        </w:tc>
        <w:tc>
          <w:tcPr>
            <w:tcW w:w="929" w:type="pct"/>
            <w:hideMark/>
          </w:tcPr>
          <w:p w14:paraId="1730CA78" w14:textId="77777777" w:rsidR="00024D51" w:rsidRPr="00C56866" w:rsidRDefault="00024D51" w:rsidP="00197DF1">
            <w:pPr>
              <w:pStyle w:val="af3"/>
            </w:pPr>
            <w:r w:rsidRPr="00C56866">
              <w:rPr>
                <w:rFonts w:hint="eastAsia"/>
              </w:rPr>
              <w:t>施工废水（洗车废水、土壤修复范围内地下水和场地内废积水）</w:t>
            </w:r>
          </w:p>
        </w:tc>
        <w:tc>
          <w:tcPr>
            <w:tcW w:w="2728" w:type="pct"/>
            <w:hideMark/>
          </w:tcPr>
          <w:p w14:paraId="45D41C75" w14:textId="77777777" w:rsidR="00024D51" w:rsidRPr="00C56866" w:rsidRDefault="00024D51" w:rsidP="00197DF1">
            <w:pPr>
              <w:pStyle w:val="af3"/>
            </w:pPr>
            <w:r w:rsidRPr="00C56866">
              <w:rPr>
                <w:rFonts w:hint="eastAsia"/>
              </w:rPr>
              <w:t>洗车废水、土壤修复范围内地下水和场地内废积水经</w:t>
            </w:r>
            <w:r w:rsidRPr="00C56866">
              <w:t>Fenton</w:t>
            </w:r>
            <w:r w:rsidRPr="00C56866">
              <w:rPr>
                <w:rFonts w:hint="eastAsia"/>
              </w:rPr>
              <w:t>氧化技术</w:t>
            </w:r>
            <w:r w:rsidRPr="00C56866">
              <w:t>+</w:t>
            </w:r>
            <w:r w:rsidRPr="00C56866">
              <w:rPr>
                <w:rFonts w:hint="eastAsia"/>
              </w:rPr>
              <w:t>絮凝处理后纳管排放。</w:t>
            </w:r>
          </w:p>
        </w:tc>
        <w:tc>
          <w:tcPr>
            <w:tcW w:w="484" w:type="pct"/>
            <w:vMerge/>
            <w:hideMark/>
          </w:tcPr>
          <w:p w14:paraId="75549D8D" w14:textId="77777777" w:rsidR="00024D51" w:rsidRPr="00C56866" w:rsidRDefault="00024D51" w:rsidP="00197DF1">
            <w:pPr>
              <w:pStyle w:val="af3"/>
              <w:rPr>
                <w:kern w:val="2"/>
                <w:sz w:val="28"/>
                <w:szCs w:val="24"/>
              </w:rPr>
            </w:pPr>
          </w:p>
        </w:tc>
      </w:tr>
      <w:tr w:rsidR="00024D51" w:rsidRPr="00C56866" w14:paraId="59C3AEFA" w14:textId="77777777" w:rsidTr="00197DF1">
        <w:trPr>
          <w:trHeight w:val="397"/>
        </w:trPr>
        <w:tc>
          <w:tcPr>
            <w:tcW w:w="434" w:type="pct"/>
            <w:vMerge w:val="restart"/>
            <w:hideMark/>
          </w:tcPr>
          <w:p w14:paraId="3FCD3FD9" w14:textId="77777777" w:rsidR="00024D51" w:rsidRPr="00C56866" w:rsidRDefault="00024D51" w:rsidP="00197DF1">
            <w:pPr>
              <w:pStyle w:val="af3"/>
            </w:pPr>
            <w:r w:rsidRPr="00C56866">
              <w:rPr>
                <w:rFonts w:hint="eastAsia"/>
              </w:rPr>
              <w:t>固</w:t>
            </w:r>
          </w:p>
          <w:p w14:paraId="40173C5A" w14:textId="77777777" w:rsidR="00024D51" w:rsidRPr="00C56866" w:rsidRDefault="00024D51" w:rsidP="00197DF1">
            <w:pPr>
              <w:pStyle w:val="af3"/>
            </w:pPr>
            <w:r w:rsidRPr="00C56866">
              <w:rPr>
                <w:rFonts w:hint="eastAsia"/>
              </w:rPr>
              <w:t>体</w:t>
            </w:r>
          </w:p>
          <w:p w14:paraId="56731E56" w14:textId="77777777" w:rsidR="00024D51" w:rsidRPr="00C56866" w:rsidRDefault="00024D51" w:rsidP="00197DF1">
            <w:pPr>
              <w:pStyle w:val="af3"/>
            </w:pPr>
            <w:r w:rsidRPr="00C56866">
              <w:rPr>
                <w:rFonts w:hint="eastAsia"/>
              </w:rPr>
              <w:t>废</w:t>
            </w:r>
          </w:p>
          <w:p w14:paraId="195FBAB0" w14:textId="77777777" w:rsidR="00024D51" w:rsidRPr="00C56866" w:rsidRDefault="00024D51" w:rsidP="00197DF1">
            <w:pPr>
              <w:pStyle w:val="af3"/>
              <w:rPr>
                <w:kern w:val="2"/>
                <w:szCs w:val="24"/>
              </w:rPr>
            </w:pPr>
            <w:r w:rsidRPr="00C56866">
              <w:rPr>
                <w:rFonts w:hint="eastAsia"/>
              </w:rPr>
              <w:t>物</w:t>
            </w:r>
          </w:p>
        </w:tc>
        <w:tc>
          <w:tcPr>
            <w:tcW w:w="425" w:type="pct"/>
            <w:vMerge w:val="restart"/>
            <w:hideMark/>
          </w:tcPr>
          <w:p w14:paraId="0889A591" w14:textId="77777777" w:rsidR="00024D51" w:rsidRPr="00C56866" w:rsidRDefault="00024D51" w:rsidP="00197DF1">
            <w:pPr>
              <w:pStyle w:val="af3"/>
              <w:rPr>
                <w:kern w:val="2"/>
                <w:sz w:val="21"/>
              </w:rPr>
            </w:pPr>
            <w:r w:rsidRPr="00C56866">
              <w:rPr>
                <w:rFonts w:hint="eastAsia"/>
              </w:rPr>
              <w:t>施工期</w:t>
            </w:r>
          </w:p>
        </w:tc>
        <w:tc>
          <w:tcPr>
            <w:tcW w:w="929" w:type="pct"/>
            <w:hideMark/>
          </w:tcPr>
          <w:p w14:paraId="23A164EC" w14:textId="77777777" w:rsidR="00024D51" w:rsidRPr="00C56866" w:rsidRDefault="00024D51" w:rsidP="00197DF1">
            <w:pPr>
              <w:pStyle w:val="af3"/>
              <w:rPr>
                <w:kern w:val="2"/>
                <w:sz w:val="21"/>
              </w:rPr>
            </w:pPr>
            <w:r w:rsidRPr="00C56866">
              <w:rPr>
                <w:rFonts w:hint="eastAsia"/>
              </w:rPr>
              <w:t>建筑垃圾、生活垃圾</w:t>
            </w:r>
          </w:p>
        </w:tc>
        <w:tc>
          <w:tcPr>
            <w:tcW w:w="2728" w:type="pct"/>
            <w:hideMark/>
          </w:tcPr>
          <w:p w14:paraId="01A982E3" w14:textId="77777777" w:rsidR="00024D51" w:rsidRPr="00C56866" w:rsidRDefault="00024D51" w:rsidP="00197DF1">
            <w:pPr>
              <w:pStyle w:val="af3"/>
            </w:pPr>
            <w:bookmarkStart w:id="11" w:name="OLE_LINK190"/>
            <w:r w:rsidRPr="00C56866">
              <w:rPr>
                <w:rFonts w:hint="eastAsia"/>
              </w:rPr>
              <w:t>统一收集，委托环卫部门清运处理</w:t>
            </w:r>
            <w:bookmarkEnd w:id="11"/>
          </w:p>
        </w:tc>
        <w:tc>
          <w:tcPr>
            <w:tcW w:w="484" w:type="pct"/>
            <w:vMerge w:val="restart"/>
            <w:hideMark/>
          </w:tcPr>
          <w:p w14:paraId="5F0EE713" w14:textId="77777777" w:rsidR="00024D51" w:rsidRPr="00C56866" w:rsidRDefault="00024D51" w:rsidP="00197DF1">
            <w:pPr>
              <w:pStyle w:val="af3"/>
              <w:rPr>
                <w:kern w:val="2"/>
                <w:sz w:val="21"/>
                <w:szCs w:val="24"/>
              </w:rPr>
            </w:pPr>
            <w:r w:rsidRPr="00C56866">
              <w:rPr>
                <w:rFonts w:hint="eastAsia"/>
              </w:rPr>
              <w:t>做到无害化处理</w:t>
            </w:r>
          </w:p>
        </w:tc>
      </w:tr>
      <w:tr w:rsidR="00024D51" w:rsidRPr="00C56866" w14:paraId="15907017" w14:textId="77777777" w:rsidTr="00197DF1">
        <w:trPr>
          <w:trHeight w:val="397"/>
        </w:trPr>
        <w:tc>
          <w:tcPr>
            <w:tcW w:w="434" w:type="pct"/>
            <w:vMerge/>
            <w:hideMark/>
          </w:tcPr>
          <w:p w14:paraId="431C816A" w14:textId="77777777" w:rsidR="00024D51" w:rsidRPr="00C56866" w:rsidRDefault="00024D51" w:rsidP="00197DF1">
            <w:pPr>
              <w:pStyle w:val="af3"/>
              <w:rPr>
                <w:kern w:val="2"/>
                <w:szCs w:val="24"/>
              </w:rPr>
            </w:pPr>
          </w:p>
        </w:tc>
        <w:tc>
          <w:tcPr>
            <w:tcW w:w="425" w:type="pct"/>
            <w:vMerge/>
            <w:hideMark/>
          </w:tcPr>
          <w:p w14:paraId="379D9C1F" w14:textId="77777777" w:rsidR="00024D51" w:rsidRPr="00C56866" w:rsidRDefault="00024D51" w:rsidP="00197DF1">
            <w:pPr>
              <w:pStyle w:val="af3"/>
              <w:rPr>
                <w:kern w:val="2"/>
                <w:sz w:val="21"/>
              </w:rPr>
            </w:pPr>
          </w:p>
        </w:tc>
        <w:tc>
          <w:tcPr>
            <w:tcW w:w="929" w:type="pct"/>
            <w:hideMark/>
          </w:tcPr>
          <w:p w14:paraId="347B1838" w14:textId="77777777" w:rsidR="00024D51" w:rsidRPr="00C56866" w:rsidRDefault="00024D51" w:rsidP="00197DF1">
            <w:pPr>
              <w:pStyle w:val="af3"/>
              <w:rPr>
                <w:kern w:val="2"/>
                <w:sz w:val="21"/>
              </w:rPr>
            </w:pPr>
            <w:r w:rsidRPr="00C56866">
              <w:rPr>
                <w:rFonts w:hint="eastAsia"/>
              </w:rPr>
              <w:t>废活性炭、废包装袋</w:t>
            </w:r>
          </w:p>
        </w:tc>
        <w:tc>
          <w:tcPr>
            <w:tcW w:w="2728" w:type="pct"/>
            <w:hideMark/>
          </w:tcPr>
          <w:p w14:paraId="715CF6B4" w14:textId="77777777" w:rsidR="00024D51" w:rsidRPr="00C56866" w:rsidRDefault="00024D51" w:rsidP="00197DF1">
            <w:pPr>
              <w:pStyle w:val="af3"/>
            </w:pPr>
            <w:r w:rsidRPr="00C56866">
              <w:rPr>
                <w:rFonts w:hint="eastAsia"/>
              </w:rPr>
              <w:t>委托有资质单位处理处置</w:t>
            </w:r>
          </w:p>
        </w:tc>
        <w:tc>
          <w:tcPr>
            <w:tcW w:w="484" w:type="pct"/>
            <w:vMerge/>
            <w:hideMark/>
          </w:tcPr>
          <w:p w14:paraId="167159D8" w14:textId="77777777" w:rsidR="00024D51" w:rsidRPr="00C56866" w:rsidRDefault="00024D51" w:rsidP="00197DF1">
            <w:pPr>
              <w:pStyle w:val="af3"/>
              <w:rPr>
                <w:kern w:val="2"/>
                <w:sz w:val="21"/>
                <w:szCs w:val="24"/>
              </w:rPr>
            </w:pPr>
          </w:p>
        </w:tc>
      </w:tr>
      <w:tr w:rsidR="00024D51" w:rsidRPr="00C56866" w14:paraId="72BC1C80" w14:textId="77777777" w:rsidTr="00197DF1">
        <w:trPr>
          <w:trHeight w:val="397"/>
        </w:trPr>
        <w:tc>
          <w:tcPr>
            <w:tcW w:w="434" w:type="pct"/>
            <w:vMerge/>
            <w:hideMark/>
          </w:tcPr>
          <w:p w14:paraId="6128D3CE" w14:textId="77777777" w:rsidR="00024D51" w:rsidRPr="00C56866" w:rsidRDefault="00024D51" w:rsidP="00197DF1">
            <w:pPr>
              <w:pStyle w:val="af3"/>
              <w:rPr>
                <w:kern w:val="2"/>
                <w:szCs w:val="24"/>
              </w:rPr>
            </w:pPr>
          </w:p>
        </w:tc>
        <w:tc>
          <w:tcPr>
            <w:tcW w:w="425" w:type="pct"/>
            <w:vMerge/>
            <w:hideMark/>
          </w:tcPr>
          <w:p w14:paraId="7652818A" w14:textId="77777777" w:rsidR="00024D51" w:rsidRPr="00C56866" w:rsidRDefault="00024D51" w:rsidP="00197DF1">
            <w:pPr>
              <w:pStyle w:val="af3"/>
              <w:rPr>
                <w:kern w:val="2"/>
                <w:sz w:val="21"/>
              </w:rPr>
            </w:pPr>
          </w:p>
        </w:tc>
        <w:tc>
          <w:tcPr>
            <w:tcW w:w="929" w:type="pct"/>
            <w:hideMark/>
          </w:tcPr>
          <w:p w14:paraId="56408710" w14:textId="77777777" w:rsidR="00024D51" w:rsidRPr="00C56866" w:rsidRDefault="00024D51" w:rsidP="00197DF1">
            <w:pPr>
              <w:pStyle w:val="af3"/>
              <w:rPr>
                <w:kern w:val="2"/>
                <w:sz w:val="21"/>
              </w:rPr>
            </w:pPr>
            <w:r w:rsidRPr="00C56866">
              <w:rPr>
                <w:rFonts w:hint="eastAsia"/>
              </w:rPr>
              <w:t>废防护用品</w:t>
            </w:r>
          </w:p>
        </w:tc>
        <w:tc>
          <w:tcPr>
            <w:tcW w:w="2728" w:type="pct"/>
            <w:hideMark/>
          </w:tcPr>
          <w:p w14:paraId="048A5B70" w14:textId="77777777" w:rsidR="00024D51" w:rsidRPr="00C56866" w:rsidRDefault="00024D51" w:rsidP="00197DF1">
            <w:pPr>
              <w:pStyle w:val="af3"/>
            </w:pPr>
            <w:r w:rsidRPr="00C56866">
              <w:rPr>
                <w:rFonts w:hint="eastAsia"/>
              </w:rPr>
              <w:t>混入生活垃圾，由环卫部门清运</w:t>
            </w:r>
          </w:p>
        </w:tc>
        <w:tc>
          <w:tcPr>
            <w:tcW w:w="484" w:type="pct"/>
            <w:vMerge/>
            <w:hideMark/>
          </w:tcPr>
          <w:p w14:paraId="4AE29D5F" w14:textId="77777777" w:rsidR="00024D51" w:rsidRPr="00C56866" w:rsidRDefault="00024D51" w:rsidP="00197DF1">
            <w:pPr>
              <w:pStyle w:val="af3"/>
              <w:rPr>
                <w:kern w:val="2"/>
                <w:sz w:val="21"/>
                <w:szCs w:val="24"/>
              </w:rPr>
            </w:pPr>
          </w:p>
        </w:tc>
      </w:tr>
      <w:tr w:rsidR="00024D51" w:rsidRPr="00C56866" w14:paraId="7658B22A" w14:textId="77777777" w:rsidTr="00197DF1">
        <w:trPr>
          <w:trHeight w:val="397"/>
        </w:trPr>
        <w:tc>
          <w:tcPr>
            <w:tcW w:w="434" w:type="pct"/>
            <w:vMerge/>
            <w:hideMark/>
          </w:tcPr>
          <w:p w14:paraId="359E5648" w14:textId="77777777" w:rsidR="00024D51" w:rsidRPr="00C56866" w:rsidRDefault="00024D51" w:rsidP="00197DF1">
            <w:pPr>
              <w:pStyle w:val="af3"/>
              <w:rPr>
                <w:kern w:val="2"/>
                <w:szCs w:val="24"/>
              </w:rPr>
            </w:pPr>
          </w:p>
        </w:tc>
        <w:tc>
          <w:tcPr>
            <w:tcW w:w="425" w:type="pct"/>
            <w:vMerge/>
            <w:hideMark/>
          </w:tcPr>
          <w:p w14:paraId="1660E4B2" w14:textId="77777777" w:rsidR="00024D51" w:rsidRPr="00C56866" w:rsidRDefault="00024D51" w:rsidP="00197DF1">
            <w:pPr>
              <w:pStyle w:val="af3"/>
              <w:rPr>
                <w:kern w:val="2"/>
                <w:sz w:val="21"/>
              </w:rPr>
            </w:pPr>
          </w:p>
        </w:tc>
        <w:tc>
          <w:tcPr>
            <w:tcW w:w="929" w:type="pct"/>
            <w:hideMark/>
          </w:tcPr>
          <w:p w14:paraId="1E3240A8" w14:textId="77777777" w:rsidR="00024D51" w:rsidRPr="00C56866" w:rsidRDefault="00024D51" w:rsidP="00197DF1">
            <w:pPr>
              <w:pStyle w:val="af3"/>
              <w:rPr>
                <w:kern w:val="2"/>
                <w:sz w:val="21"/>
              </w:rPr>
            </w:pPr>
            <w:r w:rsidRPr="00C56866">
              <w:rPr>
                <w:rFonts w:hint="eastAsia"/>
              </w:rPr>
              <w:t>废防渗膜</w:t>
            </w:r>
          </w:p>
        </w:tc>
        <w:tc>
          <w:tcPr>
            <w:tcW w:w="2728" w:type="pct"/>
            <w:hideMark/>
          </w:tcPr>
          <w:p w14:paraId="08E72528" w14:textId="77777777" w:rsidR="00024D51" w:rsidRPr="00C56866" w:rsidRDefault="00024D51" w:rsidP="00197DF1">
            <w:pPr>
              <w:pStyle w:val="af3"/>
            </w:pPr>
            <w:r w:rsidRPr="00C56866">
              <w:rPr>
                <w:rFonts w:hint="eastAsia"/>
              </w:rPr>
              <w:t>鉴定后，根据鉴定结果处置</w:t>
            </w:r>
          </w:p>
        </w:tc>
        <w:tc>
          <w:tcPr>
            <w:tcW w:w="484" w:type="pct"/>
            <w:vMerge/>
            <w:hideMark/>
          </w:tcPr>
          <w:p w14:paraId="268924E2" w14:textId="77777777" w:rsidR="00024D51" w:rsidRPr="00C56866" w:rsidRDefault="00024D51" w:rsidP="00197DF1">
            <w:pPr>
              <w:pStyle w:val="af3"/>
              <w:rPr>
                <w:kern w:val="2"/>
                <w:sz w:val="21"/>
                <w:szCs w:val="24"/>
              </w:rPr>
            </w:pPr>
          </w:p>
        </w:tc>
      </w:tr>
      <w:tr w:rsidR="00024D51" w:rsidRPr="00C56866" w14:paraId="6656F01C" w14:textId="77777777" w:rsidTr="00197DF1">
        <w:trPr>
          <w:trHeight w:val="397"/>
        </w:trPr>
        <w:tc>
          <w:tcPr>
            <w:tcW w:w="434" w:type="pct"/>
            <w:vMerge/>
            <w:hideMark/>
          </w:tcPr>
          <w:p w14:paraId="43B7DAB6" w14:textId="77777777" w:rsidR="00024D51" w:rsidRPr="00C56866" w:rsidRDefault="00024D51" w:rsidP="00197DF1">
            <w:pPr>
              <w:pStyle w:val="af3"/>
              <w:rPr>
                <w:kern w:val="2"/>
                <w:szCs w:val="24"/>
              </w:rPr>
            </w:pPr>
          </w:p>
        </w:tc>
        <w:tc>
          <w:tcPr>
            <w:tcW w:w="425" w:type="pct"/>
            <w:vMerge/>
            <w:hideMark/>
          </w:tcPr>
          <w:p w14:paraId="7F4E4FDB" w14:textId="77777777" w:rsidR="00024D51" w:rsidRPr="00C56866" w:rsidRDefault="00024D51" w:rsidP="00197DF1">
            <w:pPr>
              <w:pStyle w:val="af3"/>
              <w:rPr>
                <w:kern w:val="2"/>
                <w:sz w:val="21"/>
              </w:rPr>
            </w:pPr>
          </w:p>
        </w:tc>
        <w:tc>
          <w:tcPr>
            <w:tcW w:w="929" w:type="pct"/>
            <w:hideMark/>
          </w:tcPr>
          <w:p w14:paraId="7A5A794B" w14:textId="77777777" w:rsidR="00024D51" w:rsidRPr="00C56866" w:rsidRDefault="00024D51" w:rsidP="00197DF1">
            <w:pPr>
              <w:pStyle w:val="af3"/>
              <w:rPr>
                <w:kern w:val="2"/>
                <w:sz w:val="21"/>
              </w:rPr>
            </w:pPr>
            <w:r w:rsidRPr="00C56866">
              <w:rPr>
                <w:rFonts w:hint="eastAsia"/>
              </w:rPr>
              <w:t>废水处理污泥</w:t>
            </w:r>
          </w:p>
        </w:tc>
        <w:tc>
          <w:tcPr>
            <w:tcW w:w="2728" w:type="pct"/>
            <w:hideMark/>
          </w:tcPr>
          <w:p w14:paraId="7BEC3272" w14:textId="77777777" w:rsidR="00024D51" w:rsidRPr="00C56866" w:rsidRDefault="00024D51" w:rsidP="00197DF1">
            <w:pPr>
              <w:pStyle w:val="af3"/>
            </w:pPr>
            <w:r w:rsidRPr="00C56866">
              <w:rPr>
                <w:rFonts w:hint="eastAsia"/>
              </w:rPr>
              <w:t>干化后同污染土壤一道处置，效果评估合格后回填。</w:t>
            </w:r>
          </w:p>
        </w:tc>
        <w:tc>
          <w:tcPr>
            <w:tcW w:w="484" w:type="pct"/>
            <w:vMerge/>
            <w:hideMark/>
          </w:tcPr>
          <w:p w14:paraId="2F583787" w14:textId="77777777" w:rsidR="00024D51" w:rsidRPr="00C56866" w:rsidRDefault="00024D51" w:rsidP="00197DF1">
            <w:pPr>
              <w:pStyle w:val="af3"/>
              <w:rPr>
                <w:kern w:val="2"/>
                <w:sz w:val="21"/>
                <w:szCs w:val="24"/>
              </w:rPr>
            </w:pPr>
          </w:p>
        </w:tc>
      </w:tr>
      <w:tr w:rsidR="00024D51" w:rsidRPr="00C56866" w14:paraId="0993C9CD" w14:textId="77777777" w:rsidTr="00197DF1">
        <w:trPr>
          <w:trHeight w:val="397"/>
        </w:trPr>
        <w:tc>
          <w:tcPr>
            <w:tcW w:w="434" w:type="pct"/>
          </w:tcPr>
          <w:p w14:paraId="3046599C" w14:textId="77777777" w:rsidR="00024D51" w:rsidRPr="00C56866" w:rsidRDefault="00024D51" w:rsidP="00197DF1">
            <w:pPr>
              <w:pStyle w:val="af3"/>
            </w:pPr>
            <w:r w:rsidRPr="00C56866">
              <w:rPr>
                <w:rFonts w:hint="eastAsia"/>
              </w:rPr>
              <w:t>噪</w:t>
            </w:r>
          </w:p>
          <w:p w14:paraId="15E87DAE" w14:textId="77777777" w:rsidR="00024D51" w:rsidRPr="00C56866" w:rsidRDefault="00024D51" w:rsidP="00197DF1">
            <w:pPr>
              <w:pStyle w:val="af3"/>
            </w:pPr>
          </w:p>
          <w:p w14:paraId="132A450B" w14:textId="77777777" w:rsidR="00024D51" w:rsidRPr="00C56866" w:rsidRDefault="00024D51" w:rsidP="00197DF1">
            <w:pPr>
              <w:pStyle w:val="af3"/>
              <w:rPr>
                <w:kern w:val="2"/>
                <w:szCs w:val="24"/>
              </w:rPr>
            </w:pPr>
            <w:r w:rsidRPr="00C56866">
              <w:rPr>
                <w:rFonts w:hint="eastAsia"/>
              </w:rPr>
              <w:t>声</w:t>
            </w:r>
          </w:p>
        </w:tc>
        <w:tc>
          <w:tcPr>
            <w:tcW w:w="425" w:type="pct"/>
            <w:hideMark/>
          </w:tcPr>
          <w:p w14:paraId="57A77FC0" w14:textId="77777777" w:rsidR="00024D51" w:rsidRPr="00C56866" w:rsidRDefault="00024D51" w:rsidP="00197DF1">
            <w:pPr>
              <w:pStyle w:val="af3"/>
              <w:rPr>
                <w:kern w:val="2"/>
                <w:sz w:val="21"/>
              </w:rPr>
            </w:pPr>
            <w:r w:rsidRPr="00C56866">
              <w:rPr>
                <w:rFonts w:hint="eastAsia"/>
              </w:rPr>
              <w:t>施工期</w:t>
            </w:r>
          </w:p>
        </w:tc>
        <w:tc>
          <w:tcPr>
            <w:tcW w:w="929" w:type="pct"/>
            <w:hideMark/>
          </w:tcPr>
          <w:p w14:paraId="4FDCD0E6" w14:textId="77777777" w:rsidR="00024D51" w:rsidRPr="00C56866" w:rsidRDefault="00024D51" w:rsidP="00197DF1">
            <w:pPr>
              <w:pStyle w:val="af3"/>
            </w:pPr>
            <w:r w:rsidRPr="00C56866">
              <w:rPr>
                <w:rFonts w:hint="eastAsia"/>
              </w:rPr>
              <w:t>施工机械噪声</w:t>
            </w:r>
          </w:p>
          <w:p w14:paraId="6546F3D3" w14:textId="77777777" w:rsidR="00024D51" w:rsidRPr="00C56866" w:rsidRDefault="00024D51" w:rsidP="00197DF1">
            <w:pPr>
              <w:pStyle w:val="af3"/>
            </w:pPr>
            <w:r w:rsidRPr="00C56866">
              <w:rPr>
                <w:rFonts w:hint="eastAsia"/>
              </w:rPr>
              <w:t>运输车辆噪声</w:t>
            </w:r>
          </w:p>
          <w:p w14:paraId="6E04D18C" w14:textId="77777777" w:rsidR="00024D51" w:rsidRPr="00C56866" w:rsidRDefault="00024D51" w:rsidP="00197DF1">
            <w:pPr>
              <w:pStyle w:val="af3"/>
              <w:rPr>
                <w:kern w:val="2"/>
                <w:sz w:val="21"/>
              </w:rPr>
            </w:pPr>
            <w:r w:rsidRPr="00C56866">
              <w:rPr>
                <w:rFonts w:hint="eastAsia"/>
              </w:rPr>
              <w:t>施工作业噪声</w:t>
            </w:r>
          </w:p>
        </w:tc>
        <w:tc>
          <w:tcPr>
            <w:tcW w:w="2728" w:type="pct"/>
            <w:hideMark/>
          </w:tcPr>
          <w:p w14:paraId="49E7D747" w14:textId="77777777" w:rsidR="00024D51" w:rsidRPr="00C56866" w:rsidRDefault="00024D51" w:rsidP="00197DF1">
            <w:pPr>
              <w:pStyle w:val="af3"/>
            </w:pPr>
            <w:r w:rsidRPr="00C56866">
              <w:rPr>
                <w:rFonts w:hint="eastAsia"/>
              </w:rPr>
              <w:t>采用较先进、噪声较低的施工设备；合理安排施工时间，将噪声大的工作尽量安排在白天，严禁夜间施工；在施工中要采用低噪声、包覆和隔声罩等办法，有效的减少施工</w:t>
            </w:r>
            <w:r w:rsidRPr="00C56866">
              <w:rPr>
                <w:rFonts w:hint="eastAsia"/>
              </w:rPr>
              <w:lastRenderedPageBreak/>
              <w:t>现场的噪声和振动污染；加强对交通运输车辆造成的噪声影响管理。</w:t>
            </w:r>
          </w:p>
        </w:tc>
        <w:tc>
          <w:tcPr>
            <w:tcW w:w="484" w:type="pct"/>
            <w:hideMark/>
          </w:tcPr>
          <w:p w14:paraId="5E3A9C87" w14:textId="77777777" w:rsidR="00024D51" w:rsidRPr="00C56866" w:rsidRDefault="00024D51" w:rsidP="00197DF1">
            <w:pPr>
              <w:pStyle w:val="af3"/>
              <w:rPr>
                <w:kern w:val="2"/>
                <w:sz w:val="21"/>
              </w:rPr>
            </w:pPr>
            <w:r w:rsidRPr="00C56866">
              <w:rPr>
                <w:rFonts w:hint="eastAsia"/>
              </w:rPr>
              <w:lastRenderedPageBreak/>
              <w:t>减轻对环境的影响</w:t>
            </w:r>
          </w:p>
        </w:tc>
      </w:tr>
      <w:tr w:rsidR="00024D51" w:rsidRPr="00C56866" w14:paraId="5FF09819" w14:textId="77777777" w:rsidTr="00197DF1">
        <w:trPr>
          <w:trHeight w:val="397"/>
        </w:trPr>
        <w:tc>
          <w:tcPr>
            <w:tcW w:w="434" w:type="pct"/>
            <w:hideMark/>
          </w:tcPr>
          <w:p w14:paraId="05B18063" w14:textId="77777777" w:rsidR="00024D51" w:rsidRPr="00C56866" w:rsidRDefault="00024D51" w:rsidP="00197DF1">
            <w:pPr>
              <w:pStyle w:val="af3"/>
            </w:pPr>
            <w:r w:rsidRPr="00C56866">
              <w:rPr>
                <w:rFonts w:hint="eastAsia"/>
              </w:rPr>
              <w:t>风</w:t>
            </w:r>
          </w:p>
          <w:p w14:paraId="05971150" w14:textId="77777777" w:rsidR="00024D51" w:rsidRPr="00C56866" w:rsidRDefault="00024D51" w:rsidP="00197DF1">
            <w:pPr>
              <w:pStyle w:val="af3"/>
              <w:rPr>
                <w:kern w:val="2"/>
                <w:sz w:val="21"/>
                <w:szCs w:val="24"/>
              </w:rPr>
            </w:pPr>
            <w:r w:rsidRPr="00C56866">
              <w:rPr>
                <w:rFonts w:hint="eastAsia"/>
              </w:rPr>
              <w:t>险</w:t>
            </w:r>
          </w:p>
        </w:tc>
        <w:tc>
          <w:tcPr>
            <w:tcW w:w="425" w:type="pct"/>
            <w:hideMark/>
          </w:tcPr>
          <w:p w14:paraId="0F7FD826" w14:textId="77777777" w:rsidR="00024D51" w:rsidRPr="00C56866" w:rsidRDefault="00024D51" w:rsidP="00197DF1">
            <w:pPr>
              <w:pStyle w:val="af3"/>
              <w:rPr>
                <w:kern w:val="2"/>
                <w:sz w:val="21"/>
              </w:rPr>
            </w:pPr>
            <w:r w:rsidRPr="00C56866">
              <w:rPr>
                <w:rFonts w:hint="eastAsia"/>
              </w:rPr>
              <w:t>施工期</w:t>
            </w:r>
          </w:p>
        </w:tc>
        <w:tc>
          <w:tcPr>
            <w:tcW w:w="4141" w:type="pct"/>
            <w:gridSpan w:val="3"/>
            <w:hideMark/>
          </w:tcPr>
          <w:p w14:paraId="3693D21E" w14:textId="77777777" w:rsidR="00024D51" w:rsidRPr="00C56866" w:rsidRDefault="00024D51" w:rsidP="00197DF1">
            <w:pPr>
              <w:pStyle w:val="af3"/>
            </w:pPr>
            <w:r w:rsidRPr="00C56866">
              <w:rPr>
                <w:rFonts w:hint="eastAsia"/>
              </w:rPr>
              <w:t>场地路面硬化；开挖过程中覆盖</w:t>
            </w:r>
            <w:r w:rsidRPr="00C56866">
              <w:t>HDPE</w:t>
            </w:r>
            <w:r w:rsidRPr="00C56866">
              <w:rPr>
                <w:rFonts w:hint="eastAsia"/>
              </w:rPr>
              <w:t>防渗膜，运输车辆采用封闭运输车；喷射抑制剂；定期喷淋抑尘；修复后土壤及时处置；做好填埋区的整体防渗，确保质量；地块紧邻河道，在修复过程采取场地止水及基坑支护措施。</w:t>
            </w:r>
          </w:p>
        </w:tc>
      </w:tr>
    </w:tbl>
    <w:p w14:paraId="2C07D0B3" w14:textId="77777777" w:rsidR="00024D51" w:rsidRPr="00C56866" w:rsidRDefault="00024D51" w:rsidP="00024D51">
      <w:pPr>
        <w:pStyle w:val="20"/>
      </w:pPr>
      <w:bookmarkStart w:id="12" w:name="_Toc47343595"/>
      <w:r w:rsidRPr="00C56866">
        <w:t>效果评估布点与采样</w:t>
      </w:r>
      <w:bookmarkEnd w:id="12"/>
    </w:p>
    <w:p w14:paraId="42DE1FCB" w14:textId="3C3D665B" w:rsidR="00024D51" w:rsidRPr="00C56866" w:rsidRDefault="00024D51" w:rsidP="00024D51">
      <w:pPr>
        <w:pStyle w:val="a6"/>
      </w:pPr>
      <w:r w:rsidRPr="00C56866">
        <w:t>本次治理修复效果评估采样布点原则按照浙江省地方标准《污染地块治理修复工程效果评估技术规范》（</w:t>
      </w:r>
      <w:r w:rsidRPr="00C56866">
        <w:t>DB33/T 2128-2018</w:t>
      </w:r>
      <w:r w:rsidRPr="00C56866">
        <w:t>）</w:t>
      </w:r>
      <w:r w:rsidRPr="00C56866">
        <w:rPr>
          <w:rFonts w:hint="eastAsia"/>
        </w:rPr>
        <w:t>、</w:t>
      </w:r>
      <w:r w:rsidRPr="00C56866">
        <w:t>《</w:t>
      </w:r>
      <w:r w:rsidRPr="00C56866">
        <w:rPr>
          <w:rFonts w:hint="eastAsia"/>
        </w:rPr>
        <w:t>污染地块风险管控与土壤修复效果评价</w:t>
      </w:r>
      <w:r w:rsidRPr="00C56866">
        <w:t>技术导则》（</w:t>
      </w:r>
      <w:r w:rsidRPr="00C56866">
        <w:t>HJ 25.5-2018</w:t>
      </w:r>
      <w:r w:rsidRPr="00C56866">
        <w:t>）</w:t>
      </w:r>
      <w:r w:rsidRPr="00C56866">
        <w:rPr>
          <w:rFonts w:hint="eastAsia"/>
        </w:rPr>
        <w:t>和《建设用地土壤污染风险管控与修复监测技术导则》（</w:t>
      </w:r>
      <w:r w:rsidRPr="00C56866">
        <w:t>HJ 25.2-2019</w:t>
      </w:r>
      <w:r w:rsidRPr="00C56866">
        <w:t>）中的规定</w:t>
      </w:r>
      <w:r w:rsidRPr="00C56866">
        <w:rPr>
          <w:rFonts w:hint="eastAsia"/>
        </w:rPr>
        <w:t>进行布点，共布设</w:t>
      </w:r>
      <w:r w:rsidRPr="00C56866">
        <w:rPr>
          <w:rFonts w:hint="eastAsia"/>
        </w:rPr>
        <w:t>4</w:t>
      </w:r>
      <w:r w:rsidRPr="00C56866">
        <w:t>20</w:t>
      </w:r>
      <w:r w:rsidRPr="00C56866">
        <w:rPr>
          <w:rFonts w:hint="eastAsia"/>
        </w:rPr>
        <w:t>个采样点位，采集了</w:t>
      </w:r>
      <w:r w:rsidRPr="00C56866">
        <w:rPr>
          <w:rFonts w:hint="eastAsia"/>
        </w:rPr>
        <w:t>4</w:t>
      </w:r>
      <w:r w:rsidRPr="00C56866">
        <w:t>73</w:t>
      </w:r>
      <w:r w:rsidRPr="00C56866">
        <w:rPr>
          <w:rFonts w:hint="eastAsia"/>
        </w:rPr>
        <w:t>个样品（其中含</w:t>
      </w:r>
      <w:r w:rsidRPr="00C56866">
        <w:rPr>
          <w:rFonts w:hint="eastAsia"/>
        </w:rPr>
        <w:t>5</w:t>
      </w:r>
      <w:r w:rsidRPr="00C56866">
        <w:t>3</w:t>
      </w:r>
      <w:r w:rsidRPr="00C56866">
        <w:rPr>
          <w:rFonts w:hint="eastAsia"/>
        </w:rPr>
        <w:t>个平行样）</w:t>
      </w:r>
      <w:r w:rsidRPr="00C56866">
        <w:t>。</w:t>
      </w:r>
      <w:r w:rsidRPr="00C56866">
        <w:rPr>
          <w:rFonts w:hint="eastAsia"/>
        </w:rPr>
        <w:t>采样点位效果评估汇总见</w:t>
      </w:r>
      <w:r w:rsidRPr="00C56866">
        <w:fldChar w:fldCharType="begin"/>
      </w:r>
      <w:r w:rsidRPr="00C56866">
        <w:instrText xml:space="preserve"> </w:instrText>
      </w:r>
      <w:r w:rsidRPr="00C56866">
        <w:rPr>
          <w:rFonts w:hint="eastAsia"/>
        </w:rPr>
        <w:instrText>REF _Ref34149620 \h</w:instrText>
      </w:r>
      <w:r w:rsidRPr="00C56866">
        <w:instrText xml:space="preserve"> </w:instrText>
      </w:r>
      <w:r>
        <w:instrText xml:space="preserve"> \* MERGEFORMAT </w:instrText>
      </w:r>
      <w:r w:rsidRPr="00C56866">
        <w:fldChar w:fldCharType="separate"/>
      </w:r>
      <w:r w:rsidRPr="00C56866">
        <w:t>表</w:t>
      </w:r>
      <w:r w:rsidRPr="00C56866">
        <w:rPr>
          <w:rFonts w:hint="eastAsia"/>
        </w:rPr>
        <w:t xml:space="preserve"> </w:t>
      </w:r>
      <w:r>
        <w:rPr>
          <w:noProof/>
        </w:rPr>
        <w:t>1</w:t>
      </w:r>
      <w:r w:rsidRPr="00C56866">
        <w:rPr>
          <w:noProof/>
        </w:rPr>
        <w:noBreakHyphen/>
      </w:r>
      <w:r>
        <w:rPr>
          <w:noProof/>
        </w:rPr>
        <w:t>3</w:t>
      </w:r>
      <w:r w:rsidRPr="00C56866">
        <w:fldChar w:fldCharType="end"/>
      </w:r>
      <w:r w:rsidRPr="00C56866">
        <w:rPr>
          <w:rFonts w:hint="eastAsia"/>
        </w:rPr>
        <w:t>。</w:t>
      </w:r>
    </w:p>
    <w:p w14:paraId="5E76947F" w14:textId="369B888A" w:rsidR="00024D51" w:rsidRPr="00C56866" w:rsidRDefault="00024D51" w:rsidP="00024D51">
      <w:pPr>
        <w:pStyle w:val="affe"/>
      </w:pPr>
      <w:bookmarkStart w:id="13" w:name="_Ref34149620"/>
      <w:bookmarkStart w:id="14" w:name="_Toc42860503"/>
      <w:r w:rsidRPr="00C56866">
        <w:t>表</w:t>
      </w:r>
      <w:r w:rsidRPr="00C56866">
        <w:rPr>
          <w:rFonts w:hint="eastAsia"/>
        </w:rPr>
        <w:t xml:space="preserve"> </w:t>
      </w:r>
      <w:r w:rsidRPr="00C56866">
        <w:fldChar w:fldCharType="begin"/>
      </w:r>
      <w:r w:rsidRPr="00C56866">
        <w:instrText xml:space="preserve"> </w:instrText>
      </w:r>
      <w:r w:rsidRPr="00C56866">
        <w:rPr>
          <w:rFonts w:hint="eastAsia"/>
        </w:rPr>
        <w:instrText>STYLEREF 1 \s</w:instrText>
      </w:r>
      <w:r w:rsidRPr="00C56866">
        <w:instrText xml:space="preserve"> </w:instrText>
      </w:r>
      <w:r w:rsidRPr="00C56866">
        <w:fldChar w:fldCharType="separate"/>
      </w:r>
      <w:r>
        <w:rPr>
          <w:noProof/>
        </w:rPr>
        <w:t>1</w:t>
      </w:r>
      <w:r w:rsidRPr="00C56866">
        <w:fldChar w:fldCharType="end"/>
      </w:r>
      <w:r w:rsidRPr="00C56866">
        <w:noBreakHyphen/>
      </w:r>
      <w:r w:rsidRPr="00C56866">
        <w:fldChar w:fldCharType="begin"/>
      </w:r>
      <w:r w:rsidRPr="00C56866">
        <w:instrText xml:space="preserve"> </w:instrText>
      </w:r>
      <w:r w:rsidRPr="00C56866">
        <w:rPr>
          <w:rFonts w:hint="eastAsia"/>
        </w:rPr>
        <w:instrText xml:space="preserve">SEQ </w:instrText>
      </w:r>
      <w:r w:rsidRPr="00C56866">
        <w:rPr>
          <w:rFonts w:hint="eastAsia"/>
        </w:rPr>
        <w:instrText>表</w:instrText>
      </w:r>
      <w:r w:rsidRPr="00C56866">
        <w:rPr>
          <w:rFonts w:hint="eastAsia"/>
        </w:rPr>
        <w:instrText xml:space="preserve"> \* ARABIC \s 1</w:instrText>
      </w:r>
      <w:r w:rsidRPr="00C56866">
        <w:instrText xml:space="preserve"> </w:instrText>
      </w:r>
      <w:r w:rsidRPr="00C56866">
        <w:fldChar w:fldCharType="separate"/>
      </w:r>
      <w:r>
        <w:rPr>
          <w:noProof/>
        </w:rPr>
        <w:t>3</w:t>
      </w:r>
      <w:r w:rsidRPr="00C56866">
        <w:fldChar w:fldCharType="end"/>
      </w:r>
      <w:bookmarkEnd w:id="13"/>
      <w:r w:rsidRPr="00C56866">
        <w:t>效果评估监测指标一览表</w:t>
      </w:r>
      <w:bookmarkEnd w:id="14"/>
    </w:p>
    <w:tbl>
      <w:tblPr>
        <w:tblStyle w:val="affff1"/>
        <w:tblW w:w="5000" w:type="pct"/>
        <w:tblLayout w:type="fixed"/>
        <w:tblLook w:val="04A0" w:firstRow="1" w:lastRow="0" w:firstColumn="1" w:lastColumn="0" w:noHBand="0" w:noVBand="1"/>
      </w:tblPr>
      <w:tblGrid>
        <w:gridCol w:w="316"/>
        <w:gridCol w:w="663"/>
        <w:gridCol w:w="790"/>
        <w:gridCol w:w="1052"/>
        <w:gridCol w:w="1844"/>
        <w:gridCol w:w="1053"/>
        <w:gridCol w:w="881"/>
        <w:gridCol w:w="843"/>
        <w:gridCol w:w="840"/>
      </w:tblGrid>
      <w:tr w:rsidR="00024D51" w:rsidRPr="00C56866" w14:paraId="3A1C1486" w14:textId="77777777" w:rsidTr="00197DF1">
        <w:trPr>
          <w:cnfStyle w:val="100000000000" w:firstRow="1" w:lastRow="0" w:firstColumn="0" w:lastColumn="0" w:oddVBand="0" w:evenVBand="0" w:oddHBand="0" w:evenHBand="0" w:firstRowFirstColumn="0" w:firstRowLastColumn="0" w:lastRowFirstColumn="0" w:lastRowLastColumn="0"/>
          <w:trHeight w:val="397"/>
        </w:trPr>
        <w:tc>
          <w:tcPr>
            <w:cnfStyle w:val="000000000100" w:firstRow="0" w:lastRow="0" w:firstColumn="0" w:lastColumn="0" w:oddVBand="0" w:evenVBand="0" w:oddHBand="0" w:evenHBand="0" w:firstRowFirstColumn="1" w:firstRowLastColumn="0" w:lastRowFirstColumn="0" w:lastRowLastColumn="0"/>
            <w:tcW w:w="191" w:type="pct"/>
          </w:tcPr>
          <w:p w14:paraId="062BBF9B" w14:textId="77777777" w:rsidR="00024D51" w:rsidRPr="00C56866" w:rsidRDefault="00024D51" w:rsidP="00197DF1">
            <w:pPr>
              <w:pStyle w:val="af3"/>
            </w:pPr>
            <w:r w:rsidRPr="00C56866">
              <w:rPr>
                <w:rFonts w:hint="eastAsia"/>
              </w:rPr>
              <w:t>序号</w:t>
            </w:r>
          </w:p>
        </w:tc>
        <w:tc>
          <w:tcPr>
            <w:tcW w:w="400" w:type="pct"/>
          </w:tcPr>
          <w:p w14:paraId="57624D43"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地块</w:t>
            </w:r>
          </w:p>
        </w:tc>
        <w:tc>
          <w:tcPr>
            <w:tcW w:w="1111" w:type="pct"/>
            <w:gridSpan w:val="2"/>
          </w:tcPr>
          <w:p w14:paraId="713AE6C4"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对象</w:t>
            </w:r>
          </w:p>
        </w:tc>
        <w:tc>
          <w:tcPr>
            <w:tcW w:w="1113" w:type="pct"/>
          </w:tcPr>
          <w:p w14:paraId="7BB3EED3"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检测指标</w:t>
            </w:r>
          </w:p>
        </w:tc>
        <w:tc>
          <w:tcPr>
            <w:tcW w:w="636" w:type="pct"/>
          </w:tcPr>
          <w:p w14:paraId="40DE1E25"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采样点编号</w:t>
            </w:r>
          </w:p>
        </w:tc>
        <w:tc>
          <w:tcPr>
            <w:tcW w:w="532" w:type="pct"/>
          </w:tcPr>
          <w:p w14:paraId="24375745"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样品数</w:t>
            </w:r>
            <w:r w:rsidRPr="00C56866">
              <w:rPr>
                <w:rFonts w:hint="eastAsia"/>
              </w:rPr>
              <w:t>/</w:t>
            </w:r>
            <w:r w:rsidRPr="00C56866">
              <w:rPr>
                <w:rFonts w:hint="eastAsia"/>
              </w:rPr>
              <w:t>个</w:t>
            </w:r>
          </w:p>
        </w:tc>
        <w:tc>
          <w:tcPr>
            <w:tcW w:w="509" w:type="pct"/>
          </w:tcPr>
          <w:p w14:paraId="7A1BC622"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平行样</w:t>
            </w:r>
            <w:r w:rsidRPr="00C56866">
              <w:rPr>
                <w:rFonts w:hint="eastAsia"/>
              </w:rPr>
              <w:t>/</w:t>
            </w:r>
            <w:r w:rsidRPr="00C56866">
              <w:rPr>
                <w:rFonts w:hint="eastAsia"/>
              </w:rPr>
              <w:t>个</w:t>
            </w:r>
          </w:p>
        </w:tc>
        <w:tc>
          <w:tcPr>
            <w:tcW w:w="508" w:type="pct"/>
          </w:tcPr>
          <w:p w14:paraId="168CFEEA" w14:textId="77777777" w:rsidR="00024D51" w:rsidRPr="00C56866" w:rsidRDefault="00024D51" w:rsidP="00197DF1">
            <w:pPr>
              <w:pStyle w:val="af3"/>
              <w:cnfStyle w:val="100000000000" w:firstRow="1" w:lastRow="0" w:firstColumn="0" w:lastColumn="0" w:oddVBand="0" w:evenVBand="0" w:oddHBand="0" w:evenHBand="0" w:firstRowFirstColumn="0" w:firstRowLastColumn="0" w:lastRowFirstColumn="0" w:lastRowLastColumn="0"/>
            </w:pPr>
            <w:r w:rsidRPr="00C56866">
              <w:rPr>
                <w:rFonts w:hint="eastAsia"/>
              </w:rPr>
              <w:t>备注</w:t>
            </w:r>
          </w:p>
        </w:tc>
      </w:tr>
      <w:tr w:rsidR="00024D51" w:rsidRPr="00C56866" w14:paraId="3297E285" w14:textId="77777777" w:rsidTr="00197DF1">
        <w:trPr>
          <w:trHeight w:val="397"/>
        </w:trPr>
        <w:tc>
          <w:tcPr>
            <w:tcW w:w="191" w:type="pct"/>
          </w:tcPr>
          <w:p w14:paraId="624C3763" w14:textId="77777777" w:rsidR="00024D51" w:rsidRPr="00C56866" w:rsidRDefault="00024D51" w:rsidP="00197DF1">
            <w:pPr>
              <w:pStyle w:val="af3"/>
            </w:pPr>
            <w:r w:rsidRPr="00C56866">
              <w:rPr>
                <w:rFonts w:hint="eastAsia"/>
              </w:rPr>
              <w:t>1</w:t>
            </w:r>
          </w:p>
        </w:tc>
        <w:tc>
          <w:tcPr>
            <w:tcW w:w="400" w:type="pct"/>
            <w:vMerge w:val="restart"/>
          </w:tcPr>
          <w:p w14:paraId="20F5C196" w14:textId="77777777" w:rsidR="00024D51" w:rsidRPr="00C56866" w:rsidRDefault="00024D51" w:rsidP="00197DF1">
            <w:pPr>
              <w:pStyle w:val="af3"/>
            </w:pPr>
            <w:r w:rsidRPr="00C56866">
              <w:rPr>
                <w:rFonts w:hint="eastAsia"/>
              </w:rPr>
              <w:t>修复场地</w:t>
            </w:r>
          </w:p>
        </w:tc>
        <w:tc>
          <w:tcPr>
            <w:tcW w:w="477" w:type="pct"/>
            <w:vMerge w:val="restart"/>
          </w:tcPr>
          <w:p w14:paraId="0F104B32" w14:textId="77777777" w:rsidR="00024D51" w:rsidRPr="00C56866" w:rsidRDefault="00024D51" w:rsidP="00197DF1">
            <w:pPr>
              <w:pStyle w:val="af3"/>
            </w:pPr>
            <w:r w:rsidRPr="00C56866">
              <w:rPr>
                <w:rFonts w:hint="eastAsia"/>
              </w:rPr>
              <w:t>Ⅰ区</w:t>
            </w:r>
          </w:p>
        </w:tc>
        <w:tc>
          <w:tcPr>
            <w:tcW w:w="635" w:type="pct"/>
          </w:tcPr>
          <w:p w14:paraId="7F217D60" w14:textId="77777777" w:rsidR="00024D51" w:rsidRPr="00C56866" w:rsidRDefault="00024D51" w:rsidP="00197DF1">
            <w:pPr>
              <w:pStyle w:val="af3"/>
            </w:pPr>
            <w:r w:rsidRPr="00C56866">
              <w:rPr>
                <w:rFonts w:hint="eastAsia"/>
              </w:rPr>
              <w:t>Ⅰ</w:t>
            </w:r>
            <w:r w:rsidRPr="00C56866">
              <w:rPr>
                <w:rFonts w:hint="eastAsia"/>
              </w:rPr>
              <w:t>1</w:t>
            </w:r>
            <w:r w:rsidRPr="00C56866">
              <w:rPr>
                <w:rFonts w:hint="eastAsia"/>
              </w:rPr>
              <w:t>基坑</w:t>
            </w:r>
          </w:p>
        </w:tc>
        <w:tc>
          <w:tcPr>
            <w:tcW w:w="1113" w:type="pct"/>
          </w:tcPr>
          <w:p w14:paraId="42D3BF44" w14:textId="77777777" w:rsidR="00024D51" w:rsidRPr="00C56866" w:rsidRDefault="00024D51" w:rsidP="00197DF1">
            <w:pPr>
              <w:pStyle w:val="af3"/>
            </w:pPr>
            <w:r w:rsidRPr="00C56866">
              <w:rPr>
                <w:rFonts w:hint="eastAsia"/>
              </w:rPr>
              <w:t>镍、六价铬</w:t>
            </w:r>
          </w:p>
        </w:tc>
        <w:tc>
          <w:tcPr>
            <w:tcW w:w="636" w:type="pct"/>
          </w:tcPr>
          <w:p w14:paraId="505D630D" w14:textId="77777777" w:rsidR="00024D51" w:rsidRPr="00C56866" w:rsidRDefault="00024D51" w:rsidP="00197DF1">
            <w:pPr>
              <w:pStyle w:val="af3"/>
            </w:pPr>
            <w:r w:rsidRPr="00C56866">
              <w:rPr>
                <w:rFonts w:hint="eastAsia"/>
              </w:rPr>
              <w:t>D</w:t>
            </w:r>
            <w:r w:rsidRPr="00C56866">
              <w:t>-</w:t>
            </w:r>
            <w:r w:rsidRPr="00C56866">
              <w:rPr>
                <w:rFonts w:hint="eastAsia"/>
              </w:rPr>
              <w:t>Ⅰ</w:t>
            </w:r>
            <w:r w:rsidRPr="00C56866">
              <w:rPr>
                <w:rFonts w:hint="eastAsia"/>
              </w:rPr>
              <w:t>1</w:t>
            </w:r>
            <w:r w:rsidRPr="00C56866">
              <w:t>-1</w:t>
            </w:r>
            <w:r w:rsidRPr="00C56866">
              <w:rPr>
                <w:rFonts w:hint="eastAsia"/>
              </w:rPr>
              <w:t>～</w:t>
            </w:r>
            <w:r w:rsidRPr="00C56866">
              <w:t>4</w:t>
            </w:r>
          </w:p>
        </w:tc>
        <w:tc>
          <w:tcPr>
            <w:tcW w:w="532" w:type="pct"/>
          </w:tcPr>
          <w:p w14:paraId="29ADD146" w14:textId="77777777" w:rsidR="00024D51" w:rsidRPr="00C56866" w:rsidRDefault="00024D51" w:rsidP="00197DF1">
            <w:pPr>
              <w:pStyle w:val="af3"/>
            </w:pPr>
            <w:r w:rsidRPr="00C56866">
              <w:t>4</w:t>
            </w:r>
          </w:p>
        </w:tc>
        <w:tc>
          <w:tcPr>
            <w:tcW w:w="509" w:type="pct"/>
          </w:tcPr>
          <w:p w14:paraId="0C424552" w14:textId="77777777" w:rsidR="00024D51" w:rsidRPr="00C56866" w:rsidRDefault="00024D51" w:rsidP="00197DF1">
            <w:pPr>
              <w:pStyle w:val="af3"/>
            </w:pPr>
            <w:r w:rsidRPr="00C56866">
              <w:rPr>
                <w:rFonts w:hint="eastAsia"/>
              </w:rPr>
              <w:t>1</w:t>
            </w:r>
          </w:p>
        </w:tc>
        <w:tc>
          <w:tcPr>
            <w:tcW w:w="508" w:type="pct"/>
          </w:tcPr>
          <w:p w14:paraId="656A1AED" w14:textId="77777777" w:rsidR="00024D51" w:rsidRPr="00C56866" w:rsidRDefault="00024D51" w:rsidP="00197DF1">
            <w:pPr>
              <w:pStyle w:val="af3"/>
            </w:pPr>
            <w:r w:rsidRPr="00C56866">
              <w:t>4</w:t>
            </w:r>
            <w:r w:rsidRPr="00C56866">
              <w:rPr>
                <w:rFonts w:hint="eastAsia"/>
              </w:rPr>
              <w:t>个点位</w:t>
            </w:r>
          </w:p>
        </w:tc>
      </w:tr>
      <w:tr w:rsidR="00024D51" w:rsidRPr="00C56866" w14:paraId="37897DAB" w14:textId="77777777" w:rsidTr="00197DF1">
        <w:trPr>
          <w:trHeight w:val="397"/>
        </w:trPr>
        <w:tc>
          <w:tcPr>
            <w:tcW w:w="191" w:type="pct"/>
          </w:tcPr>
          <w:p w14:paraId="07D9DBCA" w14:textId="77777777" w:rsidR="00024D51" w:rsidRPr="00C56866" w:rsidRDefault="00024D51" w:rsidP="00197DF1">
            <w:pPr>
              <w:pStyle w:val="af3"/>
            </w:pPr>
            <w:r w:rsidRPr="00C56866">
              <w:rPr>
                <w:rFonts w:hint="eastAsia"/>
              </w:rPr>
              <w:t>2</w:t>
            </w:r>
          </w:p>
        </w:tc>
        <w:tc>
          <w:tcPr>
            <w:tcW w:w="400" w:type="pct"/>
            <w:vMerge/>
          </w:tcPr>
          <w:p w14:paraId="4BD19532" w14:textId="77777777" w:rsidR="00024D51" w:rsidRPr="00C56866" w:rsidRDefault="00024D51" w:rsidP="00197DF1">
            <w:pPr>
              <w:pStyle w:val="af3"/>
            </w:pPr>
          </w:p>
        </w:tc>
        <w:tc>
          <w:tcPr>
            <w:tcW w:w="477" w:type="pct"/>
            <w:vMerge/>
          </w:tcPr>
          <w:p w14:paraId="42557D93" w14:textId="77777777" w:rsidR="00024D51" w:rsidRPr="00C56866" w:rsidRDefault="00024D51" w:rsidP="00197DF1">
            <w:pPr>
              <w:pStyle w:val="af3"/>
            </w:pPr>
          </w:p>
        </w:tc>
        <w:tc>
          <w:tcPr>
            <w:tcW w:w="635" w:type="pct"/>
          </w:tcPr>
          <w:p w14:paraId="64BF4525" w14:textId="77777777" w:rsidR="00024D51" w:rsidRPr="00C56866" w:rsidRDefault="00024D51" w:rsidP="00197DF1">
            <w:pPr>
              <w:pStyle w:val="af3"/>
            </w:pPr>
            <w:r w:rsidRPr="00C56866">
              <w:rPr>
                <w:rFonts w:hint="eastAsia"/>
              </w:rPr>
              <w:t>Ⅰ</w:t>
            </w:r>
            <w:r w:rsidRPr="00C56866">
              <w:rPr>
                <w:rFonts w:hint="eastAsia"/>
              </w:rPr>
              <w:t>1</w:t>
            </w:r>
            <w:r w:rsidRPr="00C56866">
              <w:rPr>
                <w:rFonts w:hint="eastAsia"/>
              </w:rPr>
              <w:t>侧壁</w:t>
            </w:r>
          </w:p>
        </w:tc>
        <w:tc>
          <w:tcPr>
            <w:tcW w:w="1113" w:type="pct"/>
          </w:tcPr>
          <w:p w14:paraId="18CC86FE" w14:textId="77777777" w:rsidR="00024D51" w:rsidRPr="00C56866" w:rsidRDefault="00024D51" w:rsidP="00197DF1">
            <w:pPr>
              <w:pStyle w:val="af3"/>
            </w:pPr>
            <w:r w:rsidRPr="00C56866">
              <w:rPr>
                <w:rFonts w:hint="eastAsia"/>
              </w:rPr>
              <w:t>镍、六价铬</w:t>
            </w:r>
          </w:p>
        </w:tc>
        <w:tc>
          <w:tcPr>
            <w:tcW w:w="636" w:type="pct"/>
          </w:tcPr>
          <w:p w14:paraId="79637CFC" w14:textId="77777777" w:rsidR="00024D51" w:rsidRPr="00C56866" w:rsidRDefault="00024D51" w:rsidP="00197DF1">
            <w:pPr>
              <w:pStyle w:val="af3"/>
            </w:pPr>
            <w:r w:rsidRPr="00C56866">
              <w:rPr>
                <w:rFonts w:hint="eastAsia"/>
              </w:rPr>
              <w:t>C</w:t>
            </w:r>
            <w:r w:rsidRPr="00C56866">
              <w:t>-</w:t>
            </w:r>
            <w:r w:rsidRPr="00C56866">
              <w:rPr>
                <w:rFonts w:hint="eastAsia"/>
              </w:rPr>
              <w:t>Ⅰ</w:t>
            </w:r>
            <w:r w:rsidRPr="00C56866">
              <w:rPr>
                <w:rFonts w:hint="eastAsia"/>
              </w:rPr>
              <w:t>1</w:t>
            </w:r>
            <w:r w:rsidRPr="00C56866">
              <w:t>-1</w:t>
            </w:r>
            <w:r w:rsidRPr="00C56866">
              <w:rPr>
                <w:rFonts w:hint="eastAsia"/>
              </w:rPr>
              <w:t>～</w:t>
            </w:r>
            <w:r w:rsidRPr="00C56866">
              <w:t>4</w:t>
            </w:r>
          </w:p>
        </w:tc>
        <w:tc>
          <w:tcPr>
            <w:tcW w:w="532" w:type="pct"/>
          </w:tcPr>
          <w:p w14:paraId="78BED105" w14:textId="77777777" w:rsidR="00024D51" w:rsidRPr="00C56866" w:rsidRDefault="00024D51" w:rsidP="00197DF1">
            <w:pPr>
              <w:pStyle w:val="af3"/>
            </w:pPr>
            <w:r w:rsidRPr="00C56866">
              <w:rPr>
                <w:rFonts w:hint="eastAsia"/>
              </w:rPr>
              <w:t>4</w:t>
            </w:r>
          </w:p>
        </w:tc>
        <w:tc>
          <w:tcPr>
            <w:tcW w:w="509" w:type="pct"/>
          </w:tcPr>
          <w:p w14:paraId="4B65A839" w14:textId="77777777" w:rsidR="00024D51" w:rsidRPr="00C56866" w:rsidRDefault="00024D51" w:rsidP="00197DF1">
            <w:pPr>
              <w:pStyle w:val="af3"/>
            </w:pPr>
            <w:r w:rsidRPr="00C56866">
              <w:rPr>
                <w:rFonts w:hint="eastAsia"/>
              </w:rPr>
              <w:t>0</w:t>
            </w:r>
          </w:p>
        </w:tc>
        <w:tc>
          <w:tcPr>
            <w:tcW w:w="508" w:type="pct"/>
          </w:tcPr>
          <w:p w14:paraId="15F372D8" w14:textId="77777777" w:rsidR="00024D51" w:rsidRPr="00C56866" w:rsidRDefault="00024D51" w:rsidP="00197DF1">
            <w:pPr>
              <w:pStyle w:val="af3"/>
            </w:pPr>
            <w:r w:rsidRPr="00C56866">
              <w:t>4</w:t>
            </w:r>
            <w:r w:rsidRPr="00C56866">
              <w:rPr>
                <w:rFonts w:hint="eastAsia"/>
              </w:rPr>
              <w:t>个点位</w:t>
            </w:r>
          </w:p>
        </w:tc>
      </w:tr>
      <w:tr w:rsidR="00024D51" w:rsidRPr="00C56866" w14:paraId="3FFAD650" w14:textId="77777777" w:rsidTr="00197DF1">
        <w:trPr>
          <w:trHeight w:val="397"/>
        </w:trPr>
        <w:tc>
          <w:tcPr>
            <w:tcW w:w="191" w:type="pct"/>
          </w:tcPr>
          <w:p w14:paraId="30A6E19D" w14:textId="77777777" w:rsidR="00024D51" w:rsidRPr="00C56866" w:rsidRDefault="00024D51" w:rsidP="00197DF1">
            <w:pPr>
              <w:pStyle w:val="af3"/>
            </w:pPr>
            <w:r w:rsidRPr="00C56866">
              <w:rPr>
                <w:rFonts w:hint="eastAsia"/>
              </w:rPr>
              <w:t>3</w:t>
            </w:r>
          </w:p>
        </w:tc>
        <w:tc>
          <w:tcPr>
            <w:tcW w:w="400" w:type="pct"/>
            <w:vMerge/>
          </w:tcPr>
          <w:p w14:paraId="0D2A0B5F" w14:textId="77777777" w:rsidR="00024D51" w:rsidRPr="00C56866" w:rsidRDefault="00024D51" w:rsidP="00197DF1">
            <w:pPr>
              <w:pStyle w:val="af3"/>
            </w:pPr>
          </w:p>
        </w:tc>
        <w:tc>
          <w:tcPr>
            <w:tcW w:w="477" w:type="pct"/>
            <w:vMerge/>
          </w:tcPr>
          <w:p w14:paraId="2102EBFE" w14:textId="77777777" w:rsidR="00024D51" w:rsidRPr="00C56866" w:rsidRDefault="00024D51" w:rsidP="00197DF1">
            <w:pPr>
              <w:pStyle w:val="af3"/>
            </w:pPr>
          </w:p>
        </w:tc>
        <w:tc>
          <w:tcPr>
            <w:tcW w:w="635" w:type="pct"/>
          </w:tcPr>
          <w:p w14:paraId="082436C2" w14:textId="77777777" w:rsidR="00024D51" w:rsidRPr="00C56866" w:rsidRDefault="00024D51" w:rsidP="00197DF1">
            <w:pPr>
              <w:pStyle w:val="af3"/>
            </w:pPr>
            <w:r w:rsidRPr="00C56866">
              <w:rPr>
                <w:rFonts w:hint="eastAsia"/>
              </w:rPr>
              <w:t>Ⅰ</w:t>
            </w:r>
            <w:r w:rsidRPr="00C56866">
              <w:t>2</w:t>
            </w:r>
            <w:r w:rsidRPr="00C56866">
              <w:rPr>
                <w:rFonts w:hint="eastAsia"/>
              </w:rPr>
              <w:t>基坑</w:t>
            </w:r>
          </w:p>
        </w:tc>
        <w:tc>
          <w:tcPr>
            <w:tcW w:w="1113" w:type="pct"/>
          </w:tcPr>
          <w:p w14:paraId="70556EE4" w14:textId="77777777" w:rsidR="00024D51" w:rsidRPr="00C56866" w:rsidRDefault="00024D51" w:rsidP="00197DF1">
            <w:pPr>
              <w:pStyle w:val="af3"/>
            </w:pPr>
            <w:r w:rsidRPr="00C56866">
              <w:rPr>
                <w:rFonts w:hint="eastAsia"/>
              </w:rPr>
              <w:t>镍、六价铬</w:t>
            </w:r>
          </w:p>
        </w:tc>
        <w:tc>
          <w:tcPr>
            <w:tcW w:w="636" w:type="pct"/>
          </w:tcPr>
          <w:p w14:paraId="188C066F" w14:textId="77777777" w:rsidR="00024D51" w:rsidRPr="00C56866" w:rsidRDefault="00024D51" w:rsidP="00197DF1">
            <w:pPr>
              <w:pStyle w:val="af3"/>
            </w:pPr>
            <w:r w:rsidRPr="00C56866">
              <w:rPr>
                <w:rFonts w:hint="eastAsia"/>
              </w:rPr>
              <w:t>D</w:t>
            </w:r>
            <w:r w:rsidRPr="00C56866">
              <w:t>-</w:t>
            </w:r>
            <w:r w:rsidRPr="00C56866">
              <w:rPr>
                <w:rFonts w:hint="eastAsia"/>
              </w:rPr>
              <w:t>Ⅰ</w:t>
            </w:r>
            <w:r w:rsidRPr="00C56866">
              <w:rPr>
                <w:rFonts w:hint="eastAsia"/>
              </w:rPr>
              <w:t>2</w:t>
            </w:r>
            <w:r w:rsidRPr="00C56866">
              <w:t>-1</w:t>
            </w:r>
            <w:r w:rsidRPr="00C56866">
              <w:rPr>
                <w:rFonts w:hint="eastAsia"/>
              </w:rPr>
              <w:t>～</w:t>
            </w:r>
            <w:r w:rsidRPr="00C56866">
              <w:t>4</w:t>
            </w:r>
          </w:p>
        </w:tc>
        <w:tc>
          <w:tcPr>
            <w:tcW w:w="532" w:type="pct"/>
          </w:tcPr>
          <w:p w14:paraId="4EDF8F7D" w14:textId="77777777" w:rsidR="00024D51" w:rsidRPr="00C56866" w:rsidRDefault="00024D51" w:rsidP="00197DF1">
            <w:pPr>
              <w:pStyle w:val="af3"/>
            </w:pPr>
            <w:r w:rsidRPr="00C56866">
              <w:t>4</w:t>
            </w:r>
          </w:p>
        </w:tc>
        <w:tc>
          <w:tcPr>
            <w:tcW w:w="509" w:type="pct"/>
          </w:tcPr>
          <w:p w14:paraId="71908CF8" w14:textId="77777777" w:rsidR="00024D51" w:rsidRPr="00C56866" w:rsidRDefault="00024D51" w:rsidP="00197DF1">
            <w:pPr>
              <w:pStyle w:val="af3"/>
            </w:pPr>
            <w:r w:rsidRPr="00C56866">
              <w:rPr>
                <w:rFonts w:hint="eastAsia"/>
              </w:rPr>
              <w:t>1</w:t>
            </w:r>
          </w:p>
        </w:tc>
        <w:tc>
          <w:tcPr>
            <w:tcW w:w="508" w:type="pct"/>
          </w:tcPr>
          <w:p w14:paraId="517CE8C6" w14:textId="77777777" w:rsidR="00024D51" w:rsidRPr="00C56866" w:rsidRDefault="00024D51" w:rsidP="00197DF1">
            <w:pPr>
              <w:pStyle w:val="af3"/>
            </w:pPr>
            <w:r w:rsidRPr="00C56866">
              <w:t>4</w:t>
            </w:r>
            <w:r w:rsidRPr="00C56866">
              <w:rPr>
                <w:rFonts w:hint="eastAsia"/>
              </w:rPr>
              <w:t>个点位</w:t>
            </w:r>
          </w:p>
        </w:tc>
      </w:tr>
      <w:tr w:rsidR="00024D51" w:rsidRPr="00C56866" w14:paraId="20A95257" w14:textId="77777777" w:rsidTr="00197DF1">
        <w:trPr>
          <w:trHeight w:val="397"/>
        </w:trPr>
        <w:tc>
          <w:tcPr>
            <w:tcW w:w="191" w:type="pct"/>
          </w:tcPr>
          <w:p w14:paraId="14FC8180" w14:textId="77777777" w:rsidR="00024D51" w:rsidRPr="00C56866" w:rsidRDefault="00024D51" w:rsidP="00197DF1">
            <w:pPr>
              <w:pStyle w:val="af3"/>
            </w:pPr>
            <w:r w:rsidRPr="00C56866">
              <w:rPr>
                <w:rFonts w:hint="eastAsia"/>
              </w:rPr>
              <w:t>4</w:t>
            </w:r>
          </w:p>
        </w:tc>
        <w:tc>
          <w:tcPr>
            <w:tcW w:w="400" w:type="pct"/>
            <w:vMerge/>
          </w:tcPr>
          <w:p w14:paraId="3600B516" w14:textId="77777777" w:rsidR="00024D51" w:rsidRPr="00C56866" w:rsidRDefault="00024D51" w:rsidP="00197DF1">
            <w:pPr>
              <w:pStyle w:val="af3"/>
            </w:pPr>
          </w:p>
        </w:tc>
        <w:tc>
          <w:tcPr>
            <w:tcW w:w="477" w:type="pct"/>
            <w:vMerge/>
          </w:tcPr>
          <w:p w14:paraId="542FDF90" w14:textId="77777777" w:rsidR="00024D51" w:rsidRPr="00C56866" w:rsidRDefault="00024D51" w:rsidP="00197DF1">
            <w:pPr>
              <w:pStyle w:val="af3"/>
            </w:pPr>
          </w:p>
        </w:tc>
        <w:tc>
          <w:tcPr>
            <w:tcW w:w="635" w:type="pct"/>
          </w:tcPr>
          <w:p w14:paraId="4BA07798" w14:textId="77777777" w:rsidR="00024D51" w:rsidRPr="00C56866" w:rsidRDefault="00024D51" w:rsidP="00197DF1">
            <w:pPr>
              <w:pStyle w:val="af3"/>
            </w:pPr>
            <w:r w:rsidRPr="00C56866">
              <w:rPr>
                <w:rFonts w:hint="eastAsia"/>
              </w:rPr>
              <w:t>Ⅰ</w:t>
            </w:r>
            <w:r w:rsidRPr="00C56866">
              <w:rPr>
                <w:rFonts w:hint="eastAsia"/>
              </w:rPr>
              <w:t>2</w:t>
            </w:r>
            <w:r w:rsidRPr="00C56866">
              <w:rPr>
                <w:rFonts w:hint="eastAsia"/>
              </w:rPr>
              <w:t>侧壁</w:t>
            </w:r>
          </w:p>
        </w:tc>
        <w:tc>
          <w:tcPr>
            <w:tcW w:w="1113" w:type="pct"/>
          </w:tcPr>
          <w:p w14:paraId="6618EBB7" w14:textId="77777777" w:rsidR="00024D51" w:rsidRPr="00C56866" w:rsidRDefault="00024D51" w:rsidP="00197DF1">
            <w:pPr>
              <w:pStyle w:val="af3"/>
            </w:pPr>
            <w:r w:rsidRPr="00C56866">
              <w:rPr>
                <w:rFonts w:hint="eastAsia"/>
              </w:rPr>
              <w:t>镍、六价铬</w:t>
            </w:r>
          </w:p>
        </w:tc>
        <w:tc>
          <w:tcPr>
            <w:tcW w:w="636" w:type="pct"/>
          </w:tcPr>
          <w:p w14:paraId="6517C217" w14:textId="77777777" w:rsidR="00024D51" w:rsidRPr="00C56866" w:rsidRDefault="00024D51" w:rsidP="00197DF1">
            <w:pPr>
              <w:pStyle w:val="af3"/>
            </w:pPr>
            <w:r w:rsidRPr="00C56866">
              <w:rPr>
                <w:rFonts w:hint="eastAsia"/>
              </w:rPr>
              <w:t>C</w:t>
            </w:r>
            <w:r w:rsidRPr="00C56866">
              <w:t>-</w:t>
            </w:r>
            <w:r w:rsidRPr="00C56866">
              <w:rPr>
                <w:rFonts w:hint="eastAsia"/>
              </w:rPr>
              <w:t>Ⅰ</w:t>
            </w:r>
            <w:r w:rsidRPr="00C56866">
              <w:rPr>
                <w:rFonts w:hint="eastAsia"/>
              </w:rPr>
              <w:t>2</w:t>
            </w:r>
            <w:r w:rsidRPr="00C56866">
              <w:t>-1</w:t>
            </w:r>
            <w:r w:rsidRPr="00C56866">
              <w:rPr>
                <w:rFonts w:hint="eastAsia"/>
              </w:rPr>
              <w:t>～</w:t>
            </w:r>
            <w:r w:rsidRPr="00C56866">
              <w:t>4</w:t>
            </w:r>
          </w:p>
        </w:tc>
        <w:tc>
          <w:tcPr>
            <w:tcW w:w="532" w:type="pct"/>
          </w:tcPr>
          <w:p w14:paraId="5B7DDACC" w14:textId="77777777" w:rsidR="00024D51" w:rsidRPr="00C56866" w:rsidRDefault="00024D51" w:rsidP="00197DF1">
            <w:pPr>
              <w:pStyle w:val="af3"/>
            </w:pPr>
            <w:r w:rsidRPr="00C56866">
              <w:rPr>
                <w:rFonts w:hint="eastAsia"/>
              </w:rPr>
              <w:t>4</w:t>
            </w:r>
          </w:p>
        </w:tc>
        <w:tc>
          <w:tcPr>
            <w:tcW w:w="509" w:type="pct"/>
          </w:tcPr>
          <w:p w14:paraId="063FBA46" w14:textId="77777777" w:rsidR="00024D51" w:rsidRPr="00C56866" w:rsidRDefault="00024D51" w:rsidP="00197DF1">
            <w:pPr>
              <w:pStyle w:val="af3"/>
            </w:pPr>
            <w:r w:rsidRPr="00C56866">
              <w:rPr>
                <w:rFonts w:hint="eastAsia"/>
              </w:rPr>
              <w:t>0</w:t>
            </w:r>
          </w:p>
        </w:tc>
        <w:tc>
          <w:tcPr>
            <w:tcW w:w="508" w:type="pct"/>
          </w:tcPr>
          <w:p w14:paraId="55D9D410" w14:textId="77777777" w:rsidR="00024D51" w:rsidRPr="00C56866" w:rsidRDefault="00024D51" w:rsidP="00197DF1">
            <w:pPr>
              <w:pStyle w:val="af3"/>
            </w:pPr>
            <w:r w:rsidRPr="00C56866">
              <w:t>4</w:t>
            </w:r>
            <w:r w:rsidRPr="00C56866">
              <w:rPr>
                <w:rFonts w:hint="eastAsia"/>
              </w:rPr>
              <w:t>个点位</w:t>
            </w:r>
          </w:p>
        </w:tc>
      </w:tr>
      <w:tr w:rsidR="00024D51" w:rsidRPr="00C56866" w14:paraId="7CBFB488" w14:textId="77777777" w:rsidTr="00197DF1">
        <w:trPr>
          <w:trHeight w:val="397"/>
        </w:trPr>
        <w:tc>
          <w:tcPr>
            <w:tcW w:w="191" w:type="pct"/>
          </w:tcPr>
          <w:p w14:paraId="1AC895FF" w14:textId="77777777" w:rsidR="00024D51" w:rsidRPr="00C56866" w:rsidRDefault="00024D51" w:rsidP="00197DF1">
            <w:pPr>
              <w:pStyle w:val="af3"/>
            </w:pPr>
            <w:r w:rsidRPr="00C56866">
              <w:rPr>
                <w:rFonts w:hint="eastAsia"/>
              </w:rPr>
              <w:t>5</w:t>
            </w:r>
          </w:p>
        </w:tc>
        <w:tc>
          <w:tcPr>
            <w:tcW w:w="400" w:type="pct"/>
            <w:vMerge/>
          </w:tcPr>
          <w:p w14:paraId="1C2F0891" w14:textId="77777777" w:rsidR="00024D51" w:rsidRPr="00C56866" w:rsidRDefault="00024D51" w:rsidP="00197DF1">
            <w:pPr>
              <w:pStyle w:val="af3"/>
            </w:pPr>
          </w:p>
        </w:tc>
        <w:tc>
          <w:tcPr>
            <w:tcW w:w="477" w:type="pct"/>
            <w:vMerge/>
          </w:tcPr>
          <w:p w14:paraId="53686D9A" w14:textId="77777777" w:rsidR="00024D51" w:rsidRPr="00C56866" w:rsidRDefault="00024D51" w:rsidP="00197DF1">
            <w:pPr>
              <w:pStyle w:val="af3"/>
            </w:pPr>
          </w:p>
        </w:tc>
        <w:tc>
          <w:tcPr>
            <w:tcW w:w="635" w:type="pct"/>
          </w:tcPr>
          <w:p w14:paraId="68419F5C" w14:textId="77777777" w:rsidR="00024D51" w:rsidRPr="00C56866" w:rsidRDefault="00024D51" w:rsidP="00197DF1">
            <w:pPr>
              <w:pStyle w:val="af3"/>
            </w:pPr>
            <w:r w:rsidRPr="00C56866">
              <w:rPr>
                <w:rFonts w:hint="eastAsia"/>
              </w:rPr>
              <w:t>Ⅰ</w:t>
            </w:r>
            <w:r w:rsidRPr="00C56866">
              <w:rPr>
                <w:rFonts w:hint="eastAsia"/>
              </w:rPr>
              <w:t>3</w:t>
            </w:r>
            <w:r w:rsidRPr="00C56866">
              <w:rPr>
                <w:rFonts w:hint="eastAsia"/>
              </w:rPr>
              <w:t>侧壁</w:t>
            </w:r>
          </w:p>
        </w:tc>
        <w:tc>
          <w:tcPr>
            <w:tcW w:w="1113" w:type="pct"/>
          </w:tcPr>
          <w:p w14:paraId="388B7446" w14:textId="77777777" w:rsidR="00024D51" w:rsidRPr="00C56866" w:rsidRDefault="00024D51" w:rsidP="00197DF1">
            <w:pPr>
              <w:pStyle w:val="af3"/>
            </w:pPr>
            <w:r w:rsidRPr="00C56866">
              <w:rPr>
                <w:rFonts w:hint="eastAsia"/>
              </w:rPr>
              <w:t>镍、六价铬</w:t>
            </w:r>
          </w:p>
        </w:tc>
        <w:tc>
          <w:tcPr>
            <w:tcW w:w="636" w:type="pct"/>
          </w:tcPr>
          <w:p w14:paraId="58F871D4" w14:textId="77777777" w:rsidR="00024D51" w:rsidRPr="00C56866" w:rsidRDefault="00024D51" w:rsidP="00197DF1">
            <w:pPr>
              <w:pStyle w:val="af3"/>
            </w:pPr>
            <w:r w:rsidRPr="00C56866">
              <w:rPr>
                <w:rFonts w:hint="eastAsia"/>
              </w:rPr>
              <w:t>D</w:t>
            </w:r>
            <w:r w:rsidRPr="00C56866">
              <w:t>-</w:t>
            </w:r>
            <w:r w:rsidRPr="00C56866">
              <w:rPr>
                <w:rFonts w:hint="eastAsia"/>
              </w:rPr>
              <w:t>Ⅰ</w:t>
            </w:r>
            <w:r w:rsidRPr="00C56866">
              <w:rPr>
                <w:rFonts w:hint="eastAsia"/>
              </w:rPr>
              <w:t>3</w:t>
            </w:r>
            <w:r w:rsidRPr="00C56866">
              <w:t>-1</w:t>
            </w:r>
            <w:r w:rsidRPr="00C56866">
              <w:rPr>
                <w:rFonts w:hint="eastAsia"/>
              </w:rPr>
              <w:t>～</w:t>
            </w:r>
            <w:r w:rsidRPr="00C56866">
              <w:t>4</w:t>
            </w:r>
          </w:p>
        </w:tc>
        <w:tc>
          <w:tcPr>
            <w:tcW w:w="532" w:type="pct"/>
          </w:tcPr>
          <w:p w14:paraId="4E33A808" w14:textId="77777777" w:rsidR="00024D51" w:rsidRPr="00C56866" w:rsidRDefault="00024D51" w:rsidP="00197DF1">
            <w:pPr>
              <w:pStyle w:val="af3"/>
            </w:pPr>
            <w:r w:rsidRPr="00C56866">
              <w:rPr>
                <w:rFonts w:hint="eastAsia"/>
              </w:rPr>
              <w:t>4</w:t>
            </w:r>
          </w:p>
        </w:tc>
        <w:tc>
          <w:tcPr>
            <w:tcW w:w="509" w:type="pct"/>
          </w:tcPr>
          <w:p w14:paraId="2EC228D4" w14:textId="77777777" w:rsidR="00024D51" w:rsidRPr="00C56866" w:rsidRDefault="00024D51" w:rsidP="00197DF1">
            <w:pPr>
              <w:pStyle w:val="af3"/>
            </w:pPr>
            <w:r w:rsidRPr="00C56866">
              <w:rPr>
                <w:rFonts w:hint="eastAsia"/>
              </w:rPr>
              <w:t>0</w:t>
            </w:r>
          </w:p>
        </w:tc>
        <w:tc>
          <w:tcPr>
            <w:tcW w:w="508" w:type="pct"/>
          </w:tcPr>
          <w:p w14:paraId="69A51266" w14:textId="77777777" w:rsidR="00024D51" w:rsidRPr="00C56866" w:rsidRDefault="00024D51" w:rsidP="00197DF1">
            <w:pPr>
              <w:pStyle w:val="af3"/>
            </w:pPr>
            <w:r w:rsidRPr="00C56866">
              <w:t>4</w:t>
            </w:r>
            <w:r w:rsidRPr="00C56866">
              <w:rPr>
                <w:rFonts w:hint="eastAsia"/>
              </w:rPr>
              <w:t>个点位</w:t>
            </w:r>
          </w:p>
        </w:tc>
      </w:tr>
      <w:tr w:rsidR="00024D51" w:rsidRPr="00C56866" w14:paraId="4E58DE2B" w14:textId="77777777" w:rsidTr="00197DF1">
        <w:trPr>
          <w:trHeight w:val="397"/>
        </w:trPr>
        <w:tc>
          <w:tcPr>
            <w:tcW w:w="191" w:type="pct"/>
          </w:tcPr>
          <w:p w14:paraId="617DD1AC" w14:textId="77777777" w:rsidR="00024D51" w:rsidRPr="00C56866" w:rsidRDefault="00024D51" w:rsidP="00197DF1">
            <w:pPr>
              <w:pStyle w:val="af3"/>
            </w:pPr>
            <w:r w:rsidRPr="00C56866">
              <w:rPr>
                <w:rFonts w:hint="eastAsia"/>
              </w:rPr>
              <w:t>6</w:t>
            </w:r>
          </w:p>
        </w:tc>
        <w:tc>
          <w:tcPr>
            <w:tcW w:w="400" w:type="pct"/>
            <w:vMerge/>
          </w:tcPr>
          <w:p w14:paraId="32E18E86" w14:textId="77777777" w:rsidR="00024D51" w:rsidRPr="00C56866" w:rsidRDefault="00024D51" w:rsidP="00197DF1">
            <w:pPr>
              <w:pStyle w:val="af3"/>
            </w:pPr>
          </w:p>
        </w:tc>
        <w:tc>
          <w:tcPr>
            <w:tcW w:w="477" w:type="pct"/>
            <w:vMerge/>
          </w:tcPr>
          <w:p w14:paraId="122578C2" w14:textId="77777777" w:rsidR="00024D51" w:rsidRPr="00C56866" w:rsidRDefault="00024D51" w:rsidP="00197DF1">
            <w:pPr>
              <w:pStyle w:val="af3"/>
            </w:pPr>
          </w:p>
        </w:tc>
        <w:tc>
          <w:tcPr>
            <w:tcW w:w="635" w:type="pct"/>
          </w:tcPr>
          <w:p w14:paraId="4296684B" w14:textId="77777777" w:rsidR="00024D51" w:rsidRPr="00C56866" w:rsidRDefault="00024D51" w:rsidP="00197DF1">
            <w:pPr>
              <w:pStyle w:val="af3"/>
            </w:pPr>
            <w:r w:rsidRPr="00C56866">
              <w:rPr>
                <w:rFonts w:hint="eastAsia"/>
              </w:rPr>
              <w:t>Ⅰ</w:t>
            </w:r>
            <w:r w:rsidRPr="00C56866">
              <w:rPr>
                <w:rFonts w:hint="eastAsia"/>
              </w:rPr>
              <w:t>3</w:t>
            </w:r>
            <w:r w:rsidRPr="00C56866">
              <w:rPr>
                <w:rFonts w:hint="eastAsia"/>
              </w:rPr>
              <w:t>侧壁</w:t>
            </w:r>
          </w:p>
        </w:tc>
        <w:tc>
          <w:tcPr>
            <w:tcW w:w="1113" w:type="pct"/>
          </w:tcPr>
          <w:p w14:paraId="1F2BD978" w14:textId="77777777" w:rsidR="00024D51" w:rsidRPr="00C56866" w:rsidRDefault="00024D51" w:rsidP="00197DF1">
            <w:pPr>
              <w:pStyle w:val="af3"/>
            </w:pPr>
            <w:r w:rsidRPr="00C56866">
              <w:rPr>
                <w:rFonts w:hint="eastAsia"/>
              </w:rPr>
              <w:t>镍、六价铬</w:t>
            </w:r>
          </w:p>
        </w:tc>
        <w:tc>
          <w:tcPr>
            <w:tcW w:w="636" w:type="pct"/>
          </w:tcPr>
          <w:p w14:paraId="70428A5C" w14:textId="77777777" w:rsidR="00024D51" w:rsidRPr="00C56866" w:rsidRDefault="00024D51" w:rsidP="00197DF1">
            <w:pPr>
              <w:pStyle w:val="af3"/>
            </w:pPr>
            <w:r w:rsidRPr="00C56866">
              <w:rPr>
                <w:rFonts w:hint="eastAsia"/>
              </w:rPr>
              <w:t>C</w:t>
            </w:r>
            <w:r w:rsidRPr="00C56866">
              <w:t>-</w:t>
            </w:r>
            <w:r w:rsidRPr="00C56866">
              <w:rPr>
                <w:rFonts w:hint="eastAsia"/>
              </w:rPr>
              <w:t>Ⅰ</w:t>
            </w:r>
            <w:r w:rsidRPr="00C56866">
              <w:rPr>
                <w:rFonts w:hint="eastAsia"/>
              </w:rPr>
              <w:t>3</w:t>
            </w:r>
            <w:r w:rsidRPr="00C56866">
              <w:t>-1</w:t>
            </w:r>
            <w:r w:rsidRPr="00C56866">
              <w:rPr>
                <w:rFonts w:hint="eastAsia"/>
              </w:rPr>
              <w:t>～</w:t>
            </w:r>
            <w:r w:rsidRPr="00C56866">
              <w:t>4</w:t>
            </w:r>
          </w:p>
        </w:tc>
        <w:tc>
          <w:tcPr>
            <w:tcW w:w="532" w:type="pct"/>
          </w:tcPr>
          <w:p w14:paraId="43C2ED59" w14:textId="77777777" w:rsidR="00024D51" w:rsidRPr="00C56866" w:rsidRDefault="00024D51" w:rsidP="00197DF1">
            <w:pPr>
              <w:pStyle w:val="af3"/>
            </w:pPr>
            <w:r w:rsidRPr="00C56866">
              <w:rPr>
                <w:rFonts w:hint="eastAsia"/>
              </w:rPr>
              <w:t>4</w:t>
            </w:r>
          </w:p>
        </w:tc>
        <w:tc>
          <w:tcPr>
            <w:tcW w:w="509" w:type="pct"/>
          </w:tcPr>
          <w:p w14:paraId="281847F9" w14:textId="77777777" w:rsidR="00024D51" w:rsidRPr="00C56866" w:rsidRDefault="00024D51" w:rsidP="00197DF1">
            <w:pPr>
              <w:pStyle w:val="af3"/>
            </w:pPr>
            <w:r w:rsidRPr="00C56866">
              <w:rPr>
                <w:rFonts w:hint="eastAsia"/>
              </w:rPr>
              <w:t>1</w:t>
            </w:r>
          </w:p>
        </w:tc>
        <w:tc>
          <w:tcPr>
            <w:tcW w:w="508" w:type="pct"/>
          </w:tcPr>
          <w:p w14:paraId="468DF0BA" w14:textId="77777777" w:rsidR="00024D51" w:rsidRPr="00C56866" w:rsidRDefault="00024D51" w:rsidP="00197DF1">
            <w:pPr>
              <w:pStyle w:val="af3"/>
            </w:pPr>
            <w:r w:rsidRPr="00C56866">
              <w:t>4</w:t>
            </w:r>
            <w:r w:rsidRPr="00C56866">
              <w:rPr>
                <w:rFonts w:hint="eastAsia"/>
              </w:rPr>
              <w:t>个点位</w:t>
            </w:r>
          </w:p>
        </w:tc>
      </w:tr>
      <w:tr w:rsidR="00024D51" w:rsidRPr="00C56866" w14:paraId="11EB8AFC" w14:textId="77777777" w:rsidTr="00197DF1">
        <w:trPr>
          <w:trHeight w:val="397"/>
        </w:trPr>
        <w:tc>
          <w:tcPr>
            <w:tcW w:w="191" w:type="pct"/>
          </w:tcPr>
          <w:p w14:paraId="42500637" w14:textId="77777777" w:rsidR="00024D51" w:rsidRPr="00C56866" w:rsidRDefault="00024D51" w:rsidP="00197DF1">
            <w:pPr>
              <w:pStyle w:val="af3"/>
            </w:pPr>
            <w:r w:rsidRPr="00C56866">
              <w:rPr>
                <w:rFonts w:hint="eastAsia"/>
              </w:rPr>
              <w:t>7</w:t>
            </w:r>
          </w:p>
        </w:tc>
        <w:tc>
          <w:tcPr>
            <w:tcW w:w="400" w:type="pct"/>
            <w:vMerge/>
          </w:tcPr>
          <w:p w14:paraId="130B49B8" w14:textId="77777777" w:rsidR="00024D51" w:rsidRPr="00C56866" w:rsidRDefault="00024D51" w:rsidP="00197DF1">
            <w:pPr>
              <w:pStyle w:val="af3"/>
            </w:pPr>
          </w:p>
        </w:tc>
        <w:tc>
          <w:tcPr>
            <w:tcW w:w="477" w:type="pct"/>
            <w:vMerge w:val="restart"/>
          </w:tcPr>
          <w:p w14:paraId="3317D43D" w14:textId="77777777" w:rsidR="00024D51" w:rsidRPr="00C56866" w:rsidRDefault="00024D51" w:rsidP="00197DF1">
            <w:pPr>
              <w:pStyle w:val="af3"/>
            </w:pPr>
            <w:r w:rsidRPr="00C56866">
              <w:rPr>
                <w:rFonts w:hint="eastAsia"/>
              </w:rPr>
              <w:t>Ⅱ区</w:t>
            </w:r>
          </w:p>
        </w:tc>
        <w:tc>
          <w:tcPr>
            <w:tcW w:w="635" w:type="pct"/>
          </w:tcPr>
          <w:p w14:paraId="3435EB12" w14:textId="77777777" w:rsidR="00024D51" w:rsidRPr="00C56866" w:rsidRDefault="00024D51" w:rsidP="00197DF1">
            <w:pPr>
              <w:pStyle w:val="af3"/>
            </w:pPr>
            <w:r w:rsidRPr="00C56866">
              <w:rPr>
                <w:rFonts w:hint="eastAsia"/>
              </w:rPr>
              <w:t>Ⅱ</w:t>
            </w:r>
            <w:r w:rsidRPr="00C56866">
              <w:rPr>
                <w:rFonts w:hint="eastAsia"/>
              </w:rPr>
              <w:t>1</w:t>
            </w:r>
            <w:r w:rsidRPr="00C56866">
              <w:rPr>
                <w:rFonts w:hint="eastAsia"/>
              </w:rPr>
              <w:t>基坑</w:t>
            </w:r>
          </w:p>
        </w:tc>
        <w:tc>
          <w:tcPr>
            <w:tcW w:w="1113" w:type="pct"/>
          </w:tcPr>
          <w:p w14:paraId="1387F340" w14:textId="77777777" w:rsidR="00024D51" w:rsidRPr="00C56866" w:rsidRDefault="00024D51" w:rsidP="00197DF1">
            <w:pPr>
              <w:pStyle w:val="af3"/>
            </w:pPr>
            <w:r w:rsidRPr="00C56866">
              <w:rPr>
                <w:rFonts w:hint="eastAsia"/>
              </w:rPr>
              <w:t>镍、氯乙烯</w:t>
            </w:r>
          </w:p>
        </w:tc>
        <w:tc>
          <w:tcPr>
            <w:tcW w:w="636" w:type="pct"/>
          </w:tcPr>
          <w:p w14:paraId="618B8C54" w14:textId="77777777" w:rsidR="00024D51" w:rsidRPr="00C56866" w:rsidRDefault="00024D51" w:rsidP="00197DF1">
            <w:pPr>
              <w:pStyle w:val="af3"/>
            </w:pPr>
            <w:r w:rsidRPr="00C56866">
              <w:rPr>
                <w:rFonts w:hint="eastAsia"/>
              </w:rPr>
              <w:t>D</w:t>
            </w:r>
            <w:r w:rsidRPr="00C56866">
              <w:t>-</w:t>
            </w:r>
            <w:r w:rsidRPr="00C56866">
              <w:rPr>
                <w:rFonts w:hint="eastAsia"/>
              </w:rPr>
              <w:t>Ⅱ</w:t>
            </w:r>
            <w:r w:rsidRPr="00C56866">
              <w:rPr>
                <w:rFonts w:hint="eastAsia"/>
              </w:rPr>
              <w:t>1</w:t>
            </w:r>
            <w:r w:rsidRPr="00C56866">
              <w:t>-1</w:t>
            </w:r>
            <w:r w:rsidRPr="00C56866">
              <w:rPr>
                <w:rFonts w:hint="eastAsia"/>
              </w:rPr>
              <w:t>～</w:t>
            </w:r>
            <w:r w:rsidRPr="00C56866">
              <w:t>4</w:t>
            </w:r>
          </w:p>
        </w:tc>
        <w:tc>
          <w:tcPr>
            <w:tcW w:w="532" w:type="pct"/>
          </w:tcPr>
          <w:p w14:paraId="4193678E" w14:textId="77777777" w:rsidR="00024D51" w:rsidRPr="00C56866" w:rsidRDefault="00024D51" w:rsidP="00197DF1">
            <w:pPr>
              <w:pStyle w:val="af3"/>
            </w:pPr>
            <w:r w:rsidRPr="00C56866">
              <w:t>4</w:t>
            </w:r>
          </w:p>
        </w:tc>
        <w:tc>
          <w:tcPr>
            <w:tcW w:w="509" w:type="pct"/>
          </w:tcPr>
          <w:p w14:paraId="4EF881C9" w14:textId="77777777" w:rsidR="00024D51" w:rsidRPr="00C56866" w:rsidRDefault="00024D51" w:rsidP="00197DF1">
            <w:pPr>
              <w:pStyle w:val="af3"/>
            </w:pPr>
            <w:r w:rsidRPr="00C56866">
              <w:rPr>
                <w:rFonts w:hint="eastAsia"/>
              </w:rPr>
              <w:t>1</w:t>
            </w:r>
          </w:p>
        </w:tc>
        <w:tc>
          <w:tcPr>
            <w:tcW w:w="508" w:type="pct"/>
          </w:tcPr>
          <w:p w14:paraId="2E97D5A3" w14:textId="77777777" w:rsidR="00024D51" w:rsidRPr="00C56866" w:rsidRDefault="00024D51" w:rsidP="00197DF1">
            <w:pPr>
              <w:pStyle w:val="af3"/>
            </w:pPr>
            <w:r w:rsidRPr="00C56866">
              <w:t>5</w:t>
            </w:r>
            <w:r w:rsidRPr="00C56866">
              <w:rPr>
                <w:rFonts w:hint="eastAsia"/>
              </w:rPr>
              <w:t>个点位</w:t>
            </w:r>
          </w:p>
        </w:tc>
      </w:tr>
      <w:tr w:rsidR="00024D51" w:rsidRPr="00C56866" w14:paraId="0FB3DF1B" w14:textId="77777777" w:rsidTr="00197DF1">
        <w:trPr>
          <w:trHeight w:val="397"/>
        </w:trPr>
        <w:tc>
          <w:tcPr>
            <w:tcW w:w="191" w:type="pct"/>
          </w:tcPr>
          <w:p w14:paraId="143FA4F0" w14:textId="77777777" w:rsidR="00024D51" w:rsidRPr="00C56866" w:rsidRDefault="00024D51" w:rsidP="00197DF1">
            <w:pPr>
              <w:pStyle w:val="af3"/>
            </w:pPr>
            <w:r w:rsidRPr="00C56866">
              <w:rPr>
                <w:rFonts w:hint="eastAsia"/>
              </w:rPr>
              <w:t>8</w:t>
            </w:r>
          </w:p>
        </w:tc>
        <w:tc>
          <w:tcPr>
            <w:tcW w:w="400" w:type="pct"/>
            <w:vMerge/>
          </w:tcPr>
          <w:p w14:paraId="68A75849" w14:textId="77777777" w:rsidR="00024D51" w:rsidRPr="00C56866" w:rsidRDefault="00024D51" w:rsidP="00197DF1">
            <w:pPr>
              <w:pStyle w:val="af3"/>
            </w:pPr>
          </w:p>
        </w:tc>
        <w:tc>
          <w:tcPr>
            <w:tcW w:w="477" w:type="pct"/>
            <w:vMerge/>
          </w:tcPr>
          <w:p w14:paraId="76F2E532" w14:textId="77777777" w:rsidR="00024D51" w:rsidRPr="00C56866" w:rsidRDefault="00024D51" w:rsidP="00197DF1">
            <w:pPr>
              <w:pStyle w:val="af3"/>
            </w:pPr>
          </w:p>
        </w:tc>
        <w:tc>
          <w:tcPr>
            <w:tcW w:w="635" w:type="pct"/>
          </w:tcPr>
          <w:p w14:paraId="5F4FB8F5" w14:textId="77777777" w:rsidR="00024D51" w:rsidRPr="00C56866" w:rsidRDefault="00024D51" w:rsidP="00197DF1">
            <w:pPr>
              <w:pStyle w:val="af3"/>
            </w:pPr>
            <w:r w:rsidRPr="00C56866">
              <w:rPr>
                <w:rFonts w:hint="eastAsia"/>
              </w:rPr>
              <w:t>Ⅱ</w:t>
            </w:r>
            <w:r w:rsidRPr="00C56866">
              <w:rPr>
                <w:rFonts w:hint="eastAsia"/>
              </w:rPr>
              <w:t>1</w:t>
            </w:r>
            <w:r w:rsidRPr="00C56866">
              <w:rPr>
                <w:rFonts w:hint="eastAsia"/>
              </w:rPr>
              <w:t>侧壁</w:t>
            </w:r>
          </w:p>
        </w:tc>
        <w:tc>
          <w:tcPr>
            <w:tcW w:w="1113" w:type="pct"/>
          </w:tcPr>
          <w:p w14:paraId="10776A58" w14:textId="77777777" w:rsidR="00024D51" w:rsidRPr="00C56866" w:rsidRDefault="00024D51" w:rsidP="00197DF1">
            <w:pPr>
              <w:pStyle w:val="af3"/>
            </w:pPr>
            <w:r w:rsidRPr="00C56866">
              <w:rPr>
                <w:rFonts w:hint="eastAsia"/>
              </w:rPr>
              <w:t>镍、氯乙烯</w:t>
            </w:r>
          </w:p>
        </w:tc>
        <w:tc>
          <w:tcPr>
            <w:tcW w:w="636" w:type="pct"/>
          </w:tcPr>
          <w:p w14:paraId="5037758E" w14:textId="77777777" w:rsidR="00024D51" w:rsidRPr="00C56866" w:rsidRDefault="00024D51" w:rsidP="00197DF1">
            <w:pPr>
              <w:pStyle w:val="af3"/>
            </w:pPr>
            <w:r w:rsidRPr="00C56866">
              <w:rPr>
                <w:rFonts w:hint="eastAsia"/>
              </w:rPr>
              <w:t>C</w:t>
            </w:r>
            <w:r w:rsidRPr="00C56866">
              <w:t>-</w:t>
            </w:r>
            <w:r w:rsidRPr="00C56866">
              <w:rPr>
                <w:rFonts w:hint="eastAsia"/>
              </w:rPr>
              <w:t>Ⅱ</w:t>
            </w:r>
            <w:r w:rsidRPr="00C56866">
              <w:rPr>
                <w:rFonts w:hint="eastAsia"/>
              </w:rPr>
              <w:t>1</w:t>
            </w:r>
            <w:r w:rsidRPr="00C56866">
              <w:t>-1</w:t>
            </w:r>
            <w:r w:rsidRPr="00C56866">
              <w:rPr>
                <w:rFonts w:hint="eastAsia"/>
              </w:rPr>
              <w:t>～</w:t>
            </w:r>
            <w:r w:rsidRPr="00C56866">
              <w:t>10</w:t>
            </w:r>
          </w:p>
        </w:tc>
        <w:tc>
          <w:tcPr>
            <w:tcW w:w="532" w:type="pct"/>
          </w:tcPr>
          <w:p w14:paraId="7AA59C47" w14:textId="77777777" w:rsidR="00024D51" w:rsidRPr="00C56866" w:rsidRDefault="00024D51" w:rsidP="00197DF1">
            <w:pPr>
              <w:pStyle w:val="af3"/>
            </w:pPr>
            <w:r w:rsidRPr="00C56866">
              <w:rPr>
                <w:rFonts w:hint="eastAsia"/>
              </w:rPr>
              <w:t>1</w:t>
            </w:r>
            <w:r w:rsidRPr="00C56866">
              <w:t>0</w:t>
            </w:r>
          </w:p>
        </w:tc>
        <w:tc>
          <w:tcPr>
            <w:tcW w:w="509" w:type="pct"/>
          </w:tcPr>
          <w:p w14:paraId="3E694BE0" w14:textId="77777777" w:rsidR="00024D51" w:rsidRPr="00C56866" w:rsidRDefault="00024D51" w:rsidP="00197DF1">
            <w:pPr>
              <w:pStyle w:val="af3"/>
            </w:pPr>
            <w:r w:rsidRPr="00C56866">
              <w:rPr>
                <w:rFonts w:hint="eastAsia"/>
              </w:rPr>
              <w:t>1</w:t>
            </w:r>
          </w:p>
        </w:tc>
        <w:tc>
          <w:tcPr>
            <w:tcW w:w="508" w:type="pct"/>
          </w:tcPr>
          <w:p w14:paraId="6890A26B" w14:textId="77777777" w:rsidR="00024D51" w:rsidRPr="00C56866" w:rsidRDefault="00024D51" w:rsidP="00197DF1">
            <w:pPr>
              <w:pStyle w:val="af3"/>
            </w:pPr>
            <w:r w:rsidRPr="00C56866">
              <w:t>10</w:t>
            </w:r>
            <w:r w:rsidRPr="00C56866">
              <w:rPr>
                <w:rFonts w:hint="eastAsia"/>
              </w:rPr>
              <w:t>个点位</w:t>
            </w:r>
          </w:p>
        </w:tc>
      </w:tr>
      <w:tr w:rsidR="00024D51" w:rsidRPr="00C56866" w14:paraId="727F78B8" w14:textId="77777777" w:rsidTr="00197DF1">
        <w:trPr>
          <w:trHeight w:val="397"/>
        </w:trPr>
        <w:tc>
          <w:tcPr>
            <w:tcW w:w="191" w:type="pct"/>
          </w:tcPr>
          <w:p w14:paraId="0282C86F" w14:textId="77777777" w:rsidR="00024D51" w:rsidRPr="00C56866" w:rsidRDefault="00024D51" w:rsidP="00197DF1">
            <w:pPr>
              <w:pStyle w:val="af3"/>
            </w:pPr>
            <w:r w:rsidRPr="00C56866">
              <w:rPr>
                <w:rFonts w:hint="eastAsia"/>
              </w:rPr>
              <w:t>9</w:t>
            </w:r>
          </w:p>
        </w:tc>
        <w:tc>
          <w:tcPr>
            <w:tcW w:w="400" w:type="pct"/>
            <w:vMerge/>
          </w:tcPr>
          <w:p w14:paraId="6E4FF196" w14:textId="77777777" w:rsidR="00024D51" w:rsidRPr="00C56866" w:rsidRDefault="00024D51" w:rsidP="00197DF1">
            <w:pPr>
              <w:pStyle w:val="af3"/>
            </w:pPr>
          </w:p>
        </w:tc>
        <w:tc>
          <w:tcPr>
            <w:tcW w:w="477" w:type="pct"/>
            <w:vMerge/>
          </w:tcPr>
          <w:p w14:paraId="0BF3E83B" w14:textId="77777777" w:rsidR="00024D51" w:rsidRPr="00C56866" w:rsidRDefault="00024D51" w:rsidP="00197DF1">
            <w:pPr>
              <w:pStyle w:val="af3"/>
            </w:pPr>
          </w:p>
        </w:tc>
        <w:tc>
          <w:tcPr>
            <w:tcW w:w="635" w:type="pct"/>
          </w:tcPr>
          <w:p w14:paraId="2720D6A8" w14:textId="77777777" w:rsidR="00024D51" w:rsidRPr="00C56866" w:rsidRDefault="00024D51" w:rsidP="00197DF1">
            <w:pPr>
              <w:pStyle w:val="af3"/>
            </w:pPr>
            <w:r w:rsidRPr="00C56866">
              <w:rPr>
                <w:rFonts w:hint="eastAsia"/>
              </w:rPr>
              <w:t>Ⅱ</w:t>
            </w:r>
            <w:r w:rsidRPr="00C56866">
              <w:t>2</w:t>
            </w:r>
            <w:r w:rsidRPr="00C56866">
              <w:rPr>
                <w:rFonts w:hint="eastAsia"/>
              </w:rPr>
              <w:t>基坑</w:t>
            </w:r>
          </w:p>
        </w:tc>
        <w:tc>
          <w:tcPr>
            <w:tcW w:w="1113" w:type="pct"/>
          </w:tcPr>
          <w:p w14:paraId="31D7BFDA" w14:textId="77777777" w:rsidR="00024D51" w:rsidRPr="00C56866" w:rsidRDefault="00024D51" w:rsidP="00197DF1">
            <w:pPr>
              <w:pStyle w:val="af3"/>
            </w:pPr>
            <w:r w:rsidRPr="00C56866">
              <w:rPr>
                <w:rFonts w:hint="eastAsia"/>
              </w:rPr>
              <w:t>镍、氯乙烯</w:t>
            </w:r>
          </w:p>
        </w:tc>
        <w:tc>
          <w:tcPr>
            <w:tcW w:w="636" w:type="pct"/>
          </w:tcPr>
          <w:p w14:paraId="3CE7D959" w14:textId="77777777" w:rsidR="00024D51" w:rsidRPr="00C56866" w:rsidRDefault="00024D51" w:rsidP="00197DF1">
            <w:pPr>
              <w:pStyle w:val="af3"/>
            </w:pPr>
            <w:r w:rsidRPr="00C56866">
              <w:rPr>
                <w:rFonts w:hint="eastAsia"/>
              </w:rPr>
              <w:t>D</w:t>
            </w:r>
            <w:r w:rsidRPr="00C56866">
              <w:t>-</w:t>
            </w:r>
            <w:r w:rsidRPr="00C56866">
              <w:rPr>
                <w:rFonts w:hint="eastAsia"/>
              </w:rPr>
              <w:t>Ⅱ</w:t>
            </w:r>
            <w:r w:rsidRPr="00C56866">
              <w:t>2-1</w:t>
            </w:r>
            <w:r w:rsidRPr="00C56866">
              <w:rPr>
                <w:rFonts w:hint="eastAsia"/>
              </w:rPr>
              <w:t>～</w:t>
            </w:r>
            <w:r w:rsidRPr="00C56866">
              <w:t>4</w:t>
            </w:r>
          </w:p>
        </w:tc>
        <w:tc>
          <w:tcPr>
            <w:tcW w:w="532" w:type="pct"/>
          </w:tcPr>
          <w:p w14:paraId="258A0C4B" w14:textId="77777777" w:rsidR="00024D51" w:rsidRPr="00C56866" w:rsidRDefault="00024D51" w:rsidP="00197DF1">
            <w:pPr>
              <w:pStyle w:val="af3"/>
            </w:pPr>
            <w:r w:rsidRPr="00C56866">
              <w:t>4</w:t>
            </w:r>
          </w:p>
        </w:tc>
        <w:tc>
          <w:tcPr>
            <w:tcW w:w="509" w:type="pct"/>
          </w:tcPr>
          <w:p w14:paraId="3C064E5F" w14:textId="77777777" w:rsidR="00024D51" w:rsidRPr="00C56866" w:rsidRDefault="00024D51" w:rsidP="00197DF1">
            <w:pPr>
              <w:pStyle w:val="af3"/>
            </w:pPr>
            <w:r w:rsidRPr="00C56866">
              <w:rPr>
                <w:rFonts w:hint="eastAsia"/>
              </w:rPr>
              <w:t>0</w:t>
            </w:r>
          </w:p>
        </w:tc>
        <w:tc>
          <w:tcPr>
            <w:tcW w:w="508" w:type="pct"/>
          </w:tcPr>
          <w:p w14:paraId="58F96408" w14:textId="77777777" w:rsidR="00024D51" w:rsidRPr="00C56866" w:rsidRDefault="00024D51" w:rsidP="00197DF1">
            <w:pPr>
              <w:pStyle w:val="af3"/>
            </w:pPr>
            <w:r w:rsidRPr="00C56866">
              <w:t>4</w:t>
            </w:r>
            <w:r w:rsidRPr="00C56866">
              <w:rPr>
                <w:rFonts w:hint="eastAsia"/>
              </w:rPr>
              <w:t>个点位</w:t>
            </w:r>
          </w:p>
        </w:tc>
      </w:tr>
      <w:tr w:rsidR="00024D51" w:rsidRPr="00C56866" w14:paraId="670853BC" w14:textId="77777777" w:rsidTr="00197DF1">
        <w:trPr>
          <w:trHeight w:val="528"/>
        </w:trPr>
        <w:tc>
          <w:tcPr>
            <w:tcW w:w="191" w:type="pct"/>
          </w:tcPr>
          <w:p w14:paraId="1F4727AD" w14:textId="77777777" w:rsidR="00024D51" w:rsidRPr="00C56866" w:rsidRDefault="00024D51" w:rsidP="00197DF1">
            <w:pPr>
              <w:pStyle w:val="af3"/>
            </w:pPr>
            <w:r w:rsidRPr="00C56866">
              <w:rPr>
                <w:rFonts w:hint="eastAsia"/>
              </w:rPr>
              <w:t>1</w:t>
            </w:r>
            <w:r w:rsidRPr="00C56866">
              <w:t>0</w:t>
            </w:r>
          </w:p>
        </w:tc>
        <w:tc>
          <w:tcPr>
            <w:tcW w:w="400" w:type="pct"/>
            <w:vMerge/>
          </w:tcPr>
          <w:p w14:paraId="07C9E301" w14:textId="77777777" w:rsidR="00024D51" w:rsidRPr="00C56866" w:rsidRDefault="00024D51" w:rsidP="00197DF1">
            <w:pPr>
              <w:pStyle w:val="af3"/>
            </w:pPr>
          </w:p>
        </w:tc>
        <w:tc>
          <w:tcPr>
            <w:tcW w:w="477" w:type="pct"/>
            <w:vMerge/>
          </w:tcPr>
          <w:p w14:paraId="671657F5" w14:textId="77777777" w:rsidR="00024D51" w:rsidRPr="00C56866" w:rsidRDefault="00024D51" w:rsidP="00197DF1">
            <w:pPr>
              <w:pStyle w:val="af3"/>
            </w:pPr>
          </w:p>
        </w:tc>
        <w:tc>
          <w:tcPr>
            <w:tcW w:w="635" w:type="pct"/>
          </w:tcPr>
          <w:p w14:paraId="5F392D7D" w14:textId="77777777" w:rsidR="00024D51" w:rsidRPr="00C56866" w:rsidRDefault="00024D51" w:rsidP="00197DF1">
            <w:pPr>
              <w:pStyle w:val="af3"/>
            </w:pPr>
            <w:r w:rsidRPr="00C56866">
              <w:rPr>
                <w:rFonts w:hint="eastAsia"/>
              </w:rPr>
              <w:t>Ⅱ</w:t>
            </w:r>
            <w:r w:rsidRPr="00C56866">
              <w:t>2</w:t>
            </w:r>
            <w:r w:rsidRPr="00C56866">
              <w:rPr>
                <w:rFonts w:hint="eastAsia"/>
              </w:rPr>
              <w:t>侧壁</w:t>
            </w:r>
          </w:p>
        </w:tc>
        <w:tc>
          <w:tcPr>
            <w:tcW w:w="1113" w:type="pct"/>
          </w:tcPr>
          <w:p w14:paraId="2F930C4C" w14:textId="77777777" w:rsidR="00024D51" w:rsidRPr="00C56866" w:rsidRDefault="00024D51" w:rsidP="00197DF1">
            <w:pPr>
              <w:pStyle w:val="af3"/>
            </w:pPr>
            <w:r w:rsidRPr="00C56866">
              <w:rPr>
                <w:rFonts w:hint="eastAsia"/>
              </w:rPr>
              <w:t>镍、氯乙烯</w:t>
            </w:r>
          </w:p>
        </w:tc>
        <w:tc>
          <w:tcPr>
            <w:tcW w:w="636" w:type="pct"/>
          </w:tcPr>
          <w:p w14:paraId="374B8B10" w14:textId="77777777" w:rsidR="00024D51" w:rsidRPr="00C56866" w:rsidRDefault="00024D51" w:rsidP="00197DF1">
            <w:pPr>
              <w:pStyle w:val="af3"/>
            </w:pPr>
            <w:r w:rsidRPr="00C56866">
              <w:rPr>
                <w:rFonts w:hint="eastAsia"/>
              </w:rPr>
              <w:t>C</w:t>
            </w:r>
            <w:r w:rsidRPr="00C56866">
              <w:t>-</w:t>
            </w:r>
            <w:r w:rsidRPr="00C56866">
              <w:rPr>
                <w:rFonts w:hint="eastAsia"/>
              </w:rPr>
              <w:t>Ⅱ</w:t>
            </w:r>
            <w:r w:rsidRPr="00C56866">
              <w:t>2-1</w:t>
            </w:r>
            <w:r w:rsidRPr="00C56866">
              <w:rPr>
                <w:rFonts w:hint="eastAsia"/>
              </w:rPr>
              <w:t>～</w:t>
            </w:r>
            <w:r w:rsidRPr="00C56866">
              <w:t>4</w:t>
            </w:r>
          </w:p>
        </w:tc>
        <w:tc>
          <w:tcPr>
            <w:tcW w:w="532" w:type="pct"/>
          </w:tcPr>
          <w:p w14:paraId="6822BB47" w14:textId="77777777" w:rsidR="00024D51" w:rsidRPr="00C56866" w:rsidRDefault="00024D51" w:rsidP="00197DF1">
            <w:pPr>
              <w:pStyle w:val="af3"/>
            </w:pPr>
            <w:r w:rsidRPr="00C56866">
              <w:t>4</w:t>
            </w:r>
          </w:p>
        </w:tc>
        <w:tc>
          <w:tcPr>
            <w:tcW w:w="509" w:type="pct"/>
          </w:tcPr>
          <w:p w14:paraId="1777842A" w14:textId="77777777" w:rsidR="00024D51" w:rsidRPr="00C56866" w:rsidRDefault="00024D51" w:rsidP="00197DF1">
            <w:pPr>
              <w:pStyle w:val="af3"/>
            </w:pPr>
            <w:r w:rsidRPr="00C56866">
              <w:rPr>
                <w:rFonts w:hint="eastAsia"/>
              </w:rPr>
              <w:t>1</w:t>
            </w:r>
          </w:p>
        </w:tc>
        <w:tc>
          <w:tcPr>
            <w:tcW w:w="508" w:type="pct"/>
          </w:tcPr>
          <w:p w14:paraId="5F15EBEA" w14:textId="77777777" w:rsidR="00024D51" w:rsidRPr="00C56866" w:rsidRDefault="00024D51" w:rsidP="00197DF1">
            <w:pPr>
              <w:pStyle w:val="af3"/>
            </w:pPr>
            <w:r w:rsidRPr="00C56866">
              <w:t>4</w:t>
            </w:r>
            <w:r w:rsidRPr="00C56866">
              <w:rPr>
                <w:rFonts w:hint="eastAsia"/>
              </w:rPr>
              <w:t>个点位</w:t>
            </w:r>
          </w:p>
        </w:tc>
      </w:tr>
      <w:tr w:rsidR="00024D51" w:rsidRPr="00C56866" w14:paraId="3C027398" w14:textId="77777777" w:rsidTr="00197DF1">
        <w:trPr>
          <w:trHeight w:val="397"/>
        </w:trPr>
        <w:tc>
          <w:tcPr>
            <w:tcW w:w="191" w:type="pct"/>
          </w:tcPr>
          <w:p w14:paraId="45814A6F" w14:textId="77777777" w:rsidR="00024D51" w:rsidRPr="00C56866" w:rsidRDefault="00024D51" w:rsidP="00197DF1">
            <w:pPr>
              <w:pStyle w:val="af3"/>
            </w:pPr>
            <w:r w:rsidRPr="00C56866">
              <w:rPr>
                <w:rFonts w:hint="eastAsia"/>
              </w:rPr>
              <w:t>1</w:t>
            </w:r>
            <w:r w:rsidRPr="00C56866">
              <w:t>1</w:t>
            </w:r>
          </w:p>
        </w:tc>
        <w:tc>
          <w:tcPr>
            <w:tcW w:w="400" w:type="pct"/>
            <w:vMerge/>
          </w:tcPr>
          <w:p w14:paraId="0C1156D3" w14:textId="77777777" w:rsidR="00024D51" w:rsidRPr="00C56866" w:rsidRDefault="00024D51" w:rsidP="00197DF1">
            <w:pPr>
              <w:pStyle w:val="af3"/>
            </w:pPr>
          </w:p>
        </w:tc>
        <w:tc>
          <w:tcPr>
            <w:tcW w:w="477" w:type="pct"/>
            <w:vMerge w:val="restart"/>
          </w:tcPr>
          <w:p w14:paraId="103C8F9B" w14:textId="77777777" w:rsidR="00024D51" w:rsidRPr="00C56866" w:rsidRDefault="00024D51" w:rsidP="00197DF1">
            <w:pPr>
              <w:pStyle w:val="af3"/>
            </w:pPr>
            <w:r w:rsidRPr="00C56866">
              <w:rPr>
                <w:rFonts w:hint="eastAsia"/>
              </w:rPr>
              <w:t>Ⅲ区</w:t>
            </w:r>
          </w:p>
        </w:tc>
        <w:tc>
          <w:tcPr>
            <w:tcW w:w="635" w:type="pct"/>
          </w:tcPr>
          <w:p w14:paraId="7E5DF490" w14:textId="77777777" w:rsidR="00024D51" w:rsidRPr="00C56866" w:rsidRDefault="00024D51" w:rsidP="00197DF1">
            <w:pPr>
              <w:pStyle w:val="af3"/>
            </w:pPr>
            <w:r w:rsidRPr="00C56866">
              <w:rPr>
                <w:rFonts w:hint="eastAsia"/>
              </w:rPr>
              <w:t>Ⅲ</w:t>
            </w:r>
            <w:r w:rsidRPr="00C56866">
              <w:rPr>
                <w:rFonts w:hint="eastAsia"/>
              </w:rPr>
              <w:t>1</w:t>
            </w:r>
            <w:r w:rsidRPr="00C56866">
              <w:rPr>
                <w:rFonts w:hint="eastAsia"/>
              </w:rPr>
              <w:t>基坑</w:t>
            </w:r>
          </w:p>
        </w:tc>
        <w:tc>
          <w:tcPr>
            <w:tcW w:w="1113" w:type="pct"/>
          </w:tcPr>
          <w:p w14:paraId="757C2E8C" w14:textId="77777777" w:rsidR="00024D51" w:rsidRPr="00C56866" w:rsidRDefault="00024D51" w:rsidP="00197DF1">
            <w:pPr>
              <w:pStyle w:val="af3"/>
            </w:pPr>
            <w:r w:rsidRPr="00C56866">
              <w:rPr>
                <w:rFonts w:hint="eastAsia"/>
              </w:rPr>
              <w:t>镍、总石油烃、苯并芘</w:t>
            </w:r>
          </w:p>
        </w:tc>
        <w:tc>
          <w:tcPr>
            <w:tcW w:w="636" w:type="pct"/>
          </w:tcPr>
          <w:p w14:paraId="3812A2FA" w14:textId="77777777" w:rsidR="00024D51" w:rsidRPr="00C56866" w:rsidRDefault="00024D51" w:rsidP="00197DF1">
            <w:pPr>
              <w:pStyle w:val="af3"/>
            </w:pPr>
            <w:r w:rsidRPr="00C56866">
              <w:rPr>
                <w:rFonts w:hint="eastAsia"/>
              </w:rPr>
              <w:t>/</w:t>
            </w:r>
          </w:p>
        </w:tc>
        <w:tc>
          <w:tcPr>
            <w:tcW w:w="532" w:type="pct"/>
          </w:tcPr>
          <w:p w14:paraId="3E031CDF" w14:textId="77777777" w:rsidR="00024D51" w:rsidRPr="00C56866" w:rsidRDefault="00024D51" w:rsidP="00197DF1">
            <w:pPr>
              <w:pStyle w:val="af3"/>
            </w:pPr>
            <w:r w:rsidRPr="00C56866">
              <w:t>0</w:t>
            </w:r>
          </w:p>
        </w:tc>
        <w:tc>
          <w:tcPr>
            <w:tcW w:w="509" w:type="pct"/>
          </w:tcPr>
          <w:p w14:paraId="18777EDD" w14:textId="77777777" w:rsidR="00024D51" w:rsidRPr="00C56866" w:rsidRDefault="00024D51" w:rsidP="00197DF1">
            <w:pPr>
              <w:pStyle w:val="af3"/>
            </w:pPr>
            <w:r w:rsidRPr="00C56866">
              <w:rPr>
                <w:rFonts w:hint="eastAsia"/>
              </w:rPr>
              <w:t>0</w:t>
            </w:r>
          </w:p>
        </w:tc>
        <w:tc>
          <w:tcPr>
            <w:tcW w:w="508" w:type="pct"/>
          </w:tcPr>
          <w:p w14:paraId="3B4AB4AF" w14:textId="77777777" w:rsidR="00024D51" w:rsidRPr="00C56866" w:rsidRDefault="00024D51" w:rsidP="00197DF1">
            <w:pPr>
              <w:pStyle w:val="af3"/>
            </w:pPr>
            <w:r w:rsidRPr="00C56866">
              <w:rPr>
                <w:rFonts w:hint="eastAsia"/>
              </w:rPr>
              <w:t>基坑缺失</w:t>
            </w:r>
          </w:p>
        </w:tc>
      </w:tr>
      <w:tr w:rsidR="00024D51" w:rsidRPr="00C56866" w14:paraId="0656BBF1" w14:textId="77777777" w:rsidTr="00197DF1">
        <w:trPr>
          <w:trHeight w:val="397"/>
        </w:trPr>
        <w:tc>
          <w:tcPr>
            <w:tcW w:w="191" w:type="pct"/>
          </w:tcPr>
          <w:p w14:paraId="451955C6" w14:textId="77777777" w:rsidR="00024D51" w:rsidRPr="00C56866" w:rsidRDefault="00024D51" w:rsidP="00197DF1">
            <w:pPr>
              <w:pStyle w:val="af3"/>
            </w:pPr>
            <w:r w:rsidRPr="00C56866">
              <w:rPr>
                <w:rFonts w:hint="eastAsia"/>
              </w:rPr>
              <w:t>1</w:t>
            </w:r>
            <w:r w:rsidRPr="00C56866">
              <w:t>2</w:t>
            </w:r>
          </w:p>
        </w:tc>
        <w:tc>
          <w:tcPr>
            <w:tcW w:w="400" w:type="pct"/>
            <w:vMerge/>
          </w:tcPr>
          <w:p w14:paraId="77FC78AC" w14:textId="77777777" w:rsidR="00024D51" w:rsidRPr="00C56866" w:rsidRDefault="00024D51" w:rsidP="00197DF1">
            <w:pPr>
              <w:pStyle w:val="af3"/>
            </w:pPr>
          </w:p>
        </w:tc>
        <w:tc>
          <w:tcPr>
            <w:tcW w:w="477" w:type="pct"/>
            <w:vMerge/>
          </w:tcPr>
          <w:p w14:paraId="2BAE6655" w14:textId="77777777" w:rsidR="00024D51" w:rsidRPr="00C56866" w:rsidRDefault="00024D51" w:rsidP="00197DF1">
            <w:pPr>
              <w:pStyle w:val="af3"/>
            </w:pPr>
          </w:p>
        </w:tc>
        <w:tc>
          <w:tcPr>
            <w:tcW w:w="635" w:type="pct"/>
          </w:tcPr>
          <w:p w14:paraId="5C988A7E" w14:textId="77777777" w:rsidR="00024D51" w:rsidRPr="00C56866" w:rsidRDefault="00024D51" w:rsidP="00197DF1">
            <w:pPr>
              <w:pStyle w:val="af3"/>
            </w:pPr>
            <w:r w:rsidRPr="00C56866">
              <w:rPr>
                <w:rFonts w:hint="eastAsia"/>
              </w:rPr>
              <w:t>Ⅲ</w:t>
            </w:r>
            <w:r w:rsidRPr="00C56866">
              <w:rPr>
                <w:rFonts w:hint="eastAsia"/>
              </w:rPr>
              <w:t>1</w:t>
            </w:r>
            <w:r w:rsidRPr="00C56866">
              <w:rPr>
                <w:rFonts w:hint="eastAsia"/>
              </w:rPr>
              <w:t>侧壁</w:t>
            </w:r>
          </w:p>
        </w:tc>
        <w:tc>
          <w:tcPr>
            <w:tcW w:w="1113" w:type="pct"/>
          </w:tcPr>
          <w:p w14:paraId="6305E5C7" w14:textId="77777777" w:rsidR="00024D51" w:rsidRPr="00C56866" w:rsidRDefault="00024D51" w:rsidP="00197DF1">
            <w:pPr>
              <w:pStyle w:val="af3"/>
            </w:pPr>
            <w:r w:rsidRPr="00C56866">
              <w:rPr>
                <w:rFonts w:hint="eastAsia"/>
              </w:rPr>
              <w:t>镍、总石油烃、苯并芘</w:t>
            </w:r>
          </w:p>
        </w:tc>
        <w:tc>
          <w:tcPr>
            <w:tcW w:w="636" w:type="pct"/>
          </w:tcPr>
          <w:p w14:paraId="744CF39C" w14:textId="77777777" w:rsidR="00024D51" w:rsidRPr="00C56866" w:rsidRDefault="00024D51" w:rsidP="00197DF1">
            <w:pPr>
              <w:pStyle w:val="af3"/>
            </w:pPr>
            <w:r w:rsidRPr="00C56866">
              <w:rPr>
                <w:rFonts w:hint="eastAsia"/>
              </w:rPr>
              <w:t>/</w:t>
            </w:r>
          </w:p>
        </w:tc>
        <w:tc>
          <w:tcPr>
            <w:tcW w:w="532" w:type="pct"/>
          </w:tcPr>
          <w:p w14:paraId="472A8C3A" w14:textId="77777777" w:rsidR="00024D51" w:rsidRPr="00C56866" w:rsidRDefault="00024D51" w:rsidP="00197DF1">
            <w:pPr>
              <w:pStyle w:val="af3"/>
            </w:pPr>
            <w:r w:rsidRPr="00C56866">
              <w:rPr>
                <w:rFonts w:hint="eastAsia"/>
              </w:rPr>
              <w:t>0</w:t>
            </w:r>
          </w:p>
        </w:tc>
        <w:tc>
          <w:tcPr>
            <w:tcW w:w="509" w:type="pct"/>
          </w:tcPr>
          <w:p w14:paraId="46525DEB" w14:textId="77777777" w:rsidR="00024D51" w:rsidRPr="00C56866" w:rsidRDefault="00024D51" w:rsidP="00197DF1">
            <w:pPr>
              <w:pStyle w:val="af3"/>
            </w:pPr>
            <w:r w:rsidRPr="00C56866">
              <w:rPr>
                <w:rFonts w:hint="eastAsia"/>
              </w:rPr>
              <w:t>0</w:t>
            </w:r>
          </w:p>
        </w:tc>
        <w:tc>
          <w:tcPr>
            <w:tcW w:w="508" w:type="pct"/>
          </w:tcPr>
          <w:p w14:paraId="60E9D9D5" w14:textId="77777777" w:rsidR="00024D51" w:rsidRPr="00C56866" w:rsidRDefault="00024D51" w:rsidP="00197DF1">
            <w:pPr>
              <w:pStyle w:val="af3"/>
            </w:pPr>
            <w:r w:rsidRPr="00C56866">
              <w:rPr>
                <w:rFonts w:hint="eastAsia"/>
              </w:rPr>
              <w:t>侧壁缺失</w:t>
            </w:r>
          </w:p>
        </w:tc>
      </w:tr>
      <w:tr w:rsidR="00024D51" w:rsidRPr="00C56866" w14:paraId="2C0E2892" w14:textId="77777777" w:rsidTr="00197DF1">
        <w:trPr>
          <w:trHeight w:val="397"/>
        </w:trPr>
        <w:tc>
          <w:tcPr>
            <w:tcW w:w="191" w:type="pct"/>
          </w:tcPr>
          <w:p w14:paraId="4874ADD2" w14:textId="77777777" w:rsidR="00024D51" w:rsidRPr="00C56866" w:rsidRDefault="00024D51" w:rsidP="00197DF1">
            <w:pPr>
              <w:pStyle w:val="af3"/>
            </w:pPr>
            <w:r w:rsidRPr="00C56866">
              <w:rPr>
                <w:rFonts w:hint="eastAsia"/>
              </w:rPr>
              <w:t>1</w:t>
            </w:r>
            <w:r w:rsidRPr="00C56866">
              <w:t>3</w:t>
            </w:r>
          </w:p>
        </w:tc>
        <w:tc>
          <w:tcPr>
            <w:tcW w:w="400" w:type="pct"/>
            <w:vMerge/>
          </w:tcPr>
          <w:p w14:paraId="3F3D1DA4" w14:textId="77777777" w:rsidR="00024D51" w:rsidRPr="00C56866" w:rsidRDefault="00024D51" w:rsidP="00197DF1">
            <w:pPr>
              <w:pStyle w:val="af3"/>
            </w:pPr>
          </w:p>
        </w:tc>
        <w:tc>
          <w:tcPr>
            <w:tcW w:w="477" w:type="pct"/>
            <w:vMerge/>
          </w:tcPr>
          <w:p w14:paraId="26A6F9F1" w14:textId="77777777" w:rsidR="00024D51" w:rsidRPr="00C56866" w:rsidRDefault="00024D51" w:rsidP="00197DF1">
            <w:pPr>
              <w:pStyle w:val="af3"/>
            </w:pPr>
          </w:p>
        </w:tc>
        <w:tc>
          <w:tcPr>
            <w:tcW w:w="635" w:type="pct"/>
          </w:tcPr>
          <w:p w14:paraId="6ECF5276" w14:textId="77777777" w:rsidR="00024D51" w:rsidRPr="00C56866" w:rsidRDefault="00024D51" w:rsidP="00197DF1">
            <w:pPr>
              <w:pStyle w:val="af3"/>
            </w:pPr>
            <w:r w:rsidRPr="00C56866">
              <w:rPr>
                <w:rFonts w:hint="eastAsia"/>
              </w:rPr>
              <w:t>Ⅲ</w:t>
            </w:r>
            <w:r w:rsidRPr="00C56866">
              <w:rPr>
                <w:rFonts w:hint="eastAsia"/>
              </w:rPr>
              <w:t>2</w:t>
            </w:r>
            <w:r w:rsidRPr="00C56866">
              <w:rPr>
                <w:rFonts w:hint="eastAsia"/>
              </w:rPr>
              <w:t>基坑</w:t>
            </w:r>
          </w:p>
        </w:tc>
        <w:tc>
          <w:tcPr>
            <w:tcW w:w="1113" w:type="pct"/>
          </w:tcPr>
          <w:p w14:paraId="229B76C0" w14:textId="77777777" w:rsidR="00024D51" w:rsidRPr="00C56866" w:rsidRDefault="00024D51" w:rsidP="00197DF1">
            <w:pPr>
              <w:pStyle w:val="af3"/>
            </w:pPr>
            <w:r w:rsidRPr="00C56866">
              <w:rPr>
                <w:rFonts w:hint="eastAsia"/>
              </w:rPr>
              <w:t>镍、总石油烃、苯并芘</w:t>
            </w:r>
          </w:p>
        </w:tc>
        <w:tc>
          <w:tcPr>
            <w:tcW w:w="636" w:type="pct"/>
          </w:tcPr>
          <w:p w14:paraId="41275D38" w14:textId="77777777" w:rsidR="00024D51" w:rsidRPr="00C56866" w:rsidRDefault="00024D51" w:rsidP="00197DF1">
            <w:pPr>
              <w:pStyle w:val="af3"/>
            </w:pPr>
            <w:r w:rsidRPr="00C56866">
              <w:t>D-</w:t>
            </w:r>
            <w:r w:rsidRPr="00C56866">
              <w:rPr>
                <w:rFonts w:hint="eastAsia"/>
              </w:rPr>
              <w:t>Ⅲ</w:t>
            </w:r>
            <w:r w:rsidRPr="00C56866">
              <w:rPr>
                <w:rFonts w:hint="eastAsia"/>
              </w:rPr>
              <w:t>2</w:t>
            </w:r>
            <w:r w:rsidRPr="00C56866">
              <w:t>-1</w:t>
            </w:r>
            <w:r w:rsidRPr="00C56866">
              <w:rPr>
                <w:rFonts w:hint="eastAsia"/>
              </w:rPr>
              <w:t>～</w:t>
            </w:r>
            <w:r w:rsidRPr="00C56866">
              <w:t>10</w:t>
            </w:r>
          </w:p>
        </w:tc>
        <w:tc>
          <w:tcPr>
            <w:tcW w:w="532" w:type="pct"/>
          </w:tcPr>
          <w:p w14:paraId="1E301366" w14:textId="77777777" w:rsidR="00024D51" w:rsidRPr="00C56866" w:rsidRDefault="00024D51" w:rsidP="00197DF1">
            <w:pPr>
              <w:pStyle w:val="af3"/>
            </w:pPr>
            <w:r w:rsidRPr="00C56866">
              <w:t>10</w:t>
            </w:r>
          </w:p>
        </w:tc>
        <w:tc>
          <w:tcPr>
            <w:tcW w:w="509" w:type="pct"/>
          </w:tcPr>
          <w:p w14:paraId="3564F2AB" w14:textId="77777777" w:rsidR="00024D51" w:rsidRPr="00C56866" w:rsidRDefault="00024D51" w:rsidP="00197DF1">
            <w:pPr>
              <w:pStyle w:val="af3"/>
            </w:pPr>
            <w:r w:rsidRPr="00C56866">
              <w:rPr>
                <w:rFonts w:hint="eastAsia"/>
              </w:rPr>
              <w:t>1</w:t>
            </w:r>
          </w:p>
        </w:tc>
        <w:tc>
          <w:tcPr>
            <w:tcW w:w="508" w:type="pct"/>
          </w:tcPr>
          <w:p w14:paraId="7CBE4FF3" w14:textId="77777777" w:rsidR="00024D51" w:rsidRPr="00C56866" w:rsidRDefault="00024D51" w:rsidP="00197DF1">
            <w:pPr>
              <w:pStyle w:val="af3"/>
            </w:pPr>
            <w:r w:rsidRPr="00C56866">
              <w:t>10</w:t>
            </w:r>
            <w:r w:rsidRPr="00C56866">
              <w:rPr>
                <w:rFonts w:hint="eastAsia"/>
              </w:rPr>
              <w:t>个点位</w:t>
            </w:r>
          </w:p>
        </w:tc>
      </w:tr>
      <w:tr w:rsidR="00024D51" w:rsidRPr="00C56866" w14:paraId="0B1124D4" w14:textId="77777777" w:rsidTr="00197DF1">
        <w:trPr>
          <w:trHeight w:val="397"/>
        </w:trPr>
        <w:tc>
          <w:tcPr>
            <w:tcW w:w="191" w:type="pct"/>
          </w:tcPr>
          <w:p w14:paraId="3637364B" w14:textId="77777777" w:rsidR="00024D51" w:rsidRPr="00C56866" w:rsidRDefault="00024D51" w:rsidP="00197DF1">
            <w:pPr>
              <w:pStyle w:val="af3"/>
            </w:pPr>
            <w:r w:rsidRPr="00C56866">
              <w:rPr>
                <w:rFonts w:hint="eastAsia"/>
              </w:rPr>
              <w:t>1</w:t>
            </w:r>
            <w:r w:rsidRPr="00C56866">
              <w:t>4</w:t>
            </w:r>
          </w:p>
        </w:tc>
        <w:tc>
          <w:tcPr>
            <w:tcW w:w="400" w:type="pct"/>
            <w:vMerge/>
          </w:tcPr>
          <w:p w14:paraId="7F2A9922" w14:textId="77777777" w:rsidR="00024D51" w:rsidRPr="00C56866" w:rsidRDefault="00024D51" w:rsidP="00197DF1">
            <w:pPr>
              <w:pStyle w:val="af3"/>
            </w:pPr>
          </w:p>
        </w:tc>
        <w:tc>
          <w:tcPr>
            <w:tcW w:w="477" w:type="pct"/>
            <w:vMerge/>
          </w:tcPr>
          <w:p w14:paraId="2041AEE8" w14:textId="77777777" w:rsidR="00024D51" w:rsidRPr="00C56866" w:rsidRDefault="00024D51" w:rsidP="00197DF1">
            <w:pPr>
              <w:pStyle w:val="af3"/>
            </w:pPr>
          </w:p>
        </w:tc>
        <w:tc>
          <w:tcPr>
            <w:tcW w:w="635" w:type="pct"/>
          </w:tcPr>
          <w:p w14:paraId="12DFB002" w14:textId="77777777" w:rsidR="00024D51" w:rsidRPr="00C56866" w:rsidRDefault="00024D51" w:rsidP="00197DF1">
            <w:pPr>
              <w:pStyle w:val="af3"/>
            </w:pPr>
            <w:r w:rsidRPr="00C56866">
              <w:rPr>
                <w:rFonts w:hint="eastAsia"/>
              </w:rPr>
              <w:t>Ⅲ</w:t>
            </w:r>
            <w:r w:rsidRPr="00C56866">
              <w:rPr>
                <w:rFonts w:hint="eastAsia"/>
              </w:rPr>
              <w:t>2</w:t>
            </w:r>
            <w:r w:rsidRPr="00C56866">
              <w:rPr>
                <w:rFonts w:hint="eastAsia"/>
              </w:rPr>
              <w:t>侧壁</w:t>
            </w:r>
          </w:p>
        </w:tc>
        <w:tc>
          <w:tcPr>
            <w:tcW w:w="1113" w:type="pct"/>
          </w:tcPr>
          <w:p w14:paraId="2A6FF945" w14:textId="77777777" w:rsidR="00024D51" w:rsidRPr="00C56866" w:rsidRDefault="00024D51" w:rsidP="00197DF1">
            <w:pPr>
              <w:pStyle w:val="af3"/>
            </w:pPr>
            <w:r w:rsidRPr="00C56866">
              <w:rPr>
                <w:rFonts w:hint="eastAsia"/>
              </w:rPr>
              <w:t>镍、总石油烃、苯并芘</w:t>
            </w:r>
          </w:p>
        </w:tc>
        <w:tc>
          <w:tcPr>
            <w:tcW w:w="636" w:type="pct"/>
          </w:tcPr>
          <w:p w14:paraId="24BA9CEB" w14:textId="77777777" w:rsidR="00024D51" w:rsidRPr="00C56866" w:rsidRDefault="00024D51" w:rsidP="00197DF1">
            <w:pPr>
              <w:pStyle w:val="af3"/>
            </w:pPr>
            <w:r w:rsidRPr="00C56866">
              <w:rPr>
                <w:rFonts w:hint="eastAsia"/>
              </w:rPr>
              <w:t>C</w:t>
            </w:r>
            <w:r w:rsidRPr="00C56866">
              <w:t>-</w:t>
            </w:r>
            <w:r w:rsidRPr="00C56866">
              <w:rPr>
                <w:rFonts w:hint="eastAsia"/>
              </w:rPr>
              <w:t>Ⅲ</w:t>
            </w:r>
            <w:r w:rsidRPr="00C56866">
              <w:rPr>
                <w:rFonts w:hint="eastAsia"/>
              </w:rPr>
              <w:t>2</w:t>
            </w:r>
            <w:r w:rsidRPr="00C56866">
              <w:t>-1</w:t>
            </w:r>
            <w:r w:rsidRPr="00C56866">
              <w:rPr>
                <w:rFonts w:hint="eastAsia"/>
              </w:rPr>
              <w:t>～</w:t>
            </w:r>
            <w:r w:rsidRPr="00C56866">
              <w:t>12</w:t>
            </w:r>
          </w:p>
        </w:tc>
        <w:tc>
          <w:tcPr>
            <w:tcW w:w="532" w:type="pct"/>
          </w:tcPr>
          <w:p w14:paraId="26229679" w14:textId="77777777" w:rsidR="00024D51" w:rsidRPr="00C56866" w:rsidRDefault="00024D51" w:rsidP="00197DF1">
            <w:pPr>
              <w:pStyle w:val="af3"/>
            </w:pPr>
            <w:r w:rsidRPr="00C56866">
              <w:rPr>
                <w:rFonts w:hint="eastAsia"/>
              </w:rPr>
              <w:t>1</w:t>
            </w:r>
            <w:r w:rsidRPr="00C56866">
              <w:t>2</w:t>
            </w:r>
          </w:p>
        </w:tc>
        <w:tc>
          <w:tcPr>
            <w:tcW w:w="509" w:type="pct"/>
          </w:tcPr>
          <w:p w14:paraId="17F37527" w14:textId="77777777" w:rsidR="00024D51" w:rsidRPr="00C56866" w:rsidRDefault="00024D51" w:rsidP="00197DF1">
            <w:pPr>
              <w:pStyle w:val="af3"/>
            </w:pPr>
            <w:r w:rsidRPr="00C56866">
              <w:rPr>
                <w:rFonts w:hint="eastAsia"/>
              </w:rPr>
              <w:t>1</w:t>
            </w:r>
          </w:p>
        </w:tc>
        <w:tc>
          <w:tcPr>
            <w:tcW w:w="508" w:type="pct"/>
          </w:tcPr>
          <w:p w14:paraId="71E220CC" w14:textId="77777777" w:rsidR="00024D51" w:rsidRPr="00C56866" w:rsidRDefault="00024D51" w:rsidP="00197DF1">
            <w:pPr>
              <w:pStyle w:val="af3"/>
            </w:pPr>
            <w:r w:rsidRPr="00C56866">
              <w:t>12</w:t>
            </w:r>
            <w:r w:rsidRPr="00C56866">
              <w:rPr>
                <w:rFonts w:hint="eastAsia"/>
              </w:rPr>
              <w:t>个点位</w:t>
            </w:r>
          </w:p>
        </w:tc>
      </w:tr>
      <w:tr w:rsidR="00024D51" w:rsidRPr="00C56866" w14:paraId="5CB41504" w14:textId="77777777" w:rsidTr="00197DF1">
        <w:trPr>
          <w:trHeight w:val="397"/>
        </w:trPr>
        <w:tc>
          <w:tcPr>
            <w:tcW w:w="191" w:type="pct"/>
          </w:tcPr>
          <w:p w14:paraId="2BBE9017" w14:textId="77777777" w:rsidR="00024D51" w:rsidRPr="00C56866" w:rsidRDefault="00024D51" w:rsidP="00197DF1">
            <w:pPr>
              <w:pStyle w:val="af3"/>
            </w:pPr>
            <w:r w:rsidRPr="00C56866">
              <w:rPr>
                <w:rFonts w:hint="eastAsia"/>
              </w:rPr>
              <w:t>1</w:t>
            </w:r>
            <w:r w:rsidRPr="00C56866">
              <w:t>5</w:t>
            </w:r>
          </w:p>
        </w:tc>
        <w:tc>
          <w:tcPr>
            <w:tcW w:w="400" w:type="pct"/>
            <w:vMerge/>
          </w:tcPr>
          <w:p w14:paraId="48AA893D" w14:textId="77777777" w:rsidR="00024D51" w:rsidRPr="00C56866" w:rsidRDefault="00024D51" w:rsidP="00197DF1">
            <w:pPr>
              <w:pStyle w:val="af3"/>
            </w:pPr>
          </w:p>
        </w:tc>
        <w:tc>
          <w:tcPr>
            <w:tcW w:w="477" w:type="pct"/>
            <w:vMerge/>
          </w:tcPr>
          <w:p w14:paraId="515FBC8E" w14:textId="77777777" w:rsidR="00024D51" w:rsidRPr="00C56866" w:rsidRDefault="00024D51" w:rsidP="00197DF1">
            <w:pPr>
              <w:pStyle w:val="af3"/>
            </w:pPr>
          </w:p>
        </w:tc>
        <w:tc>
          <w:tcPr>
            <w:tcW w:w="635" w:type="pct"/>
          </w:tcPr>
          <w:p w14:paraId="60D173CB" w14:textId="77777777" w:rsidR="00024D51" w:rsidRPr="00C56866" w:rsidRDefault="00024D51" w:rsidP="00197DF1">
            <w:pPr>
              <w:pStyle w:val="af3"/>
            </w:pPr>
            <w:r w:rsidRPr="00C56866">
              <w:rPr>
                <w:rFonts w:hint="eastAsia"/>
              </w:rPr>
              <w:t>Ⅲ</w:t>
            </w:r>
            <w:r w:rsidRPr="00C56866">
              <w:rPr>
                <w:rFonts w:hint="eastAsia"/>
              </w:rPr>
              <w:t>3</w:t>
            </w:r>
            <w:r w:rsidRPr="00C56866">
              <w:rPr>
                <w:rFonts w:hint="eastAsia"/>
              </w:rPr>
              <w:t>基坑</w:t>
            </w:r>
          </w:p>
        </w:tc>
        <w:tc>
          <w:tcPr>
            <w:tcW w:w="1113" w:type="pct"/>
          </w:tcPr>
          <w:p w14:paraId="5E541546" w14:textId="77777777" w:rsidR="00024D51" w:rsidRPr="00C56866" w:rsidRDefault="00024D51" w:rsidP="00197DF1">
            <w:pPr>
              <w:pStyle w:val="af3"/>
            </w:pPr>
            <w:r w:rsidRPr="00C56866">
              <w:rPr>
                <w:rFonts w:hint="eastAsia"/>
              </w:rPr>
              <w:t>镍、总石油烃、苯并芘</w:t>
            </w:r>
          </w:p>
        </w:tc>
        <w:tc>
          <w:tcPr>
            <w:tcW w:w="636" w:type="pct"/>
          </w:tcPr>
          <w:p w14:paraId="5AC11929" w14:textId="77777777" w:rsidR="00024D51" w:rsidRPr="00C56866" w:rsidRDefault="00024D51" w:rsidP="00197DF1">
            <w:pPr>
              <w:pStyle w:val="af3"/>
            </w:pPr>
            <w:r w:rsidRPr="00C56866">
              <w:t>D-</w:t>
            </w:r>
            <w:r w:rsidRPr="00C56866">
              <w:rPr>
                <w:rFonts w:hint="eastAsia"/>
              </w:rPr>
              <w:t>Ⅲ</w:t>
            </w:r>
            <w:r w:rsidRPr="00C56866">
              <w:rPr>
                <w:rFonts w:hint="eastAsia"/>
              </w:rPr>
              <w:t>3</w:t>
            </w:r>
            <w:r w:rsidRPr="00C56866">
              <w:t>-1</w:t>
            </w:r>
            <w:r w:rsidRPr="00C56866">
              <w:rPr>
                <w:rFonts w:hint="eastAsia"/>
              </w:rPr>
              <w:t>～</w:t>
            </w:r>
            <w:r w:rsidRPr="00C56866">
              <w:t>4</w:t>
            </w:r>
          </w:p>
        </w:tc>
        <w:tc>
          <w:tcPr>
            <w:tcW w:w="532" w:type="pct"/>
          </w:tcPr>
          <w:p w14:paraId="3CEF27F7" w14:textId="77777777" w:rsidR="00024D51" w:rsidRPr="00C56866" w:rsidRDefault="00024D51" w:rsidP="00197DF1">
            <w:pPr>
              <w:pStyle w:val="af3"/>
            </w:pPr>
            <w:r w:rsidRPr="00C56866">
              <w:t>4</w:t>
            </w:r>
          </w:p>
        </w:tc>
        <w:tc>
          <w:tcPr>
            <w:tcW w:w="509" w:type="pct"/>
          </w:tcPr>
          <w:p w14:paraId="3DDD020D" w14:textId="77777777" w:rsidR="00024D51" w:rsidRPr="00C56866" w:rsidRDefault="00024D51" w:rsidP="00197DF1">
            <w:pPr>
              <w:pStyle w:val="af3"/>
            </w:pPr>
            <w:r w:rsidRPr="00C56866">
              <w:rPr>
                <w:rFonts w:hint="eastAsia"/>
              </w:rPr>
              <w:t>1</w:t>
            </w:r>
          </w:p>
        </w:tc>
        <w:tc>
          <w:tcPr>
            <w:tcW w:w="508" w:type="pct"/>
          </w:tcPr>
          <w:p w14:paraId="62A485F6" w14:textId="77777777" w:rsidR="00024D51" w:rsidRPr="00C56866" w:rsidRDefault="00024D51" w:rsidP="00197DF1">
            <w:pPr>
              <w:pStyle w:val="af3"/>
            </w:pPr>
            <w:r w:rsidRPr="00C56866">
              <w:t>4</w:t>
            </w:r>
            <w:r w:rsidRPr="00C56866">
              <w:rPr>
                <w:rFonts w:hint="eastAsia"/>
              </w:rPr>
              <w:t>个点位</w:t>
            </w:r>
          </w:p>
        </w:tc>
      </w:tr>
      <w:tr w:rsidR="00024D51" w:rsidRPr="00C56866" w14:paraId="38096BA0" w14:textId="77777777" w:rsidTr="00197DF1">
        <w:trPr>
          <w:trHeight w:val="397"/>
        </w:trPr>
        <w:tc>
          <w:tcPr>
            <w:tcW w:w="191" w:type="pct"/>
          </w:tcPr>
          <w:p w14:paraId="039734D1" w14:textId="77777777" w:rsidR="00024D51" w:rsidRPr="00C56866" w:rsidRDefault="00024D51" w:rsidP="00197DF1">
            <w:pPr>
              <w:pStyle w:val="af3"/>
            </w:pPr>
            <w:r w:rsidRPr="00C56866">
              <w:rPr>
                <w:rFonts w:hint="eastAsia"/>
              </w:rPr>
              <w:t>1</w:t>
            </w:r>
            <w:r w:rsidRPr="00C56866">
              <w:t>6</w:t>
            </w:r>
          </w:p>
        </w:tc>
        <w:tc>
          <w:tcPr>
            <w:tcW w:w="400" w:type="pct"/>
            <w:vMerge/>
          </w:tcPr>
          <w:p w14:paraId="5AD1DACA" w14:textId="77777777" w:rsidR="00024D51" w:rsidRPr="00C56866" w:rsidRDefault="00024D51" w:rsidP="00197DF1">
            <w:pPr>
              <w:pStyle w:val="af3"/>
            </w:pPr>
          </w:p>
        </w:tc>
        <w:tc>
          <w:tcPr>
            <w:tcW w:w="477" w:type="pct"/>
            <w:vMerge/>
          </w:tcPr>
          <w:p w14:paraId="3FC35F4F" w14:textId="77777777" w:rsidR="00024D51" w:rsidRPr="00C56866" w:rsidRDefault="00024D51" w:rsidP="00197DF1">
            <w:pPr>
              <w:pStyle w:val="af3"/>
            </w:pPr>
          </w:p>
        </w:tc>
        <w:tc>
          <w:tcPr>
            <w:tcW w:w="635" w:type="pct"/>
          </w:tcPr>
          <w:p w14:paraId="452C3111" w14:textId="77777777" w:rsidR="00024D51" w:rsidRPr="00C56866" w:rsidRDefault="00024D51" w:rsidP="00197DF1">
            <w:pPr>
              <w:pStyle w:val="af3"/>
            </w:pPr>
            <w:r w:rsidRPr="00C56866">
              <w:rPr>
                <w:rFonts w:hint="eastAsia"/>
              </w:rPr>
              <w:t>Ⅲ</w:t>
            </w:r>
            <w:r w:rsidRPr="00C56866">
              <w:rPr>
                <w:rFonts w:hint="eastAsia"/>
              </w:rPr>
              <w:t>3</w:t>
            </w:r>
            <w:r w:rsidRPr="00C56866">
              <w:rPr>
                <w:rFonts w:hint="eastAsia"/>
              </w:rPr>
              <w:t>侧壁</w:t>
            </w:r>
          </w:p>
        </w:tc>
        <w:tc>
          <w:tcPr>
            <w:tcW w:w="1113" w:type="pct"/>
          </w:tcPr>
          <w:p w14:paraId="4B632B12" w14:textId="77777777" w:rsidR="00024D51" w:rsidRPr="00C56866" w:rsidRDefault="00024D51" w:rsidP="00197DF1">
            <w:pPr>
              <w:pStyle w:val="af3"/>
            </w:pPr>
            <w:r w:rsidRPr="00C56866">
              <w:rPr>
                <w:rFonts w:hint="eastAsia"/>
              </w:rPr>
              <w:t>镍、总石油烃、苯并芘</w:t>
            </w:r>
          </w:p>
        </w:tc>
        <w:tc>
          <w:tcPr>
            <w:tcW w:w="636" w:type="pct"/>
          </w:tcPr>
          <w:p w14:paraId="36783FD6" w14:textId="77777777" w:rsidR="00024D51" w:rsidRPr="00C56866" w:rsidRDefault="00024D51" w:rsidP="00197DF1">
            <w:pPr>
              <w:pStyle w:val="af3"/>
            </w:pPr>
            <w:r w:rsidRPr="00C56866">
              <w:rPr>
                <w:rFonts w:hint="eastAsia"/>
              </w:rPr>
              <w:t>C</w:t>
            </w:r>
            <w:r w:rsidRPr="00C56866">
              <w:t>-</w:t>
            </w:r>
            <w:r w:rsidRPr="00C56866">
              <w:rPr>
                <w:rFonts w:hint="eastAsia"/>
              </w:rPr>
              <w:t>Ⅲ</w:t>
            </w:r>
            <w:r w:rsidRPr="00C56866">
              <w:rPr>
                <w:rFonts w:hint="eastAsia"/>
              </w:rPr>
              <w:t>3</w:t>
            </w:r>
            <w:r w:rsidRPr="00C56866">
              <w:t>-1</w:t>
            </w:r>
            <w:r w:rsidRPr="00C56866">
              <w:rPr>
                <w:rFonts w:hint="eastAsia"/>
              </w:rPr>
              <w:t>～</w:t>
            </w:r>
            <w:r w:rsidRPr="00C56866">
              <w:t>8</w:t>
            </w:r>
          </w:p>
        </w:tc>
        <w:tc>
          <w:tcPr>
            <w:tcW w:w="532" w:type="pct"/>
          </w:tcPr>
          <w:p w14:paraId="3E35B69B" w14:textId="77777777" w:rsidR="00024D51" w:rsidRPr="00C56866" w:rsidRDefault="00024D51" w:rsidP="00197DF1">
            <w:pPr>
              <w:pStyle w:val="af3"/>
            </w:pPr>
            <w:r w:rsidRPr="00C56866">
              <w:t>8</w:t>
            </w:r>
          </w:p>
        </w:tc>
        <w:tc>
          <w:tcPr>
            <w:tcW w:w="509" w:type="pct"/>
          </w:tcPr>
          <w:p w14:paraId="2DAB2530" w14:textId="77777777" w:rsidR="00024D51" w:rsidRPr="00C56866" w:rsidRDefault="00024D51" w:rsidP="00197DF1">
            <w:pPr>
              <w:pStyle w:val="af3"/>
            </w:pPr>
            <w:r w:rsidRPr="00C56866">
              <w:rPr>
                <w:rFonts w:hint="eastAsia"/>
              </w:rPr>
              <w:t>1</w:t>
            </w:r>
          </w:p>
        </w:tc>
        <w:tc>
          <w:tcPr>
            <w:tcW w:w="508" w:type="pct"/>
          </w:tcPr>
          <w:p w14:paraId="19BE63DA" w14:textId="77777777" w:rsidR="00024D51" w:rsidRPr="00C56866" w:rsidRDefault="00024D51" w:rsidP="00197DF1">
            <w:pPr>
              <w:pStyle w:val="af3"/>
            </w:pPr>
            <w:r w:rsidRPr="00C56866">
              <w:t>8</w:t>
            </w:r>
            <w:r w:rsidRPr="00C56866">
              <w:rPr>
                <w:rFonts w:hint="eastAsia"/>
              </w:rPr>
              <w:t>个点位</w:t>
            </w:r>
          </w:p>
        </w:tc>
      </w:tr>
      <w:tr w:rsidR="00024D51" w:rsidRPr="00C56866" w14:paraId="64AE912E" w14:textId="77777777" w:rsidTr="00197DF1">
        <w:trPr>
          <w:trHeight w:val="397"/>
        </w:trPr>
        <w:tc>
          <w:tcPr>
            <w:tcW w:w="191" w:type="pct"/>
          </w:tcPr>
          <w:p w14:paraId="5C72B343" w14:textId="77777777" w:rsidR="00024D51" w:rsidRPr="00C56866" w:rsidRDefault="00024D51" w:rsidP="00197DF1">
            <w:pPr>
              <w:pStyle w:val="af3"/>
            </w:pPr>
            <w:r w:rsidRPr="00C56866">
              <w:rPr>
                <w:rFonts w:hint="eastAsia"/>
              </w:rPr>
              <w:t>1</w:t>
            </w:r>
            <w:r w:rsidRPr="00C56866">
              <w:t>7</w:t>
            </w:r>
          </w:p>
        </w:tc>
        <w:tc>
          <w:tcPr>
            <w:tcW w:w="400" w:type="pct"/>
            <w:vMerge/>
          </w:tcPr>
          <w:p w14:paraId="3753FEE3" w14:textId="77777777" w:rsidR="00024D51" w:rsidRPr="00C56866" w:rsidRDefault="00024D51" w:rsidP="00197DF1">
            <w:pPr>
              <w:pStyle w:val="af3"/>
            </w:pPr>
          </w:p>
        </w:tc>
        <w:tc>
          <w:tcPr>
            <w:tcW w:w="477" w:type="pct"/>
            <w:vMerge w:val="restart"/>
          </w:tcPr>
          <w:p w14:paraId="2C66135F" w14:textId="77777777" w:rsidR="00024D51" w:rsidRPr="00C56866" w:rsidRDefault="00024D51" w:rsidP="00197DF1">
            <w:pPr>
              <w:pStyle w:val="af3"/>
            </w:pPr>
            <w:r w:rsidRPr="00C56866">
              <w:rPr>
                <w:rFonts w:hint="eastAsia"/>
              </w:rPr>
              <w:t>Ⅳ区</w:t>
            </w:r>
          </w:p>
        </w:tc>
        <w:tc>
          <w:tcPr>
            <w:tcW w:w="635" w:type="pct"/>
          </w:tcPr>
          <w:p w14:paraId="6301F33C" w14:textId="77777777" w:rsidR="00024D51" w:rsidRPr="00C56866" w:rsidRDefault="00024D51" w:rsidP="00197DF1">
            <w:pPr>
              <w:pStyle w:val="af3"/>
            </w:pPr>
            <w:r w:rsidRPr="00C56866">
              <w:rPr>
                <w:rFonts w:hint="eastAsia"/>
              </w:rPr>
              <w:t>Ⅳ基坑</w:t>
            </w:r>
          </w:p>
        </w:tc>
        <w:tc>
          <w:tcPr>
            <w:tcW w:w="1113" w:type="pct"/>
          </w:tcPr>
          <w:p w14:paraId="5CDD28D3" w14:textId="77777777" w:rsidR="00024D51" w:rsidRPr="00C56866" w:rsidRDefault="00024D51" w:rsidP="00197DF1">
            <w:pPr>
              <w:pStyle w:val="af3"/>
            </w:pPr>
            <w:r w:rsidRPr="00C56866">
              <w:rPr>
                <w:rFonts w:hint="eastAsia"/>
              </w:rPr>
              <w:t>1,</w:t>
            </w:r>
            <w:r w:rsidRPr="00C56866">
              <w:t>2</w:t>
            </w:r>
            <w:r w:rsidRPr="00C56866">
              <w:rPr>
                <w:rFonts w:hint="eastAsia"/>
              </w:rPr>
              <w:t>二氯乙烷</w:t>
            </w:r>
          </w:p>
        </w:tc>
        <w:tc>
          <w:tcPr>
            <w:tcW w:w="636" w:type="pct"/>
          </w:tcPr>
          <w:p w14:paraId="2B74134D" w14:textId="77777777" w:rsidR="00024D51" w:rsidRPr="00C56866" w:rsidRDefault="00024D51" w:rsidP="00197DF1">
            <w:pPr>
              <w:pStyle w:val="af3"/>
            </w:pPr>
            <w:r w:rsidRPr="00C56866">
              <w:rPr>
                <w:rFonts w:hint="eastAsia"/>
              </w:rPr>
              <w:t>D</w:t>
            </w:r>
            <w:r w:rsidRPr="00C56866">
              <w:t>-</w:t>
            </w:r>
            <w:r w:rsidRPr="00C56866">
              <w:rPr>
                <w:rFonts w:hint="eastAsia"/>
              </w:rPr>
              <w:t>Ⅳ</w:t>
            </w:r>
            <w:r w:rsidRPr="00C56866">
              <w:t>-1</w:t>
            </w:r>
            <w:r w:rsidRPr="00C56866">
              <w:rPr>
                <w:rFonts w:hint="eastAsia"/>
              </w:rPr>
              <w:t>～</w:t>
            </w:r>
            <w:r w:rsidRPr="00C56866">
              <w:t>5</w:t>
            </w:r>
          </w:p>
        </w:tc>
        <w:tc>
          <w:tcPr>
            <w:tcW w:w="532" w:type="pct"/>
          </w:tcPr>
          <w:p w14:paraId="1F1532FD" w14:textId="77777777" w:rsidR="00024D51" w:rsidRPr="00C56866" w:rsidRDefault="00024D51" w:rsidP="00197DF1">
            <w:pPr>
              <w:pStyle w:val="af3"/>
            </w:pPr>
            <w:r w:rsidRPr="00C56866">
              <w:t>5</w:t>
            </w:r>
          </w:p>
        </w:tc>
        <w:tc>
          <w:tcPr>
            <w:tcW w:w="509" w:type="pct"/>
          </w:tcPr>
          <w:p w14:paraId="0B51C85D" w14:textId="77777777" w:rsidR="00024D51" w:rsidRPr="00C56866" w:rsidRDefault="00024D51" w:rsidP="00197DF1">
            <w:pPr>
              <w:pStyle w:val="af3"/>
            </w:pPr>
            <w:r w:rsidRPr="00C56866">
              <w:rPr>
                <w:rFonts w:hint="eastAsia"/>
              </w:rPr>
              <w:t>1</w:t>
            </w:r>
          </w:p>
        </w:tc>
        <w:tc>
          <w:tcPr>
            <w:tcW w:w="508" w:type="pct"/>
          </w:tcPr>
          <w:p w14:paraId="5B8050F4"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24A44C92" w14:textId="77777777" w:rsidTr="00197DF1">
        <w:trPr>
          <w:trHeight w:val="397"/>
        </w:trPr>
        <w:tc>
          <w:tcPr>
            <w:tcW w:w="191" w:type="pct"/>
          </w:tcPr>
          <w:p w14:paraId="18048B2C" w14:textId="77777777" w:rsidR="00024D51" w:rsidRPr="00C56866" w:rsidRDefault="00024D51" w:rsidP="00197DF1">
            <w:pPr>
              <w:pStyle w:val="af3"/>
            </w:pPr>
            <w:r w:rsidRPr="00C56866">
              <w:rPr>
                <w:rFonts w:hint="eastAsia"/>
              </w:rPr>
              <w:t>1</w:t>
            </w:r>
            <w:r w:rsidRPr="00C56866">
              <w:t>8</w:t>
            </w:r>
          </w:p>
        </w:tc>
        <w:tc>
          <w:tcPr>
            <w:tcW w:w="400" w:type="pct"/>
            <w:vMerge/>
          </w:tcPr>
          <w:p w14:paraId="015BDB53" w14:textId="77777777" w:rsidR="00024D51" w:rsidRPr="00C56866" w:rsidRDefault="00024D51" w:rsidP="00197DF1">
            <w:pPr>
              <w:pStyle w:val="af3"/>
            </w:pPr>
          </w:p>
        </w:tc>
        <w:tc>
          <w:tcPr>
            <w:tcW w:w="477" w:type="pct"/>
            <w:vMerge/>
          </w:tcPr>
          <w:p w14:paraId="3BF9A571" w14:textId="77777777" w:rsidR="00024D51" w:rsidRPr="00C56866" w:rsidRDefault="00024D51" w:rsidP="00197DF1">
            <w:pPr>
              <w:pStyle w:val="af3"/>
            </w:pPr>
          </w:p>
        </w:tc>
        <w:tc>
          <w:tcPr>
            <w:tcW w:w="635" w:type="pct"/>
          </w:tcPr>
          <w:p w14:paraId="734CB2EB" w14:textId="77777777" w:rsidR="00024D51" w:rsidRPr="00C56866" w:rsidRDefault="00024D51" w:rsidP="00197DF1">
            <w:pPr>
              <w:pStyle w:val="af3"/>
            </w:pPr>
            <w:r w:rsidRPr="00C56866">
              <w:rPr>
                <w:rFonts w:hint="eastAsia"/>
              </w:rPr>
              <w:t>Ⅳ侧壁</w:t>
            </w:r>
          </w:p>
        </w:tc>
        <w:tc>
          <w:tcPr>
            <w:tcW w:w="1113" w:type="pct"/>
          </w:tcPr>
          <w:p w14:paraId="6078E8FD" w14:textId="77777777" w:rsidR="00024D51" w:rsidRPr="00C56866" w:rsidRDefault="00024D51" w:rsidP="00197DF1">
            <w:pPr>
              <w:pStyle w:val="af3"/>
            </w:pPr>
            <w:r w:rsidRPr="00C56866">
              <w:rPr>
                <w:rFonts w:hint="eastAsia"/>
              </w:rPr>
              <w:t>1,</w:t>
            </w:r>
            <w:r w:rsidRPr="00C56866">
              <w:t>2</w:t>
            </w:r>
            <w:r w:rsidRPr="00C56866">
              <w:rPr>
                <w:rFonts w:hint="eastAsia"/>
              </w:rPr>
              <w:t>二氯乙烷</w:t>
            </w:r>
          </w:p>
        </w:tc>
        <w:tc>
          <w:tcPr>
            <w:tcW w:w="636" w:type="pct"/>
          </w:tcPr>
          <w:p w14:paraId="198F296C" w14:textId="77777777" w:rsidR="00024D51" w:rsidRPr="00C56866" w:rsidRDefault="00024D51" w:rsidP="00197DF1">
            <w:pPr>
              <w:pStyle w:val="af3"/>
            </w:pPr>
            <w:r w:rsidRPr="00C56866">
              <w:rPr>
                <w:rFonts w:hint="eastAsia"/>
              </w:rPr>
              <w:t>C</w:t>
            </w:r>
            <w:r w:rsidRPr="00C56866">
              <w:t>-</w:t>
            </w:r>
            <w:r w:rsidRPr="00C56866">
              <w:rPr>
                <w:rFonts w:hint="eastAsia"/>
              </w:rPr>
              <w:t>Ⅳ</w:t>
            </w:r>
            <w:r w:rsidRPr="00C56866">
              <w:t>-1</w:t>
            </w:r>
            <w:r w:rsidRPr="00C56866">
              <w:rPr>
                <w:rFonts w:hint="eastAsia"/>
              </w:rPr>
              <w:t>～</w:t>
            </w:r>
            <w:r w:rsidRPr="00C56866">
              <w:t>8</w:t>
            </w:r>
          </w:p>
        </w:tc>
        <w:tc>
          <w:tcPr>
            <w:tcW w:w="532" w:type="pct"/>
          </w:tcPr>
          <w:p w14:paraId="2434E336" w14:textId="77777777" w:rsidR="00024D51" w:rsidRPr="00C56866" w:rsidRDefault="00024D51" w:rsidP="00197DF1">
            <w:pPr>
              <w:pStyle w:val="af3"/>
            </w:pPr>
            <w:r w:rsidRPr="00C56866">
              <w:rPr>
                <w:rFonts w:hint="eastAsia"/>
              </w:rPr>
              <w:t>8</w:t>
            </w:r>
          </w:p>
        </w:tc>
        <w:tc>
          <w:tcPr>
            <w:tcW w:w="509" w:type="pct"/>
          </w:tcPr>
          <w:p w14:paraId="1BFD5354" w14:textId="77777777" w:rsidR="00024D51" w:rsidRPr="00C56866" w:rsidRDefault="00024D51" w:rsidP="00197DF1">
            <w:pPr>
              <w:pStyle w:val="af3"/>
            </w:pPr>
            <w:r w:rsidRPr="00C56866">
              <w:rPr>
                <w:rFonts w:hint="eastAsia"/>
              </w:rPr>
              <w:t>1</w:t>
            </w:r>
          </w:p>
        </w:tc>
        <w:tc>
          <w:tcPr>
            <w:tcW w:w="508" w:type="pct"/>
          </w:tcPr>
          <w:p w14:paraId="607286A5" w14:textId="77777777" w:rsidR="00024D51" w:rsidRPr="00C56866" w:rsidRDefault="00024D51" w:rsidP="00197DF1">
            <w:pPr>
              <w:pStyle w:val="af3"/>
            </w:pPr>
            <w:r w:rsidRPr="00C56866">
              <w:t>8</w:t>
            </w:r>
            <w:r w:rsidRPr="00C56866">
              <w:rPr>
                <w:rFonts w:hint="eastAsia"/>
              </w:rPr>
              <w:t>个点位</w:t>
            </w:r>
          </w:p>
        </w:tc>
      </w:tr>
      <w:tr w:rsidR="00024D51" w:rsidRPr="00C56866" w14:paraId="62152EC0" w14:textId="77777777" w:rsidTr="00197DF1">
        <w:trPr>
          <w:trHeight w:val="397"/>
        </w:trPr>
        <w:tc>
          <w:tcPr>
            <w:tcW w:w="191" w:type="pct"/>
          </w:tcPr>
          <w:p w14:paraId="4E1A54B4" w14:textId="77777777" w:rsidR="00024D51" w:rsidRPr="00C56866" w:rsidRDefault="00024D51" w:rsidP="00197DF1">
            <w:pPr>
              <w:pStyle w:val="af3"/>
            </w:pPr>
            <w:r w:rsidRPr="00C56866">
              <w:rPr>
                <w:rFonts w:hint="eastAsia"/>
              </w:rPr>
              <w:t>1</w:t>
            </w:r>
            <w:r w:rsidRPr="00C56866">
              <w:t>9</w:t>
            </w:r>
          </w:p>
        </w:tc>
        <w:tc>
          <w:tcPr>
            <w:tcW w:w="400" w:type="pct"/>
            <w:vMerge/>
          </w:tcPr>
          <w:p w14:paraId="63306B29" w14:textId="77777777" w:rsidR="00024D51" w:rsidRPr="00C56866" w:rsidRDefault="00024D51" w:rsidP="00197DF1">
            <w:pPr>
              <w:pStyle w:val="af3"/>
            </w:pPr>
          </w:p>
        </w:tc>
        <w:tc>
          <w:tcPr>
            <w:tcW w:w="477" w:type="pct"/>
            <w:vMerge w:val="restart"/>
          </w:tcPr>
          <w:p w14:paraId="538BE1B4" w14:textId="77777777" w:rsidR="00024D51" w:rsidRPr="00C56866" w:rsidRDefault="00024D51" w:rsidP="00197DF1">
            <w:pPr>
              <w:pStyle w:val="af3"/>
            </w:pPr>
            <w:r w:rsidRPr="00C56866">
              <w:rPr>
                <w:rFonts w:hint="eastAsia"/>
              </w:rPr>
              <w:t>Ⅴ区</w:t>
            </w:r>
          </w:p>
        </w:tc>
        <w:tc>
          <w:tcPr>
            <w:tcW w:w="635" w:type="pct"/>
          </w:tcPr>
          <w:p w14:paraId="385EA01E" w14:textId="77777777" w:rsidR="00024D51" w:rsidRPr="00C56866" w:rsidRDefault="00024D51" w:rsidP="00197DF1">
            <w:pPr>
              <w:pStyle w:val="af3"/>
            </w:pPr>
            <w:r w:rsidRPr="00C56866">
              <w:rPr>
                <w:rFonts w:hint="eastAsia"/>
              </w:rPr>
              <w:t>Ⅴ</w:t>
            </w:r>
            <w:r w:rsidRPr="00C56866">
              <w:rPr>
                <w:rFonts w:hint="eastAsia"/>
              </w:rPr>
              <w:t>1</w:t>
            </w:r>
            <w:r w:rsidRPr="00C56866">
              <w:rPr>
                <w:rFonts w:hint="eastAsia"/>
              </w:rPr>
              <w:t>基坑</w:t>
            </w:r>
          </w:p>
        </w:tc>
        <w:tc>
          <w:tcPr>
            <w:tcW w:w="1113" w:type="pct"/>
          </w:tcPr>
          <w:p w14:paraId="21315DB1" w14:textId="77777777" w:rsidR="00024D51" w:rsidRPr="00C56866" w:rsidRDefault="00024D51" w:rsidP="00197DF1">
            <w:pPr>
              <w:pStyle w:val="af3"/>
            </w:pPr>
            <w:r w:rsidRPr="00C56866">
              <w:t>镍</w:t>
            </w:r>
          </w:p>
        </w:tc>
        <w:tc>
          <w:tcPr>
            <w:tcW w:w="636" w:type="pct"/>
          </w:tcPr>
          <w:p w14:paraId="7DE40B04" w14:textId="77777777" w:rsidR="00024D51" w:rsidRPr="00C56866" w:rsidRDefault="00024D51" w:rsidP="00197DF1">
            <w:pPr>
              <w:pStyle w:val="af3"/>
            </w:pPr>
            <w:r w:rsidRPr="00C56866">
              <w:rPr>
                <w:rFonts w:hint="eastAsia"/>
              </w:rPr>
              <w:t>/</w:t>
            </w:r>
          </w:p>
        </w:tc>
        <w:tc>
          <w:tcPr>
            <w:tcW w:w="532" w:type="pct"/>
          </w:tcPr>
          <w:p w14:paraId="30878FBD" w14:textId="77777777" w:rsidR="00024D51" w:rsidRPr="00C56866" w:rsidRDefault="00024D51" w:rsidP="00197DF1">
            <w:pPr>
              <w:pStyle w:val="af3"/>
            </w:pPr>
            <w:r w:rsidRPr="00C56866">
              <w:rPr>
                <w:rFonts w:hint="eastAsia"/>
              </w:rPr>
              <w:t>0</w:t>
            </w:r>
          </w:p>
        </w:tc>
        <w:tc>
          <w:tcPr>
            <w:tcW w:w="509" w:type="pct"/>
          </w:tcPr>
          <w:p w14:paraId="5BA22617" w14:textId="77777777" w:rsidR="00024D51" w:rsidRPr="00C56866" w:rsidRDefault="00024D51" w:rsidP="00197DF1">
            <w:pPr>
              <w:pStyle w:val="af3"/>
            </w:pPr>
            <w:r w:rsidRPr="00C56866">
              <w:rPr>
                <w:rFonts w:hint="eastAsia"/>
              </w:rPr>
              <w:t>0</w:t>
            </w:r>
          </w:p>
        </w:tc>
        <w:tc>
          <w:tcPr>
            <w:tcW w:w="508" w:type="pct"/>
          </w:tcPr>
          <w:p w14:paraId="769C37CA" w14:textId="77777777" w:rsidR="00024D51" w:rsidRPr="00C56866" w:rsidRDefault="00024D51" w:rsidP="00197DF1">
            <w:pPr>
              <w:pStyle w:val="af3"/>
            </w:pPr>
            <w:r w:rsidRPr="00C56866">
              <w:rPr>
                <w:rFonts w:hint="eastAsia"/>
              </w:rPr>
              <w:t>基坑缺失</w:t>
            </w:r>
          </w:p>
        </w:tc>
      </w:tr>
      <w:tr w:rsidR="00024D51" w:rsidRPr="00C56866" w14:paraId="0E83C77C" w14:textId="77777777" w:rsidTr="00197DF1">
        <w:trPr>
          <w:trHeight w:val="397"/>
        </w:trPr>
        <w:tc>
          <w:tcPr>
            <w:tcW w:w="191" w:type="pct"/>
          </w:tcPr>
          <w:p w14:paraId="61AF6B04" w14:textId="77777777" w:rsidR="00024D51" w:rsidRPr="00C56866" w:rsidRDefault="00024D51" w:rsidP="00197DF1">
            <w:pPr>
              <w:pStyle w:val="af3"/>
            </w:pPr>
            <w:r w:rsidRPr="00C56866">
              <w:rPr>
                <w:rFonts w:hint="eastAsia"/>
              </w:rPr>
              <w:lastRenderedPageBreak/>
              <w:t>2</w:t>
            </w:r>
            <w:r w:rsidRPr="00C56866">
              <w:t>0</w:t>
            </w:r>
          </w:p>
        </w:tc>
        <w:tc>
          <w:tcPr>
            <w:tcW w:w="400" w:type="pct"/>
            <w:vMerge/>
          </w:tcPr>
          <w:p w14:paraId="21A96E8B" w14:textId="77777777" w:rsidR="00024D51" w:rsidRPr="00C56866" w:rsidRDefault="00024D51" w:rsidP="00197DF1">
            <w:pPr>
              <w:pStyle w:val="af3"/>
            </w:pPr>
          </w:p>
        </w:tc>
        <w:tc>
          <w:tcPr>
            <w:tcW w:w="477" w:type="pct"/>
            <w:vMerge/>
          </w:tcPr>
          <w:p w14:paraId="7C028829" w14:textId="77777777" w:rsidR="00024D51" w:rsidRPr="00C56866" w:rsidRDefault="00024D51" w:rsidP="00197DF1">
            <w:pPr>
              <w:pStyle w:val="af3"/>
            </w:pPr>
          </w:p>
        </w:tc>
        <w:tc>
          <w:tcPr>
            <w:tcW w:w="635" w:type="pct"/>
          </w:tcPr>
          <w:p w14:paraId="082E798B" w14:textId="77777777" w:rsidR="00024D51" w:rsidRPr="00C56866" w:rsidRDefault="00024D51" w:rsidP="00197DF1">
            <w:pPr>
              <w:pStyle w:val="af3"/>
            </w:pPr>
            <w:r w:rsidRPr="00C56866">
              <w:rPr>
                <w:rFonts w:hint="eastAsia"/>
              </w:rPr>
              <w:t>Ⅴ</w:t>
            </w:r>
            <w:r w:rsidRPr="00C56866">
              <w:rPr>
                <w:rFonts w:hint="eastAsia"/>
              </w:rPr>
              <w:t>1</w:t>
            </w:r>
            <w:r w:rsidRPr="00C56866">
              <w:rPr>
                <w:rFonts w:hint="eastAsia"/>
              </w:rPr>
              <w:t>侧壁</w:t>
            </w:r>
          </w:p>
        </w:tc>
        <w:tc>
          <w:tcPr>
            <w:tcW w:w="1113" w:type="pct"/>
          </w:tcPr>
          <w:p w14:paraId="79F98BA8" w14:textId="77777777" w:rsidR="00024D51" w:rsidRPr="00C56866" w:rsidRDefault="00024D51" w:rsidP="00197DF1">
            <w:pPr>
              <w:pStyle w:val="af3"/>
            </w:pPr>
            <w:r w:rsidRPr="00C56866">
              <w:t>镍</w:t>
            </w:r>
          </w:p>
        </w:tc>
        <w:tc>
          <w:tcPr>
            <w:tcW w:w="636" w:type="pct"/>
          </w:tcPr>
          <w:p w14:paraId="756F94C7" w14:textId="77777777" w:rsidR="00024D51" w:rsidRPr="00C56866" w:rsidRDefault="00024D51" w:rsidP="00197DF1">
            <w:pPr>
              <w:pStyle w:val="af3"/>
            </w:pPr>
            <w:r w:rsidRPr="00C56866">
              <w:rPr>
                <w:rFonts w:hint="eastAsia"/>
              </w:rPr>
              <w:t>/</w:t>
            </w:r>
          </w:p>
        </w:tc>
        <w:tc>
          <w:tcPr>
            <w:tcW w:w="532" w:type="pct"/>
          </w:tcPr>
          <w:p w14:paraId="54AB9419" w14:textId="77777777" w:rsidR="00024D51" w:rsidRPr="00C56866" w:rsidRDefault="00024D51" w:rsidP="00197DF1">
            <w:pPr>
              <w:pStyle w:val="af3"/>
            </w:pPr>
            <w:r w:rsidRPr="00C56866">
              <w:rPr>
                <w:rFonts w:hint="eastAsia"/>
              </w:rPr>
              <w:t>0</w:t>
            </w:r>
          </w:p>
        </w:tc>
        <w:tc>
          <w:tcPr>
            <w:tcW w:w="509" w:type="pct"/>
          </w:tcPr>
          <w:p w14:paraId="555D5C05" w14:textId="77777777" w:rsidR="00024D51" w:rsidRPr="00C56866" w:rsidRDefault="00024D51" w:rsidP="00197DF1">
            <w:pPr>
              <w:pStyle w:val="af3"/>
            </w:pPr>
            <w:r w:rsidRPr="00C56866">
              <w:rPr>
                <w:rFonts w:hint="eastAsia"/>
              </w:rPr>
              <w:t>0</w:t>
            </w:r>
          </w:p>
        </w:tc>
        <w:tc>
          <w:tcPr>
            <w:tcW w:w="508" w:type="pct"/>
          </w:tcPr>
          <w:p w14:paraId="79A01CF4" w14:textId="77777777" w:rsidR="00024D51" w:rsidRPr="00C56866" w:rsidRDefault="00024D51" w:rsidP="00197DF1">
            <w:pPr>
              <w:pStyle w:val="af3"/>
            </w:pPr>
            <w:r w:rsidRPr="00C56866">
              <w:rPr>
                <w:rFonts w:hint="eastAsia"/>
              </w:rPr>
              <w:t>侧壁缺失</w:t>
            </w:r>
          </w:p>
        </w:tc>
      </w:tr>
      <w:tr w:rsidR="00024D51" w:rsidRPr="00C56866" w14:paraId="51711A59" w14:textId="77777777" w:rsidTr="00197DF1">
        <w:trPr>
          <w:trHeight w:val="397"/>
        </w:trPr>
        <w:tc>
          <w:tcPr>
            <w:tcW w:w="191" w:type="pct"/>
          </w:tcPr>
          <w:p w14:paraId="7088A9D9" w14:textId="77777777" w:rsidR="00024D51" w:rsidRPr="00C56866" w:rsidRDefault="00024D51" w:rsidP="00197DF1">
            <w:pPr>
              <w:pStyle w:val="af3"/>
            </w:pPr>
            <w:r w:rsidRPr="00C56866">
              <w:rPr>
                <w:rFonts w:hint="eastAsia"/>
              </w:rPr>
              <w:t>2</w:t>
            </w:r>
            <w:r w:rsidRPr="00C56866">
              <w:t>1</w:t>
            </w:r>
          </w:p>
        </w:tc>
        <w:tc>
          <w:tcPr>
            <w:tcW w:w="400" w:type="pct"/>
            <w:vMerge/>
          </w:tcPr>
          <w:p w14:paraId="45E8E6D0" w14:textId="77777777" w:rsidR="00024D51" w:rsidRPr="00C56866" w:rsidRDefault="00024D51" w:rsidP="00197DF1">
            <w:pPr>
              <w:pStyle w:val="af3"/>
            </w:pPr>
          </w:p>
        </w:tc>
        <w:tc>
          <w:tcPr>
            <w:tcW w:w="477" w:type="pct"/>
            <w:vMerge/>
          </w:tcPr>
          <w:p w14:paraId="12EB9281" w14:textId="77777777" w:rsidR="00024D51" w:rsidRPr="00C56866" w:rsidRDefault="00024D51" w:rsidP="00197DF1">
            <w:pPr>
              <w:pStyle w:val="af3"/>
            </w:pPr>
          </w:p>
        </w:tc>
        <w:tc>
          <w:tcPr>
            <w:tcW w:w="635" w:type="pct"/>
          </w:tcPr>
          <w:p w14:paraId="726029A4" w14:textId="77777777" w:rsidR="00024D51" w:rsidRPr="00C56866" w:rsidRDefault="00024D51" w:rsidP="00197DF1">
            <w:pPr>
              <w:pStyle w:val="af3"/>
            </w:pPr>
            <w:r w:rsidRPr="00C56866">
              <w:rPr>
                <w:rFonts w:hint="eastAsia"/>
              </w:rPr>
              <w:t>Ⅴ</w:t>
            </w:r>
            <w:r w:rsidRPr="00C56866">
              <w:t>2</w:t>
            </w:r>
            <w:r w:rsidRPr="00C56866">
              <w:rPr>
                <w:rFonts w:hint="eastAsia"/>
              </w:rPr>
              <w:t>基坑</w:t>
            </w:r>
          </w:p>
        </w:tc>
        <w:tc>
          <w:tcPr>
            <w:tcW w:w="1113" w:type="pct"/>
          </w:tcPr>
          <w:p w14:paraId="6E2A5D0E" w14:textId="77777777" w:rsidR="00024D51" w:rsidRPr="00C56866" w:rsidRDefault="00024D51" w:rsidP="00197DF1">
            <w:pPr>
              <w:pStyle w:val="af3"/>
            </w:pPr>
            <w:r w:rsidRPr="00C56866">
              <w:t>镍</w:t>
            </w:r>
          </w:p>
        </w:tc>
        <w:tc>
          <w:tcPr>
            <w:tcW w:w="636" w:type="pct"/>
          </w:tcPr>
          <w:p w14:paraId="6A40D240" w14:textId="77777777" w:rsidR="00024D51" w:rsidRPr="00C56866" w:rsidRDefault="00024D51" w:rsidP="00197DF1">
            <w:pPr>
              <w:pStyle w:val="af3"/>
            </w:pPr>
            <w:r w:rsidRPr="00C56866">
              <w:rPr>
                <w:rFonts w:hint="eastAsia"/>
              </w:rPr>
              <w:t>D</w:t>
            </w:r>
            <w:r w:rsidRPr="00C56866">
              <w:t>-</w:t>
            </w:r>
            <w:r w:rsidRPr="00C56866">
              <w:rPr>
                <w:rFonts w:hint="eastAsia"/>
              </w:rPr>
              <w:t>Ⅴ</w:t>
            </w:r>
            <w:r w:rsidRPr="00C56866">
              <w:rPr>
                <w:rFonts w:hint="eastAsia"/>
              </w:rPr>
              <w:t>2</w:t>
            </w:r>
            <w:r w:rsidRPr="00C56866">
              <w:t>-1</w:t>
            </w:r>
            <w:r w:rsidRPr="00C56866">
              <w:rPr>
                <w:rFonts w:hint="eastAsia"/>
              </w:rPr>
              <w:t>～</w:t>
            </w:r>
            <w:r w:rsidRPr="00C56866">
              <w:t>7</w:t>
            </w:r>
          </w:p>
        </w:tc>
        <w:tc>
          <w:tcPr>
            <w:tcW w:w="532" w:type="pct"/>
          </w:tcPr>
          <w:p w14:paraId="53CEDE4E" w14:textId="77777777" w:rsidR="00024D51" w:rsidRPr="00C56866" w:rsidRDefault="00024D51" w:rsidP="00197DF1">
            <w:pPr>
              <w:pStyle w:val="af3"/>
            </w:pPr>
            <w:r w:rsidRPr="00C56866">
              <w:t>7</w:t>
            </w:r>
          </w:p>
        </w:tc>
        <w:tc>
          <w:tcPr>
            <w:tcW w:w="509" w:type="pct"/>
          </w:tcPr>
          <w:p w14:paraId="4233363F" w14:textId="77777777" w:rsidR="00024D51" w:rsidRPr="00C56866" w:rsidRDefault="00024D51" w:rsidP="00197DF1">
            <w:pPr>
              <w:pStyle w:val="af3"/>
            </w:pPr>
            <w:r w:rsidRPr="00C56866">
              <w:rPr>
                <w:rFonts w:hint="eastAsia"/>
              </w:rPr>
              <w:t>1</w:t>
            </w:r>
          </w:p>
        </w:tc>
        <w:tc>
          <w:tcPr>
            <w:tcW w:w="508" w:type="pct"/>
          </w:tcPr>
          <w:p w14:paraId="41B4D58B" w14:textId="77777777" w:rsidR="00024D51" w:rsidRPr="00C56866" w:rsidRDefault="00024D51" w:rsidP="00197DF1">
            <w:pPr>
              <w:pStyle w:val="af3"/>
            </w:pPr>
            <w:r w:rsidRPr="00C56866">
              <w:t>7</w:t>
            </w:r>
            <w:r w:rsidRPr="00C56866">
              <w:rPr>
                <w:rFonts w:hint="eastAsia"/>
              </w:rPr>
              <w:t>个点位</w:t>
            </w:r>
          </w:p>
        </w:tc>
      </w:tr>
      <w:tr w:rsidR="00024D51" w:rsidRPr="00C56866" w14:paraId="2D2312C1" w14:textId="77777777" w:rsidTr="00197DF1">
        <w:trPr>
          <w:trHeight w:val="397"/>
        </w:trPr>
        <w:tc>
          <w:tcPr>
            <w:tcW w:w="191" w:type="pct"/>
          </w:tcPr>
          <w:p w14:paraId="7B0CB4E6" w14:textId="77777777" w:rsidR="00024D51" w:rsidRPr="00C56866" w:rsidRDefault="00024D51" w:rsidP="00197DF1">
            <w:pPr>
              <w:pStyle w:val="af3"/>
            </w:pPr>
            <w:r w:rsidRPr="00C56866">
              <w:rPr>
                <w:rFonts w:hint="eastAsia"/>
              </w:rPr>
              <w:t>2</w:t>
            </w:r>
            <w:r w:rsidRPr="00C56866">
              <w:t>2</w:t>
            </w:r>
          </w:p>
        </w:tc>
        <w:tc>
          <w:tcPr>
            <w:tcW w:w="400" w:type="pct"/>
            <w:vMerge/>
          </w:tcPr>
          <w:p w14:paraId="3184E353" w14:textId="77777777" w:rsidR="00024D51" w:rsidRPr="00C56866" w:rsidRDefault="00024D51" w:rsidP="00197DF1">
            <w:pPr>
              <w:pStyle w:val="af3"/>
            </w:pPr>
          </w:p>
        </w:tc>
        <w:tc>
          <w:tcPr>
            <w:tcW w:w="477" w:type="pct"/>
            <w:vMerge/>
          </w:tcPr>
          <w:p w14:paraId="5211C616" w14:textId="77777777" w:rsidR="00024D51" w:rsidRPr="00C56866" w:rsidRDefault="00024D51" w:rsidP="00197DF1">
            <w:pPr>
              <w:pStyle w:val="af3"/>
            </w:pPr>
          </w:p>
        </w:tc>
        <w:tc>
          <w:tcPr>
            <w:tcW w:w="635" w:type="pct"/>
          </w:tcPr>
          <w:p w14:paraId="0EE91928" w14:textId="77777777" w:rsidR="00024D51" w:rsidRPr="00C56866" w:rsidRDefault="00024D51" w:rsidP="00197DF1">
            <w:pPr>
              <w:pStyle w:val="af3"/>
            </w:pPr>
            <w:r w:rsidRPr="00C56866">
              <w:rPr>
                <w:rFonts w:hint="eastAsia"/>
              </w:rPr>
              <w:t>Ⅴ</w:t>
            </w:r>
            <w:r w:rsidRPr="00C56866">
              <w:rPr>
                <w:rFonts w:hint="eastAsia"/>
              </w:rPr>
              <w:t>2</w:t>
            </w:r>
            <w:r w:rsidRPr="00C56866">
              <w:rPr>
                <w:rFonts w:hint="eastAsia"/>
              </w:rPr>
              <w:t>侧壁</w:t>
            </w:r>
          </w:p>
        </w:tc>
        <w:tc>
          <w:tcPr>
            <w:tcW w:w="1113" w:type="pct"/>
          </w:tcPr>
          <w:p w14:paraId="1F76BADF" w14:textId="77777777" w:rsidR="00024D51" w:rsidRPr="00C56866" w:rsidRDefault="00024D51" w:rsidP="00197DF1">
            <w:pPr>
              <w:pStyle w:val="af3"/>
            </w:pPr>
            <w:r w:rsidRPr="00C56866">
              <w:t>镍</w:t>
            </w:r>
          </w:p>
        </w:tc>
        <w:tc>
          <w:tcPr>
            <w:tcW w:w="636" w:type="pct"/>
          </w:tcPr>
          <w:p w14:paraId="28EBBE5A" w14:textId="77777777" w:rsidR="00024D51" w:rsidRPr="00C56866" w:rsidRDefault="00024D51" w:rsidP="00197DF1">
            <w:pPr>
              <w:pStyle w:val="af3"/>
            </w:pPr>
            <w:r w:rsidRPr="00C56866">
              <w:rPr>
                <w:rFonts w:hint="eastAsia"/>
              </w:rPr>
              <w:t>C</w:t>
            </w:r>
            <w:r w:rsidRPr="00C56866">
              <w:t>-</w:t>
            </w:r>
            <w:r w:rsidRPr="00C56866">
              <w:rPr>
                <w:rFonts w:hint="eastAsia"/>
              </w:rPr>
              <w:t>Ⅴ</w:t>
            </w:r>
            <w:r w:rsidRPr="00C56866">
              <w:t>2-1</w:t>
            </w:r>
            <w:r w:rsidRPr="00C56866">
              <w:rPr>
                <w:rFonts w:hint="eastAsia"/>
              </w:rPr>
              <w:t>～</w:t>
            </w:r>
            <w:r w:rsidRPr="00C56866">
              <w:t>10</w:t>
            </w:r>
          </w:p>
        </w:tc>
        <w:tc>
          <w:tcPr>
            <w:tcW w:w="532" w:type="pct"/>
          </w:tcPr>
          <w:p w14:paraId="76F24527" w14:textId="77777777" w:rsidR="00024D51" w:rsidRPr="00C56866" w:rsidRDefault="00024D51" w:rsidP="00197DF1">
            <w:pPr>
              <w:pStyle w:val="af3"/>
            </w:pPr>
            <w:r w:rsidRPr="00C56866">
              <w:rPr>
                <w:rFonts w:hint="eastAsia"/>
              </w:rPr>
              <w:t>1</w:t>
            </w:r>
            <w:r w:rsidRPr="00C56866">
              <w:t>0</w:t>
            </w:r>
          </w:p>
        </w:tc>
        <w:tc>
          <w:tcPr>
            <w:tcW w:w="509" w:type="pct"/>
          </w:tcPr>
          <w:p w14:paraId="4753EDCA" w14:textId="77777777" w:rsidR="00024D51" w:rsidRPr="00C56866" w:rsidRDefault="00024D51" w:rsidP="00197DF1">
            <w:pPr>
              <w:pStyle w:val="af3"/>
            </w:pPr>
            <w:r w:rsidRPr="00C56866">
              <w:rPr>
                <w:rFonts w:hint="eastAsia"/>
              </w:rPr>
              <w:t>1</w:t>
            </w:r>
          </w:p>
        </w:tc>
        <w:tc>
          <w:tcPr>
            <w:tcW w:w="508" w:type="pct"/>
          </w:tcPr>
          <w:p w14:paraId="79D64BB3" w14:textId="77777777" w:rsidR="00024D51" w:rsidRPr="00C56866" w:rsidRDefault="00024D51" w:rsidP="00197DF1">
            <w:pPr>
              <w:pStyle w:val="af3"/>
            </w:pPr>
            <w:r w:rsidRPr="00C56866">
              <w:t>10</w:t>
            </w:r>
            <w:r w:rsidRPr="00C56866">
              <w:rPr>
                <w:rFonts w:hint="eastAsia"/>
              </w:rPr>
              <w:t>个点位</w:t>
            </w:r>
          </w:p>
        </w:tc>
      </w:tr>
      <w:tr w:rsidR="00024D51" w:rsidRPr="00C56866" w14:paraId="5C1F41D6" w14:textId="77777777" w:rsidTr="00197DF1">
        <w:trPr>
          <w:trHeight w:val="397"/>
        </w:trPr>
        <w:tc>
          <w:tcPr>
            <w:tcW w:w="191" w:type="pct"/>
          </w:tcPr>
          <w:p w14:paraId="3593525A" w14:textId="77777777" w:rsidR="00024D51" w:rsidRPr="00C56866" w:rsidRDefault="00024D51" w:rsidP="00197DF1">
            <w:pPr>
              <w:pStyle w:val="af3"/>
            </w:pPr>
            <w:r w:rsidRPr="00C56866">
              <w:rPr>
                <w:rFonts w:hint="eastAsia"/>
              </w:rPr>
              <w:t>2</w:t>
            </w:r>
            <w:r w:rsidRPr="00C56866">
              <w:t>4</w:t>
            </w:r>
          </w:p>
        </w:tc>
        <w:tc>
          <w:tcPr>
            <w:tcW w:w="400" w:type="pct"/>
            <w:vMerge/>
          </w:tcPr>
          <w:p w14:paraId="6FCB112C" w14:textId="77777777" w:rsidR="00024D51" w:rsidRPr="00C56866" w:rsidRDefault="00024D51" w:rsidP="00197DF1">
            <w:pPr>
              <w:pStyle w:val="af3"/>
            </w:pPr>
          </w:p>
        </w:tc>
        <w:tc>
          <w:tcPr>
            <w:tcW w:w="477" w:type="pct"/>
            <w:vMerge/>
          </w:tcPr>
          <w:p w14:paraId="5C5EB3F4" w14:textId="77777777" w:rsidR="00024D51" w:rsidRPr="00C56866" w:rsidRDefault="00024D51" w:rsidP="00197DF1">
            <w:pPr>
              <w:pStyle w:val="af3"/>
            </w:pPr>
          </w:p>
        </w:tc>
        <w:tc>
          <w:tcPr>
            <w:tcW w:w="635" w:type="pct"/>
          </w:tcPr>
          <w:p w14:paraId="382A71EE" w14:textId="77777777" w:rsidR="00024D51" w:rsidRPr="00C56866" w:rsidRDefault="00024D51" w:rsidP="00197DF1">
            <w:pPr>
              <w:pStyle w:val="af3"/>
            </w:pPr>
            <w:r w:rsidRPr="00C56866">
              <w:rPr>
                <w:rFonts w:hint="eastAsia"/>
              </w:rPr>
              <w:t>Ⅴ</w:t>
            </w:r>
            <w:r w:rsidRPr="00C56866">
              <w:t>3</w:t>
            </w:r>
            <w:r w:rsidRPr="00C56866">
              <w:rPr>
                <w:rFonts w:hint="eastAsia"/>
              </w:rPr>
              <w:t>基坑</w:t>
            </w:r>
          </w:p>
        </w:tc>
        <w:tc>
          <w:tcPr>
            <w:tcW w:w="1113" w:type="pct"/>
          </w:tcPr>
          <w:p w14:paraId="4F618C94" w14:textId="77777777" w:rsidR="00024D51" w:rsidRPr="00C56866" w:rsidRDefault="00024D51" w:rsidP="00197DF1">
            <w:pPr>
              <w:pStyle w:val="af3"/>
            </w:pPr>
            <w:r w:rsidRPr="00C56866">
              <w:t>镍</w:t>
            </w:r>
          </w:p>
        </w:tc>
        <w:tc>
          <w:tcPr>
            <w:tcW w:w="636" w:type="pct"/>
          </w:tcPr>
          <w:p w14:paraId="6C5AF0CA" w14:textId="77777777" w:rsidR="00024D51" w:rsidRPr="00C56866" w:rsidRDefault="00024D51" w:rsidP="00197DF1">
            <w:pPr>
              <w:pStyle w:val="af3"/>
            </w:pPr>
            <w:r w:rsidRPr="00C56866">
              <w:rPr>
                <w:rFonts w:hint="eastAsia"/>
              </w:rPr>
              <w:t>D</w:t>
            </w:r>
            <w:r w:rsidRPr="00C56866">
              <w:t>-</w:t>
            </w:r>
            <w:r w:rsidRPr="00C56866">
              <w:rPr>
                <w:rFonts w:hint="eastAsia"/>
              </w:rPr>
              <w:t>Ⅴ</w:t>
            </w:r>
            <w:r w:rsidRPr="00C56866">
              <w:rPr>
                <w:rFonts w:hint="eastAsia"/>
              </w:rPr>
              <w:t>3</w:t>
            </w:r>
            <w:r w:rsidRPr="00C56866">
              <w:t>-1</w:t>
            </w:r>
            <w:r w:rsidRPr="00C56866">
              <w:rPr>
                <w:rFonts w:hint="eastAsia"/>
              </w:rPr>
              <w:t>～</w:t>
            </w:r>
            <w:r w:rsidRPr="00C56866">
              <w:t>5</w:t>
            </w:r>
          </w:p>
        </w:tc>
        <w:tc>
          <w:tcPr>
            <w:tcW w:w="532" w:type="pct"/>
          </w:tcPr>
          <w:p w14:paraId="77D46C37" w14:textId="77777777" w:rsidR="00024D51" w:rsidRPr="00C56866" w:rsidRDefault="00024D51" w:rsidP="00197DF1">
            <w:pPr>
              <w:pStyle w:val="af3"/>
            </w:pPr>
            <w:r w:rsidRPr="00C56866">
              <w:t>5</w:t>
            </w:r>
          </w:p>
        </w:tc>
        <w:tc>
          <w:tcPr>
            <w:tcW w:w="509" w:type="pct"/>
          </w:tcPr>
          <w:p w14:paraId="2B487D7B" w14:textId="77777777" w:rsidR="00024D51" w:rsidRPr="00C56866" w:rsidRDefault="00024D51" w:rsidP="00197DF1">
            <w:pPr>
              <w:pStyle w:val="af3"/>
            </w:pPr>
            <w:r w:rsidRPr="00C56866">
              <w:rPr>
                <w:rFonts w:hint="eastAsia"/>
              </w:rPr>
              <w:t>1</w:t>
            </w:r>
          </w:p>
        </w:tc>
        <w:tc>
          <w:tcPr>
            <w:tcW w:w="508" w:type="pct"/>
          </w:tcPr>
          <w:p w14:paraId="1702A922" w14:textId="77777777" w:rsidR="00024D51" w:rsidRPr="00C56866" w:rsidRDefault="00024D51" w:rsidP="00197DF1">
            <w:pPr>
              <w:pStyle w:val="af3"/>
            </w:pPr>
            <w:r w:rsidRPr="00C56866">
              <w:t>5</w:t>
            </w:r>
            <w:r w:rsidRPr="00C56866">
              <w:rPr>
                <w:rFonts w:hint="eastAsia"/>
              </w:rPr>
              <w:t>个点位</w:t>
            </w:r>
          </w:p>
        </w:tc>
      </w:tr>
      <w:tr w:rsidR="00024D51" w:rsidRPr="00C56866" w14:paraId="7B78C404" w14:textId="77777777" w:rsidTr="00197DF1">
        <w:trPr>
          <w:trHeight w:val="397"/>
        </w:trPr>
        <w:tc>
          <w:tcPr>
            <w:tcW w:w="191" w:type="pct"/>
          </w:tcPr>
          <w:p w14:paraId="362D8955" w14:textId="77777777" w:rsidR="00024D51" w:rsidRPr="00C56866" w:rsidRDefault="00024D51" w:rsidP="00197DF1">
            <w:pPr>
              <w:pStyle w:val="af3"/>
            </w:pPr>
            <w:r w:rsidRPr="00C56866">
              <w:rPr>
                <w:rFonts w:hint="eastAsia"/>
              </w:rPr>
              <w:t>2</w:t>
            </w:r>
            <w:r w:rsidRPr="00C56866">
              <w:t>5</w:t>
            </w:r>
          </w:p>
        </w:tc>
        <w:tc>
          <w:tcPr>
            <w:tcW w:w="400" w:type="pct"/>
            <w:vMerge/>
          </w:tcPr>
          <w:p w14:paraId="0BFA4C83" w14:textId="77777777" w:rsidR="00024D51" w:rsidRPr="00C56866" w:rsidRDefault="00024D51" w:rsidP="00197DF1">
            <w:pPr>
              <w:pStyle w:val="af3"/>
            </w:pPr>
          </w:p>
        </w:tc>
        <w:tc>
          <w:tcPr>
            <w:tcW w:w="477" w:type="pct"/>
            <w:vMerge/>
          </w:tcPr>
          <w:p w14:paraId="1C55EDC5" w14:textId="77777777" w:rsidR="00024D51" w:rsidRPr="00C56866" w:rsidRDefault="00024D51" w:rsidP="00197DF1">
            <w:pPr>
              <w:pStyle w:val="af3"/>
            </w:pPr>
          </w:p>
        </w:tc>
        <w:tc>
          <w:tcPr>
            <w:tcW w:w="635" w:type="pct"/>
          </w:tcPr>
          <w:p w14:paraId="278F708A" w14:textId="77777777" w:rsidR="00024D51" w:rsidRPr="00C56866" w:rsidRDefault="00024D51" w:rsidP="00197DF1">
            <w:pPr>
              <w:pStyle w:val="af3"/>
            </w:pPr>
            <w:r w:rsidRPr="00C56866">
              <w:rPr>
                <w:rFonts w:hint="eastAsia"/>
              </w:rPr>
              <w:t>Ⅴ</w:t>
            </w:r>
            <w:r w:rsidRPr="00C56866">
              <w:rPr>
                <w:rFonts w:hint="eastAsia"/>
              </w:rPr>
              <w:t>3</w:t>
            </w:r>
            <w:r w:rsidRPr="00C56866">
              <w:rPr>
                <w:rFonts w:hint="eastAsia"/>
              </w:rPr>
              <w:t>侧壁</w:t>
            </w:r>
          </w:p>
        </w:tc>
        <w:tc>
          <w:tcPr>
            <w:tcW w:w="1113" w:type="pct"/>
          </w:tcPr>
          <w:p w14:paraId="44DD2D08" w14:textId="77777777" w:rsidR="00024D51" w:rsidRPr="00C56866" w:rsidRDefault="00024D51" w:rsidP="00197DF1">
            <w:pPr>
              <w:pStyle w:val="af3"/>
            </w:pPr>
            <w:r w:rsidRPr="00C56866">
              <w:t>镍</w:t>
            </w:r>
          </w:p>
        </w:tc>
        <w:tc>
          <w:tcPr>
            <w:tcW w:w="636" w:type="pct"/>
          </w:tcPr>
          <w:p w14:paraId="74157002" w14:textId="77777777" w:rsidR="00024D51" w:rsidRPr="00C56866" w:rsidRDefault="00024D51" w:rsidP="00197DF1">
            <w:pPr>
              <w:pStyle w:val="af3"/>
            </w:pPr>
            <w:r w:rsidRPr="00C56866">
              <w:rPr>
                <w:rFonts w:hint="eastAsia"/>
              </w:rPr>
              <w:t>C</w:t>
            </w:r>
            <w:r w:rsidRPr="00C56866">
              <w:t>-</w:t>
            </w:r>
            <w:r w:rsidRPr="00C56866">
              <w:rPr>
                <w:rFonts w:hint="eastAsia"/>
              </w:rPr>
              <w:t>Ⅴ</w:t>
            </w:r>
            <w:r w:rsidRPr="00C56866">
              <w:rPr>
                <w:rFonts w:hint="eastAsia"/>
              </w:rPr>
              <w:t>3</w:t>
            </w:r>
            <w:r w:rsidRPr="00C56866">
              <w:t>-1</w:t>
            </w:r>
            <w:r w:rsidRPr="00C56866">
              <w:rPr>
                <w:rFonts w:hint="eastAsia"/>
              </w:rPr>
              <w:t>～</w:t>
            </w:r>
            <w:r w:rsidRPr="00C56866">
              <w:t>4</w:t>
            </w:r>
          </w:p>
        </w:tc>
        <w:tc>
          <w:tcPr>
            <w:tcW w:w="532" w:type="pct"/>
          </w:tcPr>
          <w:p w14:paraId="7576F057" w14:textId="77777777" w:rsidR="00024D51" w:rsidRPr="00C56866" w:rsidRDefault="00024D51" w:rsidP="00197DF1">
            <w:pPr>
              <w:pStyle w:val="af3"/>
            </w:pPr>
            <w:r w:rsidRPr="00C56866">
              <w:rPr>
                <w:rFonts w:hint="eastAsia"/>
              </w:rPr>
              <w:t>4</w:t>
            </w:r>
          </w:p>
        </w:tc>
        <w:tc>
          <w:tcPr>
            <w:tcW w:w="509" w:type="pct"/>
          </w:tcPr>
          <w:p w14:paraId="6EEF1DEF" w14:textId="77777777" w:rsidR="00024D51" w:rsidRPr="00C56866" w:rsidRDefault="00024D51" w:rsidP="00197DF1">
            <w:pPr>
              <w:pStyle w:val="af3"/>
            </w:pPr>
            <w:r w:rsidRPr="00C56866">
              <w:rPr>
                <w:rFonts w:hint="eastAsia"/>
              </w:rPr>
              <w:t>0</w:t>
            </w:r>
          </w:p>
        </w:tc>
        <w:tc>
          <w:tcPr>
            <w:tcW w:w="508" w:type="pct"/>
          </w:tcPr>
          <w:p w14:paraId="665C3C0E" w14:textId="77777777" w:rsidR="00024D51" w:rsidRPr="00C56866" w:rsidRDefault="00024D51" w:rsidP="00197DF1">
            <w:pPr>
              <w:pStyle w:val="af3"/>
            </w:pPr>
            <w:r w:rsidRPr="00C56866">
              <w:rPr>
                <w:rFonts w:hint="eastAsia"/>
              </w:rPr>
              <w:t>4</w:t>
            </w:r>
            <w:r w:rsidRPr="00C56866">
              <w:rPr>
                <w:rFonts w:hint="eastAsia"/>
              </w:rPr>
              <w:t>个点位</w:t>
            </w:r>
          </w:p>
        </w:tc>
      </w:tr>
      <w:tr w:rsidR="00024D51" w:rsidRPr="00C56866" w14:paraId="48E0440A" w14:textId="77777777" w:rsidTr="00197DF1">
        <w:trPr>
          <w:trHeight w:val="397"/>
        </w:trPr>
        <w:tc>
          <w:tcPr>
            <w:tcW w:w="191" w:type="pct"/>
          </w:tcPr>
          <w:p w14:paraId="6304D2F9" w14:textId="77777777" w:rsidR="00024D51" w:rsidRPr="00C56866" w:rsidRDefault="00024D51" w:rsidP="00197DF1">
            <w:pPr>
              <w:pStyle w:val="af3"/>
            </w:pPr>
            <w:r w:rsidRPr="00C56866">
              <w:rPr>
                <w:rFonts w:hint="eastAsia"/>
              </w:rPr>
              <w:t>2</w:t>
            </w:r>
            <w:r w:rsidRPr="00C56866">
              <w:t>6</w:t>
            </w:r>
          </w:p>
        </w:tc>
        <w:tc>
          <w:tcPr>
            <w:tcW w:w="400" w:type="pct"/>
            <w:vMerge/>
          </w:tcPr>
          <w:p w14:paraId="4B1E8EAC" w14:textId="77777777" w:rsidR="00024D51" w:rsidRPr="00C56866" w:rsidRDefault="00024D51" w:rsidP="00197DF1">
            <w:pPr>
              <w:pStyle w:val="af3"/>
            </w:pPr>
          </w:p>
        </w:tc>
        <w:tc>
          <w:tcPr>
            <w:tcW w:w="477" w:type="pct"/>
            <w:vMerge w:val="restart"/>
          </w:tcPr>
          <w:p w14:paraId="6E542BC2" w14:textId="77777777" w:rsidR="00024D51" w:rsidRPr="00C56866" w:rsidRDefault="00024D51" w:rsidP="00197DF1">
            <w:pPr>
              <w:pStyle w:val="af3"/>
            </w:pPr>
            <w:r w:rsidRPr="00C56866">
              <w:rPr>
                <w:rFonts w:hint="eastAsia"/>
              </w:rPr>
              <w:t>Ⅵ区</w:t>
            </w:r>
          </w:p>
        </w:tc>
        <w:tc>
          <w:tcPr>
            <w:tcW w:w="635" w:type="pct"/>
          </w:tcPr>
          <w:p w14:paraId="2E1F9210" w14:textId="77777777" w:rsidR="00024D51" w:rsidRPr="00C56866" w:rsidRDefault="00024D51" w:rsidP="00197DF1">
            <w:pPr>
              <w:pStyle w:val="af3"/>
            </w:pPr>
            <w:r w:rsidRPr="00C56866">
              <w:rPr>
                <w:rFonts w:hint="eastAsia"/>
              </w:rPr>
              <w:t>Ⅵ</w:t>
            </w:r>
            <w:r w:rsidRPr="00C56866">
              <w:rPr>
                <w:rFonts w:hint="eastAsia"/>
              </w:rPr>
              <w:t>1</w:t>
            </w:r>
            <w:r w:rsidRPr="00C56866">
              <w:rPr>
                <w:rFonts w:hint="eastAsia"/>
              </w:rPr>
              <w:t>基坑</w:t>
            </w:r>
          </w:p>
        </w:tc>
        <w:tc>
          <w:tcPr>
            <w:tcW w:w="1113" w:type="pct"/>
          </w:tcPr>
          <w:p w14:paraId="0C332889" w14:textId="77777777" w:rsidR="00024D51" w:rsidRPr="00C56866" w:rsidRDefault="00024D51" w:rsidP="00197DF1">
            <w:pPr>
              <w:pStyle w:val="af3"/>
            </w:pPr>
            <w:r w:rsidRPr="00C56866">
              <w:t>镍、砷、总石油烃</w:t>
            </w:r>
          </w:p>
        </w:tc>
        <w:tc>
          <w:tcPr>
            <w:tcW w:w="636" w:type="pct"/>
          </w:tcPr>
          <w:p w14:paraId="21A6D681" w14:textId="77777777" w:rsidR="00024D51" w:rsidRPr="00C56866" w:rsidRDefault="00024D51" w:rsidP="00197DF1">
            <w:pPr>
              <w:pStyle w:val="af3"/>
            </w:pPr>
            <w:r w:rsidRPr="00C56866">
              <w:rPr>
                <w:rFonts w:hint="eastAsia"/>
              </w:rPr>
              <w:t>D</w:t>
            </w:r>
            <w:r w:rsidRPr="00C56866">
              <w:t>-</w:t>
            </w:r>
            <w:r w:rsidRPr="00C56866">
              <w:rPr>
                <w:rFonts w:hint="eastAsia"/>
              </w:rPr>
              <w:t>Ⅵ</w:t>
            </w:r>
            <w:r w:rsidRPr="00C56866">
              <w:rPr>
                <w:rFonts w:hint="eastAsia"/>
              </w:rPr>
              <w:t>1</w:t>
            </w:r>
            <w:r w:rsidRPr="00C56866">
              <w:t>-1</w:t>
            </w:r>
            <w:r w:rsidRPr="00C56866">
              <w:rPr>
                <w:rFonts w:hint="eastAsia"/>
              </w:rPr>
              <w:t>～</w:t>
            </w:r>
            <w:r w:rsidRPr="00C56866">
              <w:t>9</w:t>
            </w:r>
          </w:p>
        </w:tc>
        <w:tc>
          <w:tcPr>
            <w:tcW w:w="532" w:type="pct"/>
          </w:tcPr>
          <w:p w14:paraId="187FD853" w14:textId="77777777" w:rsidR="00024D51" w:rsidRPr="00C56866" w:rsidRDefault="00024D51" w:rsidP="00197DF1">
            <w:pPr>
              <w:pStyle w:val="af3"/>
            </w:pPr>
            <w:r w:rsidRPr="00C56866">
              <w:rPr>
                <w:rFonts w:hint="eastAsia"/>
              </w:rPr>
              <w:t>9</w:t>
            </w:r>
          </w:p>
        </w:tc>
        <w:tc>
          <w:tcPr>
            <w:tcW w:w="509" w:type="pct"/>
          </w:tcPr>
          <w:p w14:paraId="7B9AAA3C" w14:textId="77777777" w:rsidR="00024D51" w:rsidRPr="00C56866" w:rsidRDefault="00024D51" w:rsidP="00197DF1">
            <w:pPr>
              <w:pStyle w:val="af3"/>
            </w:pPr>
            <w:r w:rsidRPr="00C56866">
              <w:rPr>
                <w:rFonts w:hint="eastAsia"/>
              </w:rPr>
              <w:t>1</w:t>
            </w:r>
          </w:p>
        </w:tc>
        <w:tc>
          <w:tcPr>
            <w:tcW w:w="508" w:type="pct"/>
          </w:tcPr>
          <w:p w14:paraId="7781C7F0" w14:textId="77777777" w:rsidR="00024D51" w:rsidRPr="00C56866" w:rsidRDefault="00024D51" w:rsidP="00197DF1">
            <w:pPr>
              <w:pStyle w:val="af3"/>
            </w:pPr>
            <w:r w:rsidRPr="00C56866">
              <w:t>9</w:t>
            </w:r>
            <w:r w:rsidRPr="00C56866">
              <w:rPr>
                <w:rFonts w:hint="eastAsia"/>
              </w:rPr>
              <w:t>个点位</w:t>
            </w:r>
          </w:p>
        </w:tc>
      </w:tr>
      <w:tr w:rsidR="00024D51" w:rsidRPr="00C56866" w14:paraId="0948E477" w14:textId="77777777" w:rsidTr="00197DF1">
        <w:trPr>
          <w:trHeight w:val="397"/>
        </w:trPr>
        <w:tc>
          <w:tcPr>
            <w:tcW w:w="191" w:type="pct"/>
          </w:tcPr>
          <w:p w14:paraId="5E9F053A" w14:textId="77777777" w:rsidR="00024D51" w:rsidRPr="00C56866" w:rsidRDefault="00024D51" w:rsidP="00197DF1">
            <w:pPr>
              <w:pStyle w:val="af3"/>
            </w:pPr>
            <w:r w:rsidRPr="00C56866">
              <w:rPr>
                <w:rFonts w:hint="eastAsia"/>
              </w:rPr>
              <w:t>2</w:t>
            </w:r>
            <w:r w:rsidRPr="00C56866">
              <w:t>7</w:t>
            </w:r>
          </w:p>
        </w:tc>
        <w:tc>
          <w:tcPr>
            <w:tcW w:w="400" w:type="pct"/>
            <w:vMerge/>
          </w:tcPr>
          <w:p w14:paraId="15987ADC" w14:textId="77777777" w:rsidR="00024D51" w:rsidRPr="00C56866" w:rsidRDefault="00024D51" w:rsidP="00197DF1">
            <w:pPr>
              <w:pStyle w:val="af3"/>
            </w:pPr>
          </w:p>
        </w:tc>
        <w:tc>
          <w:tcPr>
            <w:tcW w:w="477" w:type="pct"/>
            <w:vMerge/>
          </w:tcPr>
          <w:p w14:paraId="15ADF5E8" w14:textId="77777777" w:rsidR="00024D51" w:rsidRPr="00C56866" w:rsidRDefault="00024D51" w:rsidP="00197DF1">
            <w:pPr>
              <w:pStyle w:val="af3"/>
            </w:pPr>
          </w:p>
        </w:tc>
        <w:tc>
          <w:tcPr>
            <w:tcW w:w="635" w:type="pct"/>
          </w:tcPr>
          <w:p w14:paraId="4DBF90A9" w14:textId="77777777" w:rsidR="00024D51" w:rsidRPr="00C56866" w:rsidRDefault="00024D51" w:rsidP="00197DF1">
            <w:pPr>
              <w:pStyle w:val="af3"/>
            </w:pPr>
            <w:r w:rsidRPr="00C56866">
              <w:rPr>
                <w:rFonts w:hint="eastAsia"/>
              </w:rPr>
              <w:t>Ⅵ</w:t>
            </w:r>
            <w:r w:rsidRPr="00C56866">
              <w:rPr>
                <w:rFonts w:hint="eastAsia"/>
              </w:rPr>
              <w:t>1</w:t>
            </w:r>
            <w:r w:rsidRPr="00C56866">
              <w:rPr>
                <w:rFonts w:hint="eastAsia"/>
              </w:rPr>
              <w:t>侧壁</w:t>
            </w:r>
          </w:p>
        </w:tc>
        <w:tc>
          <w:tcPr>
            <w:tcW w:w="1113" w:type="pct"/>
          </w:tcPr>
          <w:p w14:paraId="491D72E5" w14:textId="77777777" w:rsidR="00024D51" w:rsidRPr="00C56866" w:rsidRDefault="00024D51" w:rsidP="00197DF1">
            <w:pPr>
              <w:pStyle w:val="af3"/>
            </w:pPr>
            <w:r w:rsidRPr="00C56866">
              <w:t>镍、砷、总石油烃</w:t>
            </w:r>
          </w:p>
        </w:tc>
        <w:tc>
          <w:tcPr>
            <w:tcW w:w="636" w:type="pct"/>
          </w:tcPr>
          <w:p w14:paraId="09CD8A52" w14:textId="77777777" w:rsidR="00024D51" w:rsidRPr="00C56866" w:rsidRDefault="00024D51" w:rsidP="00197DF1">
            <w:pPr>
              <w:pStyle w:val="af3"/>
            </w:pPr>
            <w:r w:rsidRPr="00C56866">
              <w:rPr>
                <w:rFonts w:hint="eastAsia"/>
              </w:rPr>
              <w:t>C</w:t>
            </w:r>
            <w:r w:rsidRPr="00C56866">
              <w:t>-</w:t>
            </w:r>
            <w:r w:rsidRPr="00C56866">
              <w:rPr>
                <w:rFonts w:hint="eastAsia"/>
              </w:rPr>
              <w:t>Ⅵ</w:t>
            </w:r>
            <w:r w:rsidRPr="00C56866">
              <w:rPr>
                <w:rFonts w:hint="eastAsia"/>
              </w:rPr>
              <w:t>1</w:t>
            </w:r>
            <w:r w:rsidRPr="00C56866">
              <w:t>-1</w:t>
            </w:r>
            <w:r w:rsidRPr="00C56866">
              <w:rPr>
                <w:rFonts w:hint="eastAsia"/>
              </w:rPr>
              <w:t>～</w:t>
            </w:r>
            <w:r w:rsidRPr="00C56866">
              <w:t>12</w:t>
            </w:r>
          </w:p>
        </w:tc>
        <w:tc>
          <w:tcPr>
            <w:tcW w:w="532" w:type="pct"/>
          </w:tcPr>
          <w:p w14:paraId="2D401813" w14:textId="77777777" w:rsidR="00024D51" w:rsidRPr="00C56866" w:rsidRDefault="00024D51" w:rsidP="00197DF1">
            <w:pPr>
              <w:pStyle w:val="af3"/>
            </w:pPr>
            <w:r w:rsidRPr="00C56866">
              <w:rPr>
                <w:rFonts w:hint="eastAsia"/>
              </w:rPr>
              <w:t>1</w:t>
            </w:r>
            <w:r w:rsidRPr="00C56866">
              <w:t>2</w:t>
            </w:r>
          </w:p>
        </w:tc>
        <w:tc>
          <w:tcPr>
            <w:tcW w:w="509" w:type="pct"/>
          </w:tcPr>
          <w:p w14:paraId="0EE851CB" w14:textId="77777777" w:rsidR="00024D51" w:rsidRPr="00C56866" w:rsidRDefault="00024D51" w:rsidP="00197DF1">
            <w:pPr>
              <w:pStyle w:val="af3"/>
            </w:pPr>
            <w:r w:rsidRPr="00C56866">
              <w:rPr>
                <w:rFonts w:hint="eastAsia"/>
              </w:rPr>
              <w:t>1</w:t>
            </w:r>
          </w:p>
        </w:tc>
        <w:tc>
          <w:tcPr>
            <w:tcW w:w="508" w:type="pct"/>
          </w:tcPr>
          <w:p w14:paraId="019697C4" w14:textId="77777777" w:rsidR="00024D51" w:rsidRPr="00C56866" w:rsidRDefault="00024D51" w:rsidP="00197DF1">
            <w:pPr>
              <w:pStyle w:val="af3"/>
            </w:pPr>
            <w:r w:rsidRPr="00C56866">
              <w:t>12</w:t>
            </w:r>
            <w:r w:rsidRPr="00C56866">
              <w:rPr>
                <w:rFonts w:hint="eastAsia"/>
              </w:rPr>
              <w:t>个点位</w:t>
            </w:r>
          </w:p>
        </w:tc>
      </w:tr>
      <w:tr w:rsidR="00024D51" w:rsidRPr="00C56866" w14:paraId="15F80458" w14:textId="77777777" w:rsidTr="00197DF1">
        <w:trPr>
          <w:trHeight w:val="397"/>
        </w:trPr>
        <w:tc>
          <w:tcPr>
            <w:tcW w:w="191" w:type="pct"/>
          </w:tcPr>
          <w:p w14:paraId="4C716DCA" w14:textId="77777777" w:rsidR="00024D51" w:rsidRPr="00C56866" w:rsidRDefault="00024D51" w:rsidP="00197DF1">
            <w:pPr>
              <w:pStyle w:val="af3"/>
            </w:pPr>
            <w:r w:rsidRPr="00C56866">
              <w:rPr>
                <w:rFonts w:hint="eastAsia"/>
              </w:rPr>
              <w:t>2</w:t>
            </w:r>
            <w:r w:rsidRPr="00C56866">
              <w:t>8</w:t>
            </w:r>
          </w:p>
        </w:tc>
        <w:tc>
          <w:tcPr>
            <w:tcW w:w="400" w:type="pct"/>
            <w:vMerge/>
          </w:tcPr>
          <w:p w14:paraId="368DCB71" w14:textId="77777777" w:rsidR="00024D51" w:rsidRPr="00C56866" w:rsidRDefault="00024D51" w:rsidP="00197DF1">
            <w:pPr>
              <w:pStyle w:val="af3"/>
            </w:pPr>
          </w:p>
        </w:tc>
        <w:tc>
          <w:tcPr>
            <w:tcW w:w="477" w:type="pct"/>
            <w:vMerge/>
          </w:tcPr>
          <w:p w14:paraId="78C2832B" w14:textId="77777777" w:rsidR="00024D51" w:rsidRPr="00C56866" w:rsidRDefault="00024D51" w:rsidP="00197DF1">
            <w:pPr>
              <w:pStyle w:val="af3"/>
            </w:pPr>
          </w:p>
        </w:tc>
        <w:tc>
          <w:tcPr>
            <w:tcW w:w="635" w:type="pct"/>
          </w:tcPr>
          <w:p w14:paraId="592EEFA5" w14:textId="77777777" w:rsidR="00024D51" w:rsidRPr="00C56866" w:rsidRDefault="00024D51" w:rsidP="00197DF1">
            <w:pPr>
              <w:pStyle w:val="af3"/>
            </w:pPr>
            <w:r w:rsidRPr="00C56866">
              <w:rPr>
                <w:rFonts w:hint="eastAsia"/>
              </w:rPr>
              <w:t>Ⅵ</w:t>
            </w:r>
            <w:r w:rsidRPr="00C56866">
              <w:t>2</w:t>
            </w:r>
            <w:r w:rsidRPr="00C56866">
              <w:rPr>
                <w:rFonts w:hint="eastAsia"/>
              </w:rPr>
              <w:t>基坑</w:t>
            </w:r>
          </w:p>
        </w:tc>
        <w:tc>
          <w:tcPr>
            <w:tcW w:w="1113" w:type="pct"/>
          </w:tcPr>
          <w:p w14:paraId="78AC83D9" w14:textId="77777777" w:rsidR="00024D51" w:rsidRPr="00C56866" w:rsidRDefault="00024D51" w:rsidP="00197DF1">
            <w:pPr>
              <w:pStyle w:val="af3"/>
            </w:pPr>
            <w:r w:rsidRPr="00C56866">
              <w:t>镍、砷、总石油烃</w:t>
            </w:r>
          </w:p>
        </w:tc>
        <w:tc>
          <w:tcPr>
            <w:tcW w:w="636" w:type="pct"/>
          </w:tcPr>
          <w:p w14:paraId="0D4B2627" w14:textId="77777777" w:rsidR="00024D51" w:rsidRPr="00C56866" w:rsidRDefault="00024D51" w:rsidP="00197DF1">
            <w:pPr>
              <w:pStyle w:val="af3"/>
            </w:pPr>
            <w:r w:rsidRPr="00C56866">
              <w:rPr>
                <w:rFonts w:hint="eastAsia"/>
              </w:rPr>
              <w:t>D</w:t>
            </w:r>
            <w:r w:rsidRPr="00C56866">
              <w:t>-</w:t>
            </w:r>
            <w:r w:rsidRPr="00C56866">
              <w:rPr>
                <w:rFonts w:hint="eastAsia"/>
              </w:rPr>
              <w:t>Ⅵ</w:t>
            </w:r>
            <w:r w:rsidRPr="00C56866">
              <w:rPr>
                <w:rFonts w:hint="eastAsia"/>
              </w:rPr>
              <w:t>2</w:t>
            </w:r>
            <w:r w:rsidRPr="00C56866">
              <w:t>-1</w:t>
            </w:r>
            <w:r w:rsidRPr="00C56866">
              <w:rPr>
                <w:rFonts w:hint="eastAsia"/>
              </w:rPr>
              <w:t>～</w:t>
            </w:r>
            <w:r w:rsidRPr="00C56866">
              <w:t>5</w:t>
            </w:r>
          </w:p>
        </w:tc>
        <w:tc>
          <w:tcPr>
            <w:tcW w:w="532" w:type="pct"/>
          </w:tcPr>
          <w:p w14:paraId="170365A3" w14:textId="77777777" w:rsidR="00024D51" w:rsidRPr="00C56866" w:rsidRDefault="00024D51" w:rsidP="00197DF1">
            <w:pPr>
              <w:pStyle w:val="af3"/>
            </w:pPr>
            <w:r w:rsidRPr="00C56866">
              <w:t>5</w:t>
            </w:r>
          </w:p>
        </w:tc>
        <w:tc>
          <w:tcPr>
            <w:tcW w:w="509" w:type="pct"/>
          </w:tcPr>
          <w:p w14:paraId="785ECBEB" w14:textId="77777777" w:rsidR="00024D51" w:rsidRPr="00C56866" w:rsidRDefault="00024D51" w:rsidP="00197DF1">
            <w:pPr>
              <w:pStyle w:val="af3"/>
            </w:pPr>
            <w:r w:rsidRPr="00C56866">
              <w:rPr>
                <w:rFonts w:hint="eastAsia"/>
              </w:rPr>
              <w:t>1</w:t>
            </w:r>
          </w:p>
        </w:tc>
        <w:tc>
          <w:tcPr>
            <w:tcW w:w="508" w:type="pct"/>
          </w:tcPr>
          <w:p w14:paraId="67C1EEEE" w14:textId="77777777" w:rsidR="00024D51" w:rsidRPr="00C56866" w:rsidRDefault="00024D51" w:rsidP="00197DF1">
            <w:pPr>
              <w:pStyle w:val="af3"/>
            </w:pPr>
            <w:r w:rsidRPr="00C56866">
              <w:t>5</w:t>
            </w:r>
            <w:r w:rsidRPr="00C56866">
              <w:rPr>
                <w:rFonts w:hint="eastAsia"/>
              </w:rPr>
              <w:t>个点位</w:t>
            </w:r>
          </w:p>
        </w:tc>
      </w:tr>
      <w:tr w:rsidR="00024D51" w:rsidRPr="00C56866" w14:paraId="6F8B821C" w14:textId="77777777" w:rsidTr="00197DF1">
        <w:trPr>
          <w:trHeight w:val="397"/>
        </w:trPr>
        <w:tc>
          <w:tcPr>
            <w:tcW w:w="191" w:type="pct"/>
          </w:tcPr>
          <w:p w14:paraId="66CB5C50" w14:textId="77777777" w:rsidR="00024D51" w:rsidRPr="00C56866" w:rsidRDefault="00024D51" w:rsidP="00197DF1">
            <w:pPr>
              <w:pStyle w:val="af3"/>
            </w:pPr>
            <w:r w:rsidRPr="00C56866">
              <w:rPr>
                <w:rFonts w:hint="eastAsia"/>
              </w:rPr>
              <w:t>2</w:t>
            </w:r>
            <w:r w:rsidRPr="00C56866">
              <w:t>9</w:t>
            </w:r>
          </w:p>
        </w:tc>
        <w:tc>
          <w:tcPr>
            <w:tcW w:w="400" w:type="pct"/>
            <w:vMerge/>
          </w:tcPr>
          <w:p w14:paraId="22A159AF" w14:textId="77777777" w:rsidR="00024D51" w:rsidRPr="00C56866" w:rsidRDefault="00024D51" w:rsidP="00197DF1">
            <w:pPr>
              <w:pStyle w:val="af3"/>
            </w:pPr>
          </w:p>
        </w:tc>
        <w:tc>
          <w:tcPr>
            <w:tcW w:w="477" w:type="pct"/>
            <w:vMerge/>
          </w:tcPr>
          <w:p w14:paraId="22FA4247" w14:textId="77777777" w:rsidR="00024D51" w:rsidRPr="00C56866" w:rsidRDefault="00024D51" w:rsidP="00197DF1">
            <w:pPr>
              <w:pStyle w:val="af3"/>
            </w:pPr>
          </w:p>
        </w:tc>
        <w:tc>
          <w:tcPr>
            <w:tcW w:w="635" w:type="pct"/>
          </w:tcPr>
          <w:p w14:paraId="75CD5E01" w14:textId="77777777" w:rsidR="00024D51" w:rsidRPr="00C56866" w:rsidRDefault="00024D51" w:rsidP="00197DF1">
            <w:pPr>
              <w:pStyle w:val="af3"/>
            </w:pPr>
            <w:r w:rsidRPr="00C56866">
              <w:rPr>
                <w:rFonts w:hint="eastAsia"/>
              </w:rPr>
              <w:t>Ⅵ</w:t>
            </w:r>
            <w:r w:rsidRPr="00C56866">
              <w:t>2</w:t>
            </w:r>
            <w:r w:rsidRPr="00C56866">
              <w:rPr>
                <w:rFonts w:hint="eastAsia"/>
              </w:rPr>
              <w:t>侧壁</w:t>
            </w:r>
          </w:p>
        </w:tc>
        <w:tc>
          <w:tcPr>
            <w:tcW w:w="1113" w:type="pct"/>
          </w:tcPr>
          <w:p w14:paraId="629C3FC0" w14:textId="77777777" w:rsidR="00024D51" w:rsidRPr="00C56866" w:rsidRDefault="00024D51" w:rsidP="00197DF1">
            <w:pPr>
              <w:pStyle w:val="af3"/>
            </w:pPr>
            <w:r w:rsidRPr="00C56866">
              <w:t>镍、砷、总石油烃</w:t>
            </w:r>
          </w:p>
        </w:tc>
        <w:tc>
          <w:tcPr>
            <w:tcW w:w="636" w:type="pct"/>
          </w:tcPr>
          <w:p w14:paraId="1F469E77" w14:textId="77777777" w:rsidR="00024D51" w:rsidRPr="00C56866" w:rsidRDefault="00024D51" w:rsidP="00197DF1">
            <w:pPr>
              <w:pStyle w:val="af3"/>
            </w:pPr>
            <w:r w:rsidRPr="00C56866">
              <w:rPr>
                <w:rFonts w:hint="eastAsia"/>
              </w:rPr>
              <w:t>C</w:t>
            </w:r>
            <w:r w:rsidRPr="00C56866">
              <w:t>-</w:t>
            </w:r>
            <w:r w:rsidRPr="00C56866">
              <w:rPr>
                <w:rFonts w:hint="eastAsia"/>
              </w:rPr>
              <w:t>Ⅵ</w:t>
            </w:r>
            <w:r w:rsidRPr="00C56866">
              <w:t>2-1</w:t>
            </w:r>
            <w:r w:rsidRPr="00C56866">
              <w:rPr>
                <w:rFonts w:hint="eastAsia"/>
              </w:rPr>
              <w:t>～</w:t>
            </w:r>
            <w:r w:rsidRPr="00C56866">
              <w:t>4</w:t>
            </w:r>
          </w:p>
        </w:tc>
        <w:tc>
          <w:tcPr>
            <w:tcW w:w="532" w:type="pct"/>
          </w:tcPr>
          <w:p w14:paraId="7339FC6A" w14:textId="77777777" w:rsidR="00024D51" w:rsidRPr="00C56866" w:rsidRDefault="00024D51" w:rsidP="00197DF1">
            <w:pPr>
              <w:pStyle w:val="af3"/>
            </w:pPr>
            <w:r w:rsidRPr="00C56866">
              <w:t>4</w:t>
            </w:r>
          </w:p>
        </w:tc>
        <w:tc>
          <w:tcPr>
            <w:tcW w:w="509" w:type="pct"/>
          </w:tcPr>
          <w:p w14:paraId="12956FC3" w14:textId="77777777" w:rsidR="00024D51" w:rsidRPr="00C56866" w:rsidRDefault="00024D51" w:rsidP="00197DF1">
            <w:pPr>
              <w:pStyle w:val="af3"/>
            </w:pPr>
            <w:r w:rsidRPr="00C56866">
              <w:rPr>
                <w:rFonts w:hint="eastAsia"/>
              </w:rPr>
              <w:t>0</w:t>
            </w:r>
          </w:p>
        </w:tc>
        <w:tc>
          <w:tcPr>
            <w:tcW w:w="508" w:type="pct"/>
          </w:tcPr>
          <w:p w14:paraId="09ED4C0F" w14:textId="77777777" w:rsidR="00024D51" w:rsidRPr="00C56866" w:rsidRDefault="00024D51" w:rsidP="00197DF1">
            <w:pPr>
              <w:pStyle w:val="af3"/>
            </w:pPr>
            <w:r w:rsidRPr="00C56866">
              <w:t>4</w:t>
            </w:r>
            <w:r w:rsidRPr="00C56866">
              <w:rPr>
                <w:rFonts w:hint="eastAsia"/>
              </w:rPr>
              <w:t>个点位</w:t>
            </w:r>
          </w:p>
        </w:tc>
      </w:tr>
      <w:tr w:rsidR="00024D51" w:rsidRPr="00C56866" w14:paraId="465452CB" w14:textId="77777777" w:rsidTr="00197DF1">
        <w:trPr>
          <w:trHeight w:val="397"/>
        </w:trPr>
        <w:tc>
          <w:tcPr>
            <w:tcW w:w="191" w:type="pct"/>
          </w:tcPr>
          <w:p w14:paraId="560B61E2" w14:textId="77777777" w:rsidR="00024D51" w:rsidRPr="00C56866" w:rsidRDefault="00024D51" w:rsidP="00197DF1">
            <w:pPr>
              <w:pStyle w:val="af3"/>
            </w:pPr>
            <w:r w:rsidRPr="00C56866">
              <w:rPr>
                <w:rFonts w:hint="eastAsia"/>
              </w:rPr>
              <w:t>3</w:t>
            </w:r>
            <w:r w:rsidRPr="00C56866">
              <w:t>0</w:t>
            </w:r>
          </w:p>
        </w:tc>
        <w:tc>
          <w:tcPr>
            <w:tcW w:w="400" w:type="pct"/>
            <w:vMerge/>
          </w:tcPr>
          <w:p w14:paraId="0DB702BB" w14:textId="77777777" w:rsidR="00024D51" w:rsidRPr="00C56866" w:rsidRDefault="00024D51" w:rsidP="00197DF1">
            <w:pPr>
              <w:pStyle w:val="af3"/>
            </w:pPr>
          </w:p>
        </w:tc>
        <w:tc>
          <w:tcPr>
            <w:tcW w:w="477" w:type="pct"/>
            <w:vMerge w:val="restart"/>
          </w:tcPr>
          <w:p w14:paraId="40F07B6D" w14:textId="77777777" w:rsidR="00024D51" w:rsidRPr="00C56866" w:rsidRDefault="00024D51" w:rsidP="00197DF1">
            <w:pPr>
              <w:pStyle w:val="af3"/>
            </w:pPr>
            <w:r w:rsidRPr="00C56866">
              <w:rPr>
                <w:rFonts w:hint="eastAsia"/>
              </w:rPr>
              <w:t>Ⅶ区</w:t>
            </w:r>
          </w:p>
        </w:tc>
        <w:tc>
          <w:tcPr>
            <w:tcW w:w="635" w:type="pct"/>
          </w:tcPr>
          <w:p w14:paraId="64BBE6FA" w14:textId="77777777" w:rsidR="00024D51" w:rsidRPr="00C56866" w:rsidRDefault="00024D51" w:rsidP="00197DF1">
            <w:pPr>
              <w:pStyle w:val="af3"/>
            </w:pPr>
            <w:r w:rsidRPr="00C56866">
              <w:rPr>
                <w:rFonts w:hint="eastAsia"/>
              </w:rPr>
              <w:t>Ⅶ基坑</w:t>
            </w:r>
          </w:p>
        </w:tc>
        <w:tc>
          <w:tcPr>
            <w:tcW w:w="1113" w:type="pct"/>
          </w:tcPr>
          <w:p w14:paraId="1798F19E" w14:textId="77777777" w:rsidR="00024D51" w:rsidRPr="00C56866" w:rsidRDefault="00024D51" w:rsidP="00197DF1">
            <w:pPr>
              <w:pStyle w:val="af3"/>
            </w:pPr>
            <w:r w:rsidRPr="00C56866">
              <w:t>镍</w:t>
            </w:r>
          </w:p>
        </w:tc>
        <w:tc>
          <w:tcPr>
            <w:tcW w:w="636" w:type="pct"/>
          </w:tcPr>
          <w:p w14:paraId="617A0A58" w14:textId="77777777" w:rsidR="00024D51" w:rsidRPr="00C56866" w:rsidRDefault="00024D51" w:rsidP="00197DF1">
            <w:pPr>
              <w:pStyle w:val="af3"/>
            </w:pPr>
            <w:r w:rsidRPr="00C56866">
              <w:rPr>
                <w:rFonts w:hint="eastAsia"/>
              </w:rPr>
              <w:t>D</w:t>
            </w:r>
            <w:r w:rsidRPr="00C56866">
              <w:t>-</w:t>
            </w:r>
            <w:r w:rsidRPr="00C56866">
              <w:rPr>
                <w:rFonts w:hint="eastAsia"/>
              </w:rPr>
              <w:t>Ⅶ</w:t>
            </w:r>
            <w:r w:rsidRPr="00C56866">
              <w:t>-1</w:t>
            </w:r>
            <w:r w:rsidRPr="00C56866">
              <w:rPr>
                <w:rFonts w:hint="eastAsia"/>
              </w:rPr>
              <w:t>～</w:t>
            </w:r>
            <w:r w:rsidRPr="00C56866">
              <w:t>4</w:t>
            </w:r>
          </w:p>
        </w:tc>
        <w:tc>
          <w:tcPr>
            <w:tcW w:w="532" w:type="pct"/>
          </w:tcPr>
          <w:p w14:paraId="21EBCAE8" w14:textId="77777777" w:rsidR="00024D51" w:rsidRPr="00C56866" w:rsidRDefault="00024D51" w:rsidP="00197DF1">
            <w:pPr>
              <w:pStyle w:val="af3"/>
            </w:pPr>
            <w:r w:rsidRPr="00C56866">
              <w:rPr>
                <w:rFonts w:hint="eastAsia"/>
              </w:rPr>
              <w:t>4</w:t>
            </w:r>
          </w:p>
        </w:tc>
        <w:tc>
          <w:tcPr>
            <w:tcW w:w="509" w:type="pct"/>
          </w:tcPr>
          <w:p w14:paraId="6DD3E033" w14:textId="77777777" w:rsidR="00024D51" w:rsidRPr="00C56866" w:rsidRDefault="00024D51" w:rsidP="00197DF1">
            <w:pPr>
              <w:pStyle w:val="af3"/>
            </w:pPr>
            <w:r w:rsidRPr="00C56866">
              <w:t>1</w:t>
            </w:r>
          </w:p>
        </w:tc>
        <w:tc>
          <w:tcPr>
            <w:tcW w:w="508" w:type="pct"/>
          </w:tcPr>
          <w:p w14:paraId="744CEE06" w14:textId="77777777" w:rsidR="00024D51" w:rsidRPr="00C56866" w:rsidRDefault="00024D51" w:rsidP="00197DF1">
            <w:pPr>
              <w:pStyle w:val="af3"/>
            </w:pPr>
            <w:r w:rsidRPr="00C56866">
              <w:rPr>
                <w:rFonts w:hint="eastAsia"/>
              </w:rPr>
              <w:t>4</w:t>
            </w:r>
            <w:r w:rsidRPr="00C56866">
              <w:rPr>
                <w:rFonts w:hint="eastAsia"/>
              </w:rPr>
              <w:t>个点位</w:t>
            </w:r>
          </w:p>
        </w:tc>
      </w:tr>
      <w:tr w:rsidR="00024D51" w:rsidRPr="00C56866" w14:paraId="41EBE0F1" w14:textId="77777777" w:rsidTr="00197DF1">
        <w:trPr>
          <w:trHeight w:val="397"/>
        </w:trPr>
        <w:tc>
          <w:tcPr>
            <w:tcW w:w="191" w:type="pct"/>
          </w:tcPr>
          <w:p w14:paraId="2BF8FDE7" w14:textId="77777777" w:rsidR="00024D51" w:rsidRPr="00C56866" w:rsidRDefault="00024D51" w:rsidP="00197DF1">
            <w:pPr>
              <w:pStyle w:val="af3"/>
            </w:pPr>
            <w:r w:rsidRPr="00C56866">
              <w:rPr>
                <w:rFonts w:hint="eastAsia"/>
              </w:rPr>
              <w:t>3</w:t>
            </w:r>
            <w:r w:rsidRPr="00C56866">
              <w:t>1</w:t>
            </w:r>
          </w:p>
        </w:tc>
        <w:tc>
          <w:tcPr>
            <w:tcW w:w="400" w:type="pct"/>
            <w:vMerge/>
          </w:tcPr>
          <w:p w14:paraId="0A315DB0" w14:textId="77777777" w:rsidR="00024D51" w:rsidRPr="00C56866" w:rsidRDefault="00024D51" w:rsidP="00197DF1">
            <w:pPr>
              <w:pStyle w:val="af3"/>
            </w:pPr>
          </w:p>
        </w:tc>
        <w:tc>
          <w:tcPr>
            <w:tcW w:w="477" w:type="pct"/>
            <w:vMerge/>
          </w:tcPr>
          <w:p w14:paraId="22E3E974" w14:textId="77777777" w:rsidR="00024D51" w:rsidRPr="00C56866" w:rsidRDefault="00024D51" w:rsidP="00197DF1">
            <w:pPr>
              <w:pStyle w:val="af3"/>
            </w:pPr>
          </w:p>
        </w:tc>
        <w:tc>
          <w:tcPr>
            <w:tcW w:w="635" w:type="pct"/>
          </w:tcPr>
          <w:p w14:paraId="1C7FC9AE" w14:textId="77777777" w:rsidR="00024D51" w:rsidRPr="00C56866" w:rsidRDefault="00024D51" w:rsidP="00197DF1">
            <w:pPr>
              <w:pStyle w:val="af3"/>
            </w:pPr>
            <w:r w:rsidRPr="00C56866">
              <w:rPr>
                <w:rFonts w:hint="eastAsia"/>
              </w:rPr>
              <w:t>Ⅶ侧壁</w:t>
            </w:r>
          </w:p>
        </w:tc>
        <w:tc>
          <w:tcPr>
            <w:tcW w:w="1113" w:type="pct"/>
          </w:tcPr>
          <w:p w14:paraId="6D68D713" w14:textId="77777777" w:rsidR="00024D51" w:rsidRPr="00C56866" w:rsidRDefault="00024D51" w:rsidP="00197DF1">
            <w:pPr>
              <w:pStyle w:val="af3"/>
            </w:pPr>
            <w:r w:rsidRPr="00C56866">
              <w:t>镍</w:t>
            </w:r>
          </w:p>
        </w:tc>
        <w:tc>
          <w:tcPr>
            <w:tcW w:w="636" w:type="pct"/>
          </w:tcPr>
          <w:p w14:paraId="6A0FDCF3" w14:textId="77777777" w:rsidR="00024D51" w:rsidRPr="00C56866" w:rsidRDefault="00024D51" w:rsidP="00197DF1">
            <w:pPr>
              <w:pStyle w:val="af3"/>
            </w:pPr>
            <w:r w:rsidRPr="00C56866">
              <w:rPr>
                <w:rFonts w:hint="eastAsia"/>
              </w:rPr>
              <w:t>C</w:t>
            </w:r>
            <w:r w:rsidRPr="00C56866">
              <w:t>-</w:t>
            </w:r>
            <w:r w:rsidRPr="00C56866">
              <w:rPr>
                <w:rFonts w:hint="eastAsia"/>
              </w:rPr>
              <w:t>Ⅶ</w:t>
            </w:r>
            <w:r w:rsidRPr="00C56866">
              <w:t>-1</w:t>
            </w:r>
            <w:r w:rsidRPr="00C56866">
              <w:rPr>
                <w:rFonts w:hint="eastAsia"/>
              </w:rPr>
              <w:t>～</w:t>
            </w:r>
            <w:r w:rsidRPr="00C56866">
              <w:t>8</w:t>
            </w:r>
          </w:p>
        </w:tc>
        <w:tc>
          <w:tcPr>
            <w:tcW w:w="532" w:type="pct"/>
          </w:tcPr>
          <w:p w14:paraId="7D9C4997" w14:textId="77777777" w:rsidR="00024D51" w:rsidRPr="00C56866" w:rsidRDefault="00024D51" w:rsidP="00197DF1">
            <w:pPr>
              <w:pStyle w:val="af3"/>
            </w:pPr>
            <w:r w:rsidRPr="00C56866">
              <w:rPr>
                <w:rFonts w:hint="eastAsia"/>
              </w:rPr>
              <w:t>8</w:t>
            </w:r>
          </w:p>
        </w:tc>
        <w:tc>
          <w:tcPr>
            <w:tcW w:w="509" w:type="pct"/>
          </w:tcPr>
          <w:p w14:paraId="6FC01499" w14:textId="77777777" w:rsidR="00024D51" w:rsidRPr="00C56866" w:rsidRDefault="00024D51" w:rsidP="00197DF1">
            <w:pPr>
              <w:pStyle w:val="af3"/>
            </w:pPr>
            <w:r w:rsidRPr="00C56866">
              <w:rPr>
                <w:rFonts w:hint="eastAsia"/>
              </w:rPr>
              <w:t>1</w:t>
            </w:r>
          </w:p>
        </w:tc>
        <w:tc>
          <w:tcPr>
            <w:tcW w:w="508" w:type="pct"/>
          </w:tcPr>
          <w:p w14:paraId="36E31D68" w14:textId="77777777" w:rsidR="00024D51" w:rsidRPr="00C56866" w:rsidRDefault="00024D51" w:rsidP="00197DF1">
            <w:pPr>
              <w:pStyle w:val="af3"/>
            </w:pPr>
            <w:r w:rsidRPr="00C56866">
              <w:t>8</w:t>
            </w:r>
            <w:r w:rsidRPr="00C56866">
              <w:rPr>
                <w:rFonts w:hint="eastAsia"/>
              </w:rPr>
              <w:t>个点位</w:t>
            </w:r>
          </w:p>
        </w:tc>
      </w:tr>
      <w:tr w:rsidR="00024D51" w:rsidRPr="00C56866" w14:paraId="54B301D9" w14:textId="77777777" w:rsidTr="00197DF1">
        <w:trPr>
          <w:trHeight w:val="397"/>
        </w:trPr>
        <w:tc>
          <w:tcPr>
            <w:tcW w:w="191" w:type="pct"/>
          </w:tcPr>
          <w:p w14:paraId="1121664E" w14:textId="77777777" w:rsidR="00024D51" w:rsidRPr="00C56866" w:rsidRDefault="00024D51" w:rsidP="00197DF1">
            <w:pPr>
              <w:pStyle w:val="af3"/>
            </w:pPr>
            <w:r w:rsidRPr="00C56866">
              <w:rPr>
                <w:rFonts w:hint="eastAsia"/>
              </w:rPr>
              <w:t>3</w:t>
            </w:r>
            <w:r w:rsidRPr="00C56866">
              <w:t>2</w:t>
            </w:r>
          </w:p>
        </w:tc>
        <w:tc>
          <w:tcPr>
            <w:tcW w:w="400" w:type="pct"/>
            <w:vMerge/>
          </w:tcPr>
          <w:p w14:paraId="495E6F44" w14:textId="77777777" w:rsidR="00024D51" w:rsidRPr="00C56866" w:rsidRDefault="00024D51" w:rsidP="00197DF1">
            <w:pPr>
              <w:pStyle w:val="af3"/>
            </w:pPr>
          </w:p>
        </w:tc>
        <w:tc>
          <w:tcPr>
            <w:tcW w:w="477" w:type="pct"/>
            <w:vMerge w:val="restart"/>
          </w:tcPr>
          <w:p w14:paraId="46DF4EA2" w14:textId="77777777" w:rsidR="00024D51" w:rsidRPr="00C56866" w:rsidRDefault="00024D51" w:rsidP="00197DF1">
            <w:pPr>
              <w:pStyle w:val="af3"/>
            </w:pPr>
            <w:r w:rsidRPr="00C56866">
              <w:rPr>
                <w:rFonts w:hint="eastAsia"/>
              </w:rPr>
              <w:t>Ⅷ区</w:t>
            </w:r>
          </w:p>
        </w:tc>
        <w:tc>
          <w:tcPr>
            <w:tcW w:w="635" w:type="pct"/>
          </w:tcPr>
          <w:p w14:paraId="7FD868E6" w14:textId="77777777" w:rsidR="00024D51" w:rsidRPr="00C56866" w:rsidRDefault="00024D51" w:rsidP="00197DF1">
            <w:pPr>
              <w:pStyle w:val="af3"/>
            </w:pPr>
            <w:r w:rsidRPr="00C56866">
              <w:rPr>
                <w:rFonts w:hint="eastAsia"/>
              </w:rPr>
              <w:t>Ⅷ</w:t>
            </w:r>
            <w:r w:rsidRPr="00C56866">
              <w:rPr>
                <w:rFonts w:hint="eastAsia"/>
              </w:rPr>
              <w:t>1</w:t>
            </w:r>
            <w:r w:rsidRPr="00C56866">
              <w:rPr>
                <w:rFonts w:hint="eastAsia"/>
              </w:rPr>
              <w:t>基坑</w:t>
            </w:r>
          </w:p>
        </w:tc>
        <w:tc>
          <w:tcPr>
            <w:tcW w:w="1113" w:type="pct"/>
          </w:tcPr>
          <w:p w14:paraId="2C3D4DC5" w14:textId="77777777" w:rsidR="00024D51" w:rsidRPr="00C56866" w:rsidRDefault="00024D51" w:rsidP="00197DF1">
            <w:pPr>
              <w:pStyle w:val="af3"/>
            </w:pPr>
            <w:r w:rsidRPr="00C56866">
              <w:t>镍</w:t>
            </w:r>
            <w:r w:rsidRPr="00C56866">
              <w:rPr>
                <w:rFonts w:hint="eastAsia"/>
              </w:rPr>
              <w:t>、</w:t>
            </w:r>
            <w:r w:rsidRPr="00C56866">
              <w:t>1,2-</w:t>
            </w:r>
            <w:r w:rsidRPr="00C56866">
              <w:t>二氯乙烷</w:t>
            </w:r>
          </w:p>
        </w:tc>
        <w:tc>
          <w:tcPr>
            <w:tcW w:w="636" w:type="pct"/>
          </w:tcPr>
          <w:p w14:paraId="46DD4F1D" w14:textId="77777777" w:rsidR="00024D51" w:rsidRPr="00C56866" w:rsidRDefault="00024D51" w:rsidP="00197DF1">
            <w:pPr>
              <w:pStyle w:val="af3"/>
            </w:pPr>
            <w:r w:rsidRPr="00C56866">
              <w:rPr>
                <w:rFonts w:hint="eastAsia"/>
              </w:rPr>
              <w:t>D</w:t>
            </w:r>
            <w:r w:rsidRPr="00C56866">
              <w:t>-</w:t>
            </w:r>
            <w:r w:rsidRPr="00C56866">
              <w:rPr>
                <w:rFonts w:hint="eastAsia"/>
              </w:rPr>
              <w:t>Ⅷ</w:t>
            </w:r>
            <w:r w:rsidRPr="00C56866">
              <w:rPr>
                <w:rFonts w:hint="eastAsia"/>
              </w:rPr>
              <w:t>1</w:t>
            </w:r>
            <w:r w:rsidRPr="00C56866">
              <w:t>-1</w:t>
            </w:r>
            <w:r w:rsidRPr="00C56866">
              <w:rPr>
                <w:rFonts w:hint="eastAsia"/>
              </w:rPr>
              <w:t>～</w:t>
            </w:r>
            <w:r w:rsidRPr="00C56866">
              <w:t>4</w:t>
            </w:r>
          </w:p>
        </w:tc>
        <w:tc>
          <w:tcPr>
            <w:tcW w:w="532" w:type="pct"/>
          </w:tcPr>
          <w:p w14:paraId="3330EF7E" w14:textId="77777777" w:rsidR="00024D51" w:rsidRPr="00C56866" w:rsidRDefault="00024D51" w:rsidP="00197DF1">
            <w:pPr>
              <w:pStyle w:val="af3"/>
            </w:pPr>
            <w:r w:rsidRPr="00C56866">
              <w:rPr>
                <w:rFonts w:hint="eastAsia"/>
              </w:rPr>
              <w:t>4</w:t>
            </w:r>
          </w:p>
        </w:tc>
        <w:tc>
          <w:tcPr>
            <w:tcW w:w="509" w:type="pct"/>
          </w:tcPr>
          <w:p w14:paraId="77607416" w14:textId="77777777" w:rsidR="00024D51" w:rsidRPr="00C56866" w:rsidRDefault="00024D51" w:rsidP="00197DF1">
            <w:pPr>
              <w:pStyle w:val="af3"/>
            </w:pPr>
            <w:r w:rsidRPr="00C56866">
              <w:rPr>
                <w:rFonts w:hint="eastAsia"/>
              </w:rPr>
              <w:t>0</w:t>
            </w:r>
          </w:p>
        </w:tc>
        <w:tc>
          <w:tcPr>
            <w:tcW w:w="508" w:type="pct"/>
          </w:tcPr>
          <w:p w14:paraId="4A525C7D" w14:textId="77777777" w:rsidR="00024D51" w:rsidRPr="00C56866" w:rsidRDefault="00024D51" w:rsidP="00197DF1">
            <w:pPr>
              <w:pStyle w:val="af3"/>
            </w:pPr>
            <w:r w:rsidRPr="00C56866">
              <w:rPr>
                <w:rFonts w:hint="eastAsia"/>
              </w:rPr>
              <w:t>4</w:t>
            </w:r>
            <w:r w:rsidRPr="00C56866">
              <w:rPr>
                <w:rFonts w:hint="eastAsia"/>
              </w:rPr>
              <w:t>个点位</w:t>
            </w:r>
          </w:p>
        </w:tc>
      </w:tr>
      <w:tr w:rsidR="00024D51" w:rsidRPr="00C56866" w14:paraId="06E90323" w14:textId="77777777" w:rsidTr="00197DF1">
        <w:trPr>
          <w:trHeight w:val="397"/>
        </w:trPr>
        <w:tc>
          <w:tcPr>
            <w:tcW w:w="191" w:type="pct"/>
          </w:tcPr>
          <w:p w14:paraId="725AC4E2" w14:textId="77777777" w:rsidR="00024D51" w:rsidRPr="00C56866" w:rsidRDefault="00024D51" w:rsidP="00197DF1">
            <w:pPr>
              <w:pStyle w:val="af3"/>
            </w:pPr>
            <w:r w:rsidRPr="00C56866">
              <w:rPr>
                <w:rFonts w:hint="eastAsia"/>
              </w:rPr>
              <w:t>3</w:t>
            </w:r>
            <w:r w:rsidRPr="00C56866">
              <w:t>3</w:t>
            </w:r>
          </w:p>
        </w:tc>
        <w:tc>
          <w:tcPr>
            <w:tcW w:w="400" w:type="pct"/>
            <w:vMerge/>
          </w:tcPr>
          <w:p w14:paraId="1F401740" w14:textId="77777777" w:rsidR="00024D51" w:rsidRPr="00C56866" w:rsidRDefault="00024D51" w:rsidP="00197DF1">
            <w:pPr>
              <w:pStyle w:val="af3"/>
            </w:pPr>
          </w:p>
        </w:tc>
        <w:tc>
          <w:tcPr>
            <w:tcW w:w="477" w:type="pct"/>
            <w:vMerge/>
          </w:tcPr>
          <w:p w14:paraId="78C8C38B" w14:textId="77777777" w:rsidR="00024D51" w:rsidRPr="00C56866" w:rsidRDefault="00024D51" w:rsidP="00197DF1">
            <w:pPr>
              <w:pStyle w:val="af3"/>
            </w:pPr>
          </w:p>
        </w:tc>
        <w:tc>
          <w:tcPr>
            <w:tcW w:w="635" w:type="pct"/>
          </w:tcPr>
          <w:p w14:paraId="4902AEC5" w14:textId="77777777" w:rsidR="00024D51" w:rsidRPr="00C56866" w:rsidRDefault="00024D51" w:rsidP="00197DF1">
            <w:pPr>
              <w:pStyle w:val="af3"/>
            </w:pPr>
            <w:r w:rsidRPr="00C56866">
              <w:rPr>
                <w:rFonts w:hint="eastAsia"/>
              </w:rPr>
              <w:t>Ⅷ</w:t>
            </w:r>
            <w:r w:rsidRPr="00C56866">
              <w:rPr>
                <w:rFonts w:hint="eastAsia"/>
              </w:rPr>
              <w:t>1</w:t>
            </w:r>
            <w:r w:rsidRPr="00C56866">
              <w:rPr>
                <w:rFonts w:hint="eastAsia"/>
              </w:rPr>
              <w:t>侧壁</w:t>
            </w:r>
          </w:p>
        </w:tc>
        <w:tc>
          <w:tcPr>
            <w:tcW w:w="1113" w:type="pct"/>
          </w:tcPr>
          <w:p w14:paraId="06F79E67" w14:textId="77777777" w:rsidR="00024D51" w:rsidRPr="00C56866" w:rsidRDefault="00024D51" w:rsidP="00197DF1">
            <w:pPr>
              <w:pStyle w:val="af3"/>
            </w:pPr>
            <w:r w:rsidRPr="00C56866">
              <w:t>镍</w:t>
            </w:r>
            <w:r w:rsidRPr="00C56866">
              <w:rPr>
                <w:rFonts w:hint="eastAsia"/>
              </w:rPr>
              <w:t>、</w:t>
            </w:r>
            <w:r w:rsidRPr="00C56866">
              <w:t>1,2-</w:t>
            </w:r>
            <w:r w:rsidRPr="00C56866">
              <w:t>二氯乙烷</w:t>
            </w:r>
          </w:p>
        </w:tc>
        <w:tc>
          <w:tcPr>
            <w:tcW w:w="636" w:type="pct"/>
          </w:tcPr>
          <w:p w14:paraId="648478EF" w14:textId="77777777" w:rsidR="00024D51" w:rsidRPr="00C56866" w:rsidRDefault="00024D51" w:rsidP="00197DF1">
            <w:pPr>
              <w:pStyle w:val="af3"/>
            </w:pPr>
            <w:r w:rsidRPr="00C56866">
              <w:rPr>
                <w:rFonts w:hint="eastAsia"/>
              </w:rPr>
              <w:t>C</w:t>
            </w:r>
            <w:r w:rsidRPr="00C56866">
              <w:t>-</w:t>
            </w:r>
            <w:r w:rsidRPr="00C56866">
              <w:rPr>
                <w:rFonts w:hint="eastAsia"/>
              </w:rPr>
              <w:t>Ⅷ</w:t>
            </w:r>
            <w:r w:rsidRPr="00C56866">
              <w:rPr>
                <w:rFonts w:hint="eastAsia"/>
              </w:rPr>
              <w:t>1</w:t>
            </w:r>
            <w:r w:rsidRPr="00C56866">
              <w:t>-1</w:t>
            </w:r>
            <w:r w:rsidRPr="00C56866">
              <w:rPr>
                <w:rFonts w:hint="eastAsia"/>
              </w:rPr>
              <w:t>～</w:t>
            </w:r>
            <w:r w:rsidRPr="00C56866">
              <w:rPr>
                <w:rFonts w:hint="eastAsia"/>
              </w:rPr>
              <w:t>8</w:t>
            </w:r>
          </w:p>
        </w:tc>
        <w:tc>
          <w:tcPr>
            <w:tcW w:w="532" w:type="pct"/>
          </w:tcPr>
          <w:p w14:paraId="49204669" w14:textId="77777777" w:rsidR="00024D51" w:rsidRPr="00C56866" w:rsidRDefault="00024D51" w:rsidP="00197DF1">
            <w:pPr>
              <w:pStyle w:val="af3"/>
            </w:pPr>
            <w:r w:rsidRPr="00C56866">
              <w:t>8</w:t>
            </w:r>
          </w:p>
        </w:tc>
        <w:tc>
          <w:tcPr>
            <w:tcW w:w="509" w:type="pct"/>
          </w:tcPr>
          <w:p w14:paraId="7639FEF6" w14:textId="77777777" w:rsidR="00024D51" w:rsidRPr="00C56866" w:rsidRDefault="00024D51" w:rsidP="00197DF1">
            <w:pPr>
              <w:pStyle w:val="af3"/>
            </w:pPr>
            <w:r w:rsidRPr="00C56866">
              <w:rPr>
                <w:rFonts w:hint="eastAsia"/>
              </w:rPr>
              <w:t>1</w:t>
            </w:r>
          </w:p>
        </w:tc>
        <w:tc>
          <w:tcPr>
            <w:tcW w:w="508" w:type="pct"/>
          </w:tcPr>
          <w:p w14:paraId="29F714E3" w14:textId="77777777" w:rsidR="00024D51" w:rsidRPr="00C56866" w:rsidRDefault="00024D51" w:rsidP="00197DF1">
            <w:pPr>
              <w:pStyle w:val="af3"/>
            </w:pPr>
            <w:r w:rsidRPr="00C56866">
              <w:t>8</w:t>
            </w:r>
            <w:r w:rsidRPr="00C56866">
              <w:rPr>
                <w:rFonts w:hint="eastAsia"/>
              </w:rPr>
              <w:t>个点位</w:t>
            </w:r>
          </w:p>
        </w:tc>
      </w:tr>
      <w:tr w:rsidR="00024D51" w:rsidRPr="00C56866" w14:paraId="6DFE1479" w14:textId="77777777" w:rsidTr="00197DF1">
        <w:trPr>
          <w:trHeight w:val="397"/>
        </w:trPr>
        <w:tc>
          <w:tcPr>
            <w:tcW w:w="191" w:type="pct"/>
          </w:tcPr>
          <w:p w14:paraId="342A11CF" w14:textId="77777777" w:rsidR="00024D51" w:rsidRPr="00C56866" w:rsidRDefault="00024D51" w:rsidP="00197DF1">
            <w:pPr>
              <w:pStyle w:val="af3"/>
            </w:pPr>
            <w:r w:rsidRPr="00C56866">
              <w:rPr>
                <w:rFonts w:hint="eastAsia"/>
              </w:rPr>
              <w:t>3</w:t>
            </w:r>
            <w:r w:rsidRPr="00C56866">
              <w:t>4</w:t>
            </w:r>
          </w:p>
        </w:tc>
        <w:tc>
          <w:tcPr>
            <w:tcW w:w="400" w:type="pct"/>
            <w:vMerge/>
          </w:tcPr>
          <w:p w14:paraId="4CF9FF9A" w14:textId="77777777" w:rsidR="00024D51" w:rsidRPr="00C56866" w:rsidRDefault="00024D51" w:rsidP="00197DF1">
            <w:pPr>
              <w:pStyle w:val="af3"/>
            </w:pPr>
          </w:p>
        </w:tc>
        <w:tc>
          <w:tcPr>
            <w:tcW w:w="477" w:type="pct"/>
            <w:vMerge/>
          </w:tcPr>
          <w:p w14:paraId="2DCF82C6" w14:textId="77777777" w:rsidR="00024D51" w:rsidRPr="00C56866" w:rsidRDefault="00024D51" w:rsidP="00197DF1">
            <w:pPr>
              <w:pStyle w:val="af3"/>
            </w:pPr>
          </w:p>
        </w:tc>
        <w:tc>
          <w:tcPr>
            <w:tcW w:w="635" w:type="pct"/>
          </w:tcPr>
          <w:p w14:paraId="0CD8B8E1" w14:textId="77777777" w:rsidR="00024D51" w:rsidRPr="00C56866" w:rsidRDefault="00024D51" w:rsidP="00197DF1">
            <w:pPr>
              <w:pStyle w:val="af3"/>
            </w:pPr>
            <w:r w:rsidRPr="00C56866">
              <w:rPr>
                <w:rFonts w:hint="eastAsia"/>
              </w:rPr>
              <w:t>Ⅷ</w:t>
            </w:r>
            <w:r w:rsidRPr="00C56866">
              <w:rPr>
                <w:rFonts w:hint="eastAsia"/>
              </w:rPr>
              <w:t>2</w:t>
            </w:r>
            <w:r w:rsidRPr="00C56866">
              <w:rPr>
                <w:rFonts w:hint="eastAsia"/>
              </w:rPr>
              <w:t>基坑</w:t>
            </w:r>
          </w:p>
        </w:tc>
        <w:tc>
          <w:tcPr>
            <w:tcW w:w="1113" w:type="pct"/>
          </w:tcPr>
          <w:p w14:paraId="71394622" w14:textId="77777777" w:rsidR="00024D51" w:rsidRPr="00C56866" w:rsidRDefault="00024D51" w:rsidP="00197DF1">
            <w:pPr>
              <w:pStyle w:val="af3"/>
            </w:pPr>
            <w:r w:rsidRPr="00C56866">
              <w:t>镍</w:t>
            </w:r>
            <w:r w:rsidRPr="00C56866">
              <w:rPr>
                <w:rFonts w:hint="eastAsia"/>
              </w:rPr>
              <w:t>、</w:t>
            </w:r>
            <w:r w:rsidRPr="00C56866">
              <w:t>1,2-</w:t>
            </w:r>
            <w:r w:rsidRPr="00C56866">
              <w:t>二氯乙烷</w:t>
            </w:r>
          </w:p>
        </w:tc>
        <w:tc>
          <w:tcPr>
            <w:tcW w:w="636" w:type="pct"/>
          </w:tcPr>
          <w:p w14:paraId="3D44819C" w14:textId="77777777" w:rsidR="00024D51" w:rsidRPr="00C56866" w:rsidRDefault="00024D51" w:rsidP="00197DF1">
            <w:pPr>
              <w:pStyle w:val="af3"/>
            </w:pPr>
            <w:r w:rsidRPr="00C56866">
              <w:rPr>
                <w:rFonts w:hint="eastAsia"/>
              </w:rPr>
              <w:t>D</w:t>
            </w:r>
            <w:r w:rsidRPr="00C56866">
              <w:t>-</w:t>
            </w:r>
            <w:r w:rsidRPr="00C56866">
              <w:rPr>
                <w:rFonts w:hint="eastAsia"/>
              </w:rPr>
              <w:t>Ⅷ</w:t>
            </w:r>
            <w:r w:rsidRPr="00C56866">
              <w:t>2-1</w:t>
            </w:r>
            <w:r w:rsidRPr="00C56866">
              <w:rPr>
                <w:rFonts w:hint="eastAsia"/>
              </w:rPr>
              <w:t>～</w:t>
            </w:r>
            <w:r w:rsidRPr="00C56866">
              <w:t>4</w:t>
            </w:r>
          </w:p>
        </w:tc>
        <w:tc>
          <w:tcPr>
            <w:tcW w:w="532" w:type="pct"/>
          </w:tcPr>
          <w:p w14:paraId="082D0FDF" w14:textId="77777777" w:rsidR="00024D51" w:rsidRPr="00C56866" w:rsidRDefault="00024D51" w:rsidP="00197DF1">
            <w:pPr>
              <w:pStyle w:val="af3"/>
            </w:pPr>
            <w:r w:rsidRPr="00C56866">
              <w:rPr>
                <w:rFonts w:hint="eastAsia"/>
              </w:rPr>
              <w:t>4</w:t>
            </w:r>
          </w:p>
        </w:tc>
        <w:tc>
          <w:tcPr>
            <w:tcW w:w="509" w:type="pct"/>
          </w:tcPr>
          <w:p w14:paraId="43C69B74" w14:textId="77777777" w:rsidR="00024D51" w:rsidRPr="00C56866" w:rsidRDefault="00024D51" w:rsidP="00197DF1">
            <w:pPr>
              <w:pStyle w:val="af3"/>
            </w:pPr>
            <w:r w:rsidRPr="00C56866">
              <w:rPr>
                <w:rFonts w:hint="eastAsia"/>
              </w:rPr>
              <w:t>1</w:t>
            </w:r>
          </w:p>
        </w:tc>
        <w:tc>
          <w:tcPr>
            <w:tcW w:w="508" w:type="pct"/>
          </w:tcPr>
          <w:p w14:paraId="354688E2" w14:textId="77777777" w:rsidR="00024D51" w:rsidRPr="00C56866" w:rsidRDefault="00024D51" w:rsidP="00197DF1">
            <w:pPr>
              <w:pStyle w:val="af3"/>
            </w:pPr>
            <w:r w:rsidRPr="00C56866">
              <w:rPr>
                <w:rFonts w:hint="eastAsia"/>
              </w:rPr>
              <w:t>4</w:t>
            </w:r>
            <w:r w:rsidRPr="00C56866">
              <w:rPr>
                <w:rFonts w:hint="eastAsia"/>
              </w:rPr>
              <w:t>个点位</w:t>
            </w:r>
          </w:p>
        </w:tc>
      </w:tr>
      <w:tr w:rsidR="00024D51" w:rsidRPr="00C56866" w14:paraId="0C8795A4" w14:textId="77777777" w:rsidTr="00197DF1">
        <w:trPr>
          <w:trHeight w:val="397"/>
        </w:trPr>
        <w:tc>
          <w:tcPr>
            <w:tcW w:w="191" w:type="pct"/>
          </w:tcPr>
          <w:p w14:paraId="47646602" w14:textId="77777777" w:rsidR="00024D51" w:rsidRPr="00C56866" w:rsidRDefault="00024D51" w:rsidP="00197DF1">
            <w:pPr>
              <w:pStyle w:val="af3"/>
            </w:pPr>
            <w:r w:rsidRPr="00C56866">
              <w:rPr>
                <w:rFonts w:hint="eastAsia"/>
              </w:rPr>
              <w:t>3</w:t>
            </w:r>
            <w:r w:rsidRPr="00C56866">
              <w:t>5</w:t>
            </w:r>
          </w:p>
        </w:tc>
        <w:tc>
          <w:tcPr>
            <w:tcW w:w="400" w:type="pct"/>
            <w:vMerge/>
          </w:tcPr>
          <w:p w14:paraId="71AA44E6" w14:textId="77777777" w:rsidR="00024D51" w:rsidRPr="00C56866" w:rsidRDefault="00024D51" w:rsidP="00197DF1">
            <w:pPr>
              <w:pStyle w:val="af3"/>
            </w:pPr>
          </w:p>
        </w:tc>
        <w:tc>
          <w:tcPr>
            <w:tcW w:w="477" w:type="pct"/>
            <w:vMerge/>
          </w:tcPr>
          <w:p w14:paraId="2C221428" w14:textId="77777777" w:rsidR="00024D51" w:rsidRPr="00C56866" w:rsidRDefault="00024D51" w:rsidP="00197DF1">
            <w:pPr>
              <w:pStyle w:val="af3"/>
            </w:pPr>
          </w:p>
        </w:tc>
        <w:tc>
          <w:tcPr>
            <w:tcW w:w="635" w:type="pct"/>
          </w:tcPr>
          <w:p w14:paraId="326C0BE3" w14:textId="77777777" w:rsidR="00024D51" w:rsidRPr="00C56866" w:rsidRDefault="00024D51" w:rsidP="00197DF1">
            <w:pPr>
              <w:pStyle w:val="af3"/>
            </w:pPr>
            <w:r w:rsidRPr="00C56866">
              <w:rPr>
                <w:rFonts w:hint="eastAsia"/>
              </w:rPr>
              <w:t>Ⅷ</w:t>
            </w:r>
            <w:r w:rsidRPr="00C56866">
              <w:rPr>
                <w:rFonts w:hint="eastAsia"/>
              </w:rPr>
              <w:t>2</w:t>
            </w:r>
            <w:r w:rsidRPr="00C56866">
              <w:rPr>
                <w:rFonts w:hint="eastAsia"/>
              </w:rPr>
              <w:t>侧壁</w:t>
            </w:r>
          </w:p>
        </w:tc>
        <w:tc>
          <w:tcPr>
            <w:tcW w:w="1113" w:type="pct"/>
          </w:tcPr>
          <w:p w14:paraId="7610D6A2" w14:textId="77777777" w:rsidR="00024D51" w:rsidRPr="00C56866" w:rsidRDefault="00024D51" w:rsidP="00197DF1">
            <w:pPr>
              <w:pStyle w:val="af3"/>
            </w:pPr>
            <w:r w:rsidRPr="00C56866">
              <w:t>镍</w:t>
            </w:r>
            <w:r w:rsidRPr="00C56866">
              <w:rPr>
                <w:rFonts w:hint="eastAsia"/>
              </w:rPr>
              <w:t>、</w:t>
            </w:r>
            <w:r w:rsidRPr="00C56866">
              <w:t>1,2-</w:t>
            </w:r>
            <w:r w:rsidRPr="00C56866">
              <w:t>二氯乙烷</w:t>
            </w:r>
          </w:p>
        </w:tc>
        <w:tc>
          <w:tcPr>
            <w:tcW w:w="636" w:type="pct"/>
          </w:tcPr>
          <w:p w14:paraId="7F06F684" w14:textId="77777777" w:rsidR="00024D51" w:rsidRPr="00C56866" w:rsidRDefault="00024D51" w:rsidP="00197DF1">
            <w:pPr>
              <w:pStyle w:val="af3"/>
            </w:pPr>
            <w:r w:rsidRPr="00C56866">
              <w:rPr>
                <w:rFonts w:hint="eastAsia"/>
              </w:rPr>
              <w:t>C</w:t>
            </w:r>
            <w:r w:rsidRPr="00C56866">
              <w:t>-</w:t>
            </w:r>
            <w:r w:rsidRPr="00C56866">
              <w:rPr>
                <w:rFonts w:hint="eastAsia"/>
              </w:rPr>
              <w:t>Ⅷ</w:t>
            </w:r>
            <w:r w:rsidRPr="00C56866">
              <w:t>2-1</w:t>
            </w:r>
            <w:r w:rsidRPr="00C56866">
              <w:rPr>
                <w:rFonts w:hint="eastAsia"/>
              </w:rPr>
              <w:t>～</w:t>
            </w:r>
            <w:r w:rsidRPr="00C56866">
              <w:t>4</w:t>
            </w:r>
          </w:p>
        </w:tc>
        <w:tc>
          <w:tcPr>
            <w:tcW w:w="532" w:type="pct"/>
          </w:tcPr>
          <w:p w14:paraId="492C14EC" w14:textId="77777777" w:rsidR="00024D51" w:rsidRPr="00C56866" w:rsidRDefault="00024D51" w:rsidP="00197DF1">
            <w:pPr>
              <w:pStyle w:val="af3"/>
            </w:pPr>
            <w:r w:rsidRPr="00C56866">
              <w:rPr>
                <w:rFonts w:hint="eastAsia"/>
              </w:rPr>
              <w:t>4</w:t>
            </w:r>
          </w:p>
        </w:tc>
        <w:tc>
          <w:tcPr>
            <w:tcW w:w="509" w:type="pct"/>
          </w:tcPr>
          <w:p w14:paraId="3B2B7C06" w14:textId="77777777" w:rsidR="00024D51" w:rsidRPr="00C56866" w:rsidRDefault="00024D51" w:rsidP="00197DF1">
            <w:pPr>
              <w:pStyle w:val="af3"/>
            </w:pPr>
            <w:r w:rsidRPr="00C56866">
              <w:rPr>
                <w:rFonts w:hint="eastAsia"/>
              </w:rPr>
              <w:t>0</w:t>
            </w:r>
          </w:p>
        </w:tc>
        <w:tc>
          <w:tcPr>
            <w:tcW w:w="508" w:type="pct"/>
          </w:tcPr>
          <w:p w14:paraId="0E41C74D" w14:textId="77777777" w:rsidR="00024D51" w:rsidRPr="00C56866" w:rsidRDefault="00024D51" w:rsidP="00197DF1">
            <w:pPr>
              <w:pStyle w:val="af3"/>
            </w:pPr>
            <w:r w:rsidRPr="00C56866">
              <w:rPr>
                <w:rFonts w:hint="eastAsia"/>
              </w:rPr>
              <w:t>4</w:t>
            </w:r>
            <w:r w:rsidRPr="00C56866">
              <w:rPr>
                <w:rFonts w:hint="eastAsia"/>
              </w:rPr>
              <w:t>个点位</w:t>
            </w:r>
          </w:p>
        </w:tc>
      </w:tr>
      <w:tr w:rsidR="00024D51" w:rsidRPr="00C56866" w14:paraId="4BF08B1C" w14:textId="77777777" w:rsidTr="00197DF1">
        <w:trPr>
          <w:trHeight w:val="397"/>
        </w:trPr>
        <w:tc>
          <w:tcPr>
            <w:tcW w:w="191" w:type="pct"/>
          </w:tcPr>
          <w:p w14:paraId="48845EB0" w14:textId="77777777" w:rsidR="00024D51" w:rsidRPr="00C56866" w:rsidRDefault="00024D51" w:rsidP="00197DF1">
            <w:pPr>
              <w:pStyle w:val="af3"/>
            </w:pPr>
            <w:r w:rsidRPr="00C56866">
              <w:rPr>
                <w:rFonts w:hint="eastAsia"/>
              </w:rPr>
              <w:t>3</w:t>
            </w:r>
            <w:r w:rsidRPr="00C56866">
              <w:t>6</w:t>
            </w:r>
          </w:p>
        </w:tc>
        <w:tc>
          <w:tcPr>
            <w:tcW w:w="400" w:type="pct"/>
            <w:vMerge/>
          </w:tcPr>
          <w:p w14:paraId="193162ED" w14:textId="77777777" w:rsidR="00024D51" w:rsidRPr="00C56866" w:rsidRDefault="00024D51" w:rsidP="00197DF1">
            <w:pPr>
              <w:pStyle w:val="af3"/>
            </w:pPr>
          </w:p>
        </w:tc>
        <w:tc>
          <w:tcPr>
            <w:tcW w:w="477" w:type="pct"/>
            <w:vMerge w:val="restart"/>
          </w:tcPr>
          <w:p w14:paraId="16ACE189" w14:textId="77777777" w:rsidR="00024D51" w:rsidRPr="00C56866" w:rsidRDefault="00024D51" w:rsidP="00197DF1">
            <w:pPr>
              <w:pStyle w:val="af3"/>
            </w:pPr>
            <w:r w:rsidRPr="00C56866">
              <w:rPr>
                <w:rFonts w:hint="eastAsia"/>
              </w:rPr>
              <w:t>Ⅸ区</w:t>
            </w:r>
          </w:p>
        </w:tc>
        <w:tc>
          <w:tcPr>
            <w:tcW w:w="635" w:type="pct"/>
          </w:tcPr>
          <w:p w14:paraId="01550A88" w14:textId="77777777" w:rsidR="00024D51" w:rsidRPr="00C56866" w:rsidRDefault="00024D51" w:rsidP="00197DF1">
            <w:pPr>
              <w:pStyle w:val="af3"/>
            </w:pPr>
            <w:r w:rsidRPr="00C56866">
              <w:rPr>
                <w:rFonts w:hint="eastAsia"/>
              </w:rPr>
              <w:t>Ⅸ</w:t>
            </w:r>
            <w:r w:rsidRPr="00C56866">
              <w:rPr>
                <w:rFonts w:hint="eastAsia"/>
              </w:rPr>
              <w:t>1</w:t>
            </w:r>
            <w:r w:rsidRPr="00C56866">
              <w:rPr>
                <w:rFonts w:hint="eastAsia"/>
              </w:rPr>
              <w:t>基坑</w:t>
            </w:r>
          </w:p>
        </w:tc>
        <w:tc>
          <w:tcPr>
            <w:tcW w:w="1113" w:type="pct"/>
          </w:tcPr>
          <w:p w14:paraId="3681BB01" w14:textId="77777777" w:rsidR="00024D51" w:rsidRPr="00C56866" w:rsidRDefault="00024D51" w:rsidP="00197DF1">
            <w:pPr>
              <w:pStyle w:val="af3"/>
            </w:pPr>
            <w:r w:rsidRPr="00C56866">
              <w:t>镍</w:t>
            </w:r>
          </w:p>
        </w:tc>
        <w:tc>
          <w:tcPr>
            <w:tcW w:w="636" w:type="pct"/>
          </w:tcPr>
          <w:p w14:paraId="29EFE6AA" w14:textId="77777777" w:rsidR="00024D51" w:rsidRPr="00C56866" w:rsidRDefault="00024D51" w:rsidP="00197DF1">
            <w:pPr>
              <w:pStyle w:val="af3"/>
            </w:pPr>
            <w:r w:rsidRPr="00C56866">
              <w:rPr>
                <w:rFonts w:hint="eastAsia"/>
              </w:rPr>
              <w:t>D</w:t>
            </w:r>
            <w:r w:rsidRPr="00C56866">
              <w:t>-</w:t>
            </w:r>
            <w:r w:rsidRPr="00C56866">
              <w:rPr>
                <w:rFonts w:hint="eastAsia"/>
              </w:rPr>
              <w:t>Ⅸ</w:t>
            </w:r>
            <w:r w:rsidRPr="00C56866">
              <w:rPr>
                <w:rFonts w:hint="eastAsia"/>
              </w:rPr>
              <w:t>1</w:t>
            </w:r>
            <w:r w:rsidRPr="00C56866">
              <w:t>-1</w:t>
            </w:r>
            <w:r w:rsidRPr="00C56866">
              <w:rPr>
                <w:rFonts w:hint="eastAsia"/>
              </w:rPr>
              <w:t>～</w:t>
            </w:r>
            <w:r w:rsidRPr="00C56866">
              <w:t>5</w:t>
            </w:r>
          </w:p>
        </w:tc>
        <w:tc>
          <w:tcPr>
            <w:tcW w:w="532" w:type="pct"/>
          </w:tcPr>
          <w:p w14:paraId="7370C9C4" w14:textId="77777777" w:rsidR="00024D51" w:rsidRPr="00C56866" w:rsidRDefault="00024D51" w:rsidP="00197DF1">
            <w:pPr>
              <w:pStyle w:val="af3"/>
            </w:pPr>
            <w:r w:rsidRPr="00C56866">
              <w:rPr>
                <w:rFonts w:hint="eastAsia"/>
              </w:rPr>
              <w:t>5</w:t>
            </w:r>
          </w:p>
        </w:tc>
        <w:tc>
          <w:tcPr>
            <w:tcW w:w="509" w:type="pct"/>
          </w:tcPr>
          <w:p w14:paraId="48F96561" w14:textId="77777777" w:rsidR="00024D51" w:rsidRPr="00C56866" w:rsidRDefault="00024D51" w:rsidP="00197DF1">
            <w:pPr>
              <w:pStyle w:val="af3"/>
            </w:pPr>
            <w:r w:rsidRPr="00C56866">
              <w:rPr>
                <w:rFonts w:hint="eastAsia"/>
              </w:rPr>
              <w:t>1</w:t>
            </w:r>
          </w:p>
        </w:tc>
        <w:tc>
          <w:tcPr>
            <w:tcW w:w="508" w:type="pct"/>
          </w:tcPr>
          <w:p w14:paraId="22B319C6"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0A916432" w14:textId="77777777" w:rsidTr="00197DF1">
        <w:trPr>
          <w:trHeight w:val="397"/>
        </w:trPr>
        <w:tc>
          <w:tcPr>
            <w:tcW w:w="191" w:type="pct"/>
          </w:tcPr>
          <w:p w14:paraId="66158444" w14:textId="77777777" w:rsidR="00024D51" w:rsidRPr="00C56866" w:rsidRDefault="00024D51" w:rsidP="00197DF1">
            <w:pPr>
              <w:pStyle w:val="af3"/>
            </w:pPr>
            <w:r w:rsidRPr="00C56866">
              <w:rPr>
                <w:rFonts w:hint="eastAsia"/>
              </w:rPr>
              <w:t>3</w:t>
            </w:r>
            <w:r w:rsidRPr="00C56866">
              <w:t>7</w:t>
            </w:r>
          </w:p>
        </w:tc>
        <w:tc>
          <w:tcPr>
            <w:tcW w:w="400" w:type="pct"/>
            <w:vMerge/>
          </w:tcPr>
          <w:p w14:paraId="62800F66" w14:textId="77777777" w:rsidR="00024D51" w:rsidRPr="00C56866" w:rsidRDefault="00024D51" w:rsidP="00197DF1">
            <w:pPr>
              <w:pStyle w:val="af3"/>
            </w:pPr>
          </w:p>
        </w:tc>
        <w:tc>
          <w:tcPr>
            <w:tcW w:w="477" w:type="pct"/>
            <w:vMerge/>
          </w:tcPr>
          <w:p w14:paraId="65DBAF11" w14:textId="77777777" w:rsidR="00024D51" w:rsidRPr="00C56866" w:rsidRDefault="00024D51" w:rsidP="00197DF1">
            <w:pPr>
              <w:pStyle w:val="af3"/>
            </w:pPr>
          </w:p>
        </w:tc>
        <w:tc>
          <w:tcPr>
            <w:tcW w:w="635" w:type="pct"/>
          </w:tcPr>
          <w:p w14:paraId="37D81869" w14:textId="77777777" w:rsidR="00024D51" w:rsidRPr="00C56866" w:rsidRDefault="00024D51" w:rsidP="00197DF1">
            <w:pPr>
              <w:pStyle w:val="af3"/>
            </w:pPr>
            <w:r w:rsidRPr="00C56866">
              <w:rPr>
                <w:rFonts w:hint="eastAsia"/>
              </w:rPr>
              <w:t>Ⅸ</w:t>
            </w:r>
            <w:r w:rsidRPr="00C56866">
              <w:rPr>
                <w:rFonts w:hint="eastAsia"/>
              </w:rPr>
              <w:t>1</w:t>
            </w:r>
            <w:r w:rsidRPr="00C56866">
              <w:rPr>
                <w:rFonts w:hint="eastAsia"/>
              </w:rPr>
              <w:t>侧壁</w:t>
            </w:r>
          </w:p>
        </w:tc>
        <w:tc>
          <w:tcPr>
            <w:tcW w:w="1113" w:type="pct"/>
          </w:tcPr>
          <w:p w14:paraId="782D49EF" w14:textId="77777777" w:rsidR="00024D51" w:rsidRPr="00C56866" w:rsidRDefault="00024D51" w:rsidP="00197DF1">
            <w:pPr>
              <w:pStyle w:val="af3"/>
            </w:pPr>
            <w:r w:rsidRPr="00C56866">
              <w:t>镍</w:t>
            </w:r>
          </w:p>
        </w:tc>
        <w:tc>
          <w:tcPr>
            <w:tcW w:w="636" w:type="pct"/>
          </w:tcPr>
          <w:p w14:paraId="7C7A5533" w14:textId="77777777" w:rsidR="00024D51" w:rsidRPr="00C56866" w:rsidRDefault="00024D51" w:rsidP="00197DF1">
            <w:pPr>
              <w:pStyle w:val="af3"/>
            </w:pPr>
            <w:r w:rsidRPr="00C56866">
              <w:rPr>
                <w:rFonts w:hint="eastAsia"/>
              </w:rPr>
              <w:t>C</w:t>
            </w:r>
            <w:r w:rsidRPr="00C56866">
              <w:t>-</w:t>
            </w:r>
            <w:r w:rsidRPr="00C56866">
              <w:rPr>
                <w:rFonts w:hint="eastAsia"/>
              </w:rPr>
              <w:t>Ⅸ</w:t>
            </w:r>
            <w:r w:rsidRPr="00C56866">
              <w:rPr>
                <w:rFonts w:hint="eastAsia"/>
              </w:rPr>
              <w:t>1</w:t>
            </w:r>
            <w:r w:rsidRPr="00C56866">
              <w:t>-1</w:t>
            </w:r>
            <w:r w:rsidRPr="00C56866">
              <w:rPr>
                <w:rFonts w:hint="eastAsia"/>
              </w:rPr>
              <w:t>～</w:t>
            </w:r>
            <w:r w:rsidRPr="00C56866">
              <w:t>5</w:t>
            </w:r>
          </w:p>
        </w:tc>
        <w:tc>
          <w:tcPr>
            <w:tcW w:w="532" w:type="pct"/>
          </w:tcPr>
          <w:p w14:paraId="7C237DA2" w14:textId="77777777" w:rsidR="00024D51" w:rsidRPr="00C56866" w:rsidRDefault="00024D51" w:rsidP="00197DF1">
            <w:pPr>
              <w:pStyle w:val="af3"/>
            </w:pPr>
            <w:r w:rsidRPr="00C56866">
              <w:rPr>
                <w:rFonts w:hint="eastAsia"/>
              </w:rPr>
              <w:t>5</w:t>
            </w:r>
          </w:p>
        </w:tc>
        <w:tc>
          <w:tcPr>
            <w:tcW w:w="509" w:type="pct"/>
          </w:tcPr>
          <w:p w14:paraId="7897B6A5" w14:textId="77777777" w:rsidR="00024D51" w:rsidRPr="00C56866" w:rsidRDefault="00024D51" w:rsidP="00197DF1">
            <w:pPr>
              <w:pStyle w:val="af3"/>
            </w:pPr>
            <w:r w:rsidRPr="00C56866">
              <w:rPr>
                <w:rFonts w:hint="eastAsia"/>
              </w:rPr>
              <w:t>1</w:t>
            </w:r>
          </w:p>
        </w:tc>
        <w:tc>
          <w:tcPr>
            <w:tcW w:w="508" w:type="pct"/>
          </w:tcPr>
          <w:p w14:paraId="6F46CF73"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2E44A3BF" w14:textId="77777777" w:rsidTr="00197DF1">
        <w:trPr>
          <w:trHeight w:val="397"/>
        </w:trPr>
        <w:tc>
          <w:tcPr>
            <w:tcW w:w="191" w:type="pct"/>
          </w:tcPr>
          <w:p w14:paraId="06BD778F" w14:textId="77777777" w:rsidR="00024D51" w:rsidRPr="00C56866" w:rsidRDefault="00024D51" w:rsidP="00197DF1">
            <w:pPr>
              <w:pStyle w:val="af3"/>
            </w:pPr>
            <w:r w:rsidRPr="00C56866">
              <w:rPr>
                <w:rFonts w:hint="eastAsia"/>
              </w:rPr>
              <w:t>3</w:t>
            </w:r>
            <w:r w:rsidRPr="00C56866">
              <w:t>8</w:t>
            </w:r>
          </w:p>
        </w:tc>
        <w:tc>
          <w:tcPr>
            <w:tcW w:w="400" w:type="pct"/>
            <w:vMerge/>
          </w:tcPr>
          <w:p w14:paraId="2DA04E91" w14:textId="77777777" w:rsidR="00024D51" w:rsidRPr="00C56866" w:rsidRDefault="00024D51" w:rsidP="00197DF1">
            <w:pPr>
              <w:pStyle w:val="af3"/>
            </w:pPr>
          </w:p>
        </w:tc>
        <w:tc>
          <w:tcPr>
            <w:tcW w:w="477" w:type="pct"/>
            <w:vMerge/>
          </w:tcPr>
          <w:p w14:paraId="79F2CB31" w14:textId="77777777" w:rsidR="00024D51" w:rsidRPr="00C56866" w:rsidRDefault="00024D51" w:rsidP="00197DF1">
            <w:pPr>
              <w:pStyle w:val="af3"/>
            </w:pPr>
          </w:p>
        </w:tc>
        <w:tc>
          <w:tcPr>
            <w:tcW w:w="635" w:type="pct"/>
          </w:tcPr>
          <w:p w14:paraId="726A11AE" w14:textId="77777777" w:rsidR="00024D51" w:rsidRPr="00C56866" w:rsidRDefault="00024D51" w:rsidP="00197DF1">
            <w:pPr>
              <w:pStyle w:val="af3"/>
            </w:pPr>
            <w:r w:rsidRPr="00C56866">
              <w:rPr>
                <w:rFonts w:hint="eastAsia"/>
              </w:rPr>
              <w:t>Ⅸ</w:t>
            </w:r>
            <w:r w:rsidRPr="00C56866">
              <w:rPr>
                <w:rFonts w:hint="eastAsia"/>
              </w:rPr>
              <w:t>2</w:t>
            </w:r>
            <w:r w:rsidRPr="00C56866">
              <w:rPr>
                <w:rFonts w:hint="eastAsia"/>
              </w:rPr>
              <w:t>基坑</w:t>
            </w:r>
          </w:p>
        </w:tc>
        <w:tc>
          <w:tcPr>
            <w:tcW w:w="1113" w:type="pct"/>
          </w:tcPr>
          <w:p w14:paraId="6A353C37" w14:textId="77777777" w:rsidR="00024D51" w:rsidRPr="00C56866" w:rsidRDefault="00024D51" w:rsidP="00197DF1">
            <w:pPr>
              <w:pStyle w:val="af3"/>
            </w:pPr>
            <w:r w:rsidRPr="00C56866">
              <w:t>镍</w:t>
            </w:r>
          </w:p>
        </w:tc>
        <w:tc>
          <w:tcPr>
            <w:tcW w:w="636" w:type="pct"/>
          </w:tcPr>
          <w:p w14:paraId="1753FB80" w14:textId="77777777" w:rsidR="00024D51" w:rsidRPr="00C56866" w:rsidRDefault="00024D51" w:rsidP="00197DF1">
            <w:pPr>
              <w:pStyle w:val="af3"/>
            </w:pPr>
            <w:r w:rsidRPr="00C56866">
              <w:rPr>
                <w:rFonts w:hint="eastAsia"/>
              </w:rPr>
              <w:t>D</w:t>
            </w:r>
            <w:r w:rsidRPr="00C56866">
              <w:t>-</w:t>
            </w:r>
            <w:r w:rsidRPr="00C56866">
              <w:rPr>
                <w:rFonts w:hint="eastAsia"/>
              </w:rPr>
              <w:t>Ⅸ</w:t>
            </w:r>
            <w:r w:rsidRPr="00C56866">
              <w:rPr>
                <w:rFonts w:hint="eastAsia"/>
              </w:rPr>
              <w:t>2</w:t>
            </w:r>
            <w:r w:rsidRPr="00C56866">
              <w:t>-1</w:t>
            </w:r>
            <w:r w:rsidRPr="00C56866">
              <w:rPr>
                <w:rFonts w:hint="eastAsia"/>
              </w:rPr>
              <w:t>～</w:t>
            </w:r>
            <w:r w:rsidRPr="00C56866">
              <w:t>3</w:t>
            </w:r>
          </w:p>
        </w:tc>
        <w:tc>
          <w:tcPr>
            <w:tcW w:w="532" w:type="pct"/>
          </w:tcPr>
          <w:p w14:paraId="0BE41819" w14:textId="77777777" w:rsidR="00024D51" w:rsidRPr="00C56866" w:rsidRDefault="00024D51" w:rsidP="00197DF1">
            <w:pPr>
              <w:pStyle w:val="af3"/>
            </w:pPr>
            <w:r w:rsidRPr="00C56866">
              <w:t>3</w:t>
            </w:r>
          </w:p>
        </w:tc>
        <w:tc>
          <w:tcPr>
            <w:tcW w:w="509" w:type="pct"/>
          </w:tcPr>
          <w:p w14:paraId="487D2C35" w14:textId="77777777" w:rsidR="00024D51" w:rsidRPr="00C56866" w:rsidRDefault="00024D51" w:rsidP="00197DF1">
            <w:pPr>
              <w:pStyle w:val="af3"/>
            </w:pPr>
            <w:r w:rsidRPr="00C56866">
              <w:rPr>
                <w:rFonts w:hint="eastAsia"/>
              </w:rPr>
              <w:t>0</w:t>
            </w:r>
          </w:p>
        </w:tc>
        <w:tc>
          <w:tcPr>
            <w:tcW w:w="508" w:type="pct"/>
          </w:tcPr>
          <w:p w14:paraId="0515BEC8" w14:textId="77777777" w:rsidR="00024D51" w:rsidRPr="00C56866" w:rsidRDefault="00024D51" w:rsidP="00197DF1">
            <w:pPr>
              <w:pStyle w:val="af3"/>
            </w:pPr>
            <w:r w:rsidRPr="00C56866">
              <w:t>3</w:t>
            </w:r>
            <w:r w:rsidRPr="00C56866">
              <w:rPr>
                <w:rFonts w:hint="eastAsia"/>
              </w:rPr>
              <w:t>个点位</w:t>
            </w:r>
          </w:p>
        </w:tc>
      </w:tr>
      <w:tr w:rsidR="00024D51" w:rsidRPr="00C56866" w14:paraId="3793DF9A" w14:textId="77777777" w:rsidTr="00197DF1">
        <w:trPr>
          <w:trHeight w:val="397"/>
        </w:trPr>
        <w:tc>
          <w:tcPr>
            <w:tcW w:w="191" w:type="pct"/>
          </w:tcPr>
          <w:p w14:paraId="1A4AACDB" w14:textId="77777777" w:rsidR="00024D51" w:rsidRPr="00C56866" w:rsidRDefault="00024D51" w:rsidP="00197DF1">
            <w:pPr>
              <w:pStyle w:val="af3"/>
            </w:pPr>
            <w:r w:rsidRPr="00C56866">
              <w:rPr>
                <w:rFonts w:hint="eastAsia"/>
              </w:rPr>
              <w:t>3</w:t>
            </w:r>
            <w:r w:rsidRPr="00C56866">
              <w:t>9</w:t>
            </w:r>
          </w:p>
        </w:tc>
        <w:tc>
          <w:tcPr>
            <w:tcW w:w="400" w:type="pct"/>
            <w:vMerge/>
          </w:tcPr>
          <w:p w14:paraId="3DD61890" w14:textId="77777777" w:rsidR="00024D51" w:rsidRPr="00C56866" w:rsidRDefault="00024D51" w:rsidP="00197DF1">
            <w:pPr>
              <w:pStyle w:val="af3"/>
            </w:pPr>
          </w:p>
        </w:tc>
        <w:tc>
          <w:tcPr>
            <w:tcW w:w="477" w:type="pct"/>
            <w:vMerge/>
          </w:tcPr>
          <w:p w14:paraId="59791F55" w14:textId="77777777" w:rsidR="00024D51" w:rsidRPr="00C56866" w:rsidRDefault="00024D51" w:rsidP="00197DF1">
            <w:pPr>
              <w:pStyle w:val="af3"/>
            </w:pPr>
          </w:p>
        </w:tc>
        <w:tc>
          <w:tcPr>
            <w:tcW w:w="635" w:type="pct"/>
          </w:tcPr>
          <w:p w14:paraId="16B3E39C" w14:textId="77777777" w:rsidR="00024D51" w:rsidRPr="00C56866" w:rsidRDefault="00024D51" w:rsidP="00197DF1">
            <w:pPr>
              <w:pStyle w:val="af3"/>
            </w:pPr>
            <w:r w:rsidRPr="00C56866">
              <w:rPr>
                <w:rFonts w:hint="eastAsia"/>
              </w:rPr>
              <w:t>Ⅸ</w:t>
            </w:r>
            <w:r w:rsidRPr="00C56866">
              <w:rPr>
                <w:rFonts w:hint="eastAsia"/>
              </w:rPr>
              <w:t>2</w:t>
            </w:r>
            <w:r w:rsidRPr="00C56866">
              <w:rPr>
                <w:rFonts w:hint="eastAsia"/>
              </w:rPr>
              <w:t>侧壁</w:t>
            </w:r>
          </w:p>
        </w:tc>
        <w:tc>
          <w:tcPr>
            <w:tcW w:w="1113" w:type="pct"/>
          </w:tcPr>
          <w:p w14:paraId="0E2FA873" w14:textId="77777777" w:rsidR="00024D51" w:rsidRPr="00C56866" w:rsidRDefault="00024D51" w:rsidP="00197DF1">
            <w:pPr>
              <w:pStyle w:val="af3"/>
            </w:pPr>
            <w:r w:rsidRPr="00C56866">
              <w:t>镍</w:t>
            </w:r>
          </w:p>
        </w:tc>
        <w:tc>
          <w:tcPr>
            <w:tcW w:w="636" w:type="pct"/>
          </w:tcPr>
          <w:p w14:paraId="555DEFE9" w14:textId="77777777" w:rsidR="00024D51" w:rsidRPr="00C56866" w:rsidRDefault="00024D51" w:rsidP="00197DF1">
            <w:pPr>
              <w:pStyle w:val="af3"/>
            </w:pPr>
            <w:r w:rsidRPr="00C56866">
              <w:rPr>
                <w:rFonts w:hint="eastAsia"/>
              </w:rPr>
              <w:t>C</w:t>
            </w:r>
            <w:r w:rsidRPr="00C56866">
              <w:t>-</w:t>
            </w:r>
            <w:r w:rsidRPr="00C56866">
              <w:rPr>
                <w:rFonts w:hint="eastAsia"/>
              </w:rPr>
              <w:t>Ⅸ</w:t>
            </w:r>
            <w:r w:rsidRPr="00C56866">
              <w:t>2-1</w:t>
            </w:r>
            <w:r w:rsidRPr="00C56866">
              <w:rPr>
                <w:rFonts w:hint="eastAsia"/>
              </w:rPr>
              <w:t>～</w:t>
            </w:r>
            <w:r w:rsidRPr="00C56866">
              <w:t>8</w:t>
            </w:r>
          </w:p>
        </w:tc>
        <w:tc>
          <w:tcPr>
            <w:tcW w:w="532" w:type="pct"/>
          </w:tcPr>
          <w:p w14:paraId="0FC996F6" w14:textId="77777777" w:rsidR="00024D51" w:rsidRPr="00C56866" w:rsidRDefault="00024D51" w:rsidP="00197DF1">
            <w:pPr>
              <w:pStyle w:val="af3"/>
            </w:pPr>
            <w:r w:rsidRPr="00C56866">
              <w:t>8</w:t>
            </w:r>
          </w:p>
        </w:tc>
        <w:tc>
          <w:tcPr>
            <w:tcW w:w="509" w:type="pct"/>
          </w:tcPr>
          <w:p w14:paraId="43B122A0" w14:textId="77777777" w:rsidR="00024D51" w:rsidRPr="00C56866" w:rsidRDefault="00024D51" w:rsidP="00197DF1">
            <w:pPr>
              <w:pStyle w:val="af3"/>
            </w:pPr>
            <w:r w:rsidRPr="00C56866">
              <w:rPr>
                <w:rFonts w:hint="eastAsia"/>
              </w:rPr>
              <w:t>1</w:t>
            </w:r>
          </w:p>
        </w:tc>
        <w:tc>
          <w:tcPr>
            <w:tcW w:w="508" w:type="pct"/>
          </w:tcPr>
          <w:p w14:paraId="7D8A23FF" w14:textId="77777777" w:rsidR="00024D51" w:rsidRPr="00C56866" w:rsidRDefault="00024D51" w:rsidP="00197DF1">
            <w:pPr>
              <w:pStyle w:val="af3"/>
            </w:pPr>
            <w:r w:rsidRPr="00C56866">
              <w:t>8</w:t>
            </w:r>
            <w:r w:rsidRPr="00C56866">
              <w:rPr>
                <w:rFonts w:hint="eastAsia"/>
              </w:rPr>
              <w:t>个点位</w:t>
            </w:r>
          </w:p>
        </w:tc>
      </w:tr>
      <w:tr w:rsidR="00024D51" w:rsidRPr="00C56866" w14:paraId="578E8F54" w14:textId="77777777" w:rsidTr="00197DF1">
        <w:trPr>
          <w:trHeight w:val="397"/>
        </w:trPr>
        <w:tc>
          <w:tcPr>
            <w:tcW w:w="191" w:type="pct"/>
          </w:tcPr>
          <w:p w14:paraId="3EF5FB6D" w14:textId="77777777" w:rsidR="00024D51" w:rsidRPr="00C56866" w:rsidRDefault="00024D51" w:rsidP="00197DF1">
            <w:pPr>
              <w:pStyle w:val="af3"/>
            </w:pPr>
            <w:r w:rsidRPr="00C56866">
              <w:rPr>
                <w:rFonts w:hint="eastAsia"/>
              </w:rPr>
              <w:t>4</w:t>
            </w:r>
            <w:r w:rsidRPr="00C56866">
              <w:t>0</w:t>
            </w:r>
          </w:p>
        </w:tc>
        <w:tc>
          <w:tcPr>
            <w:tcW w:w="400" w:type="pct"/>
            <w:vMerge/>
          </w:tcPr>
          <w:p w14:paraId="7DBB4E53" w14:textId="77777777" w:rsidR="00024D51" w:rsidRPr="00C56866" w:rsidRDefault="00024D51" w:rsidP="00197DF1">
            <w:pPr>
              <w:pStyle w:val="af3"/>
            </w:pPr>
          </w:p>
        </w:tc>
        <w:tc>
          <w:tcPr>
            <w:tcW w:w="1111" w:type="pct"/>
            <w:gridSpan w:val="2"/>
          </w:tcPr>
          <w:p w14:paraId="15B8BC2B" w14:textId="77777777" w:rsidR="00024D51" w:rsidRPr="00C56866" w:rsidRDefault="00024D51" w:rsidP="00197DF1">
            <w:pPr>
              <w:pStyle w:val="af3"/>
            </w:pPr>
            <w:r w:rsidRPr="00C56866">
              <w:t>清洁土壤</w:t>
            </w:r>
          </w:p>
        </w:tc>
        <w:tc>
          <w:tcPr>
            <w:tcW w:w="1113" w:type="pct"/>
          </w:tcPr>
          <w:p w14:paraId="6B177464"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7DD9180F" w14:textId="77777777" w:rsidR="00024D51" w:rsidRPr="00C56866" w:rsidRDefault="00024D51" w:rsidP="00197DF1">
            <w:pPr>
              <w:pStyle w:val="af3"/>
            </w:pPr>
            <w:r w:rsidRPr="00C56866">
              <w:rPr>
                <w:rFonts w:hint="eastAsia"/>
              </w:rPr>
              <w:t>AQS</w:t>
            </w:r>
            <w:r w:rsidRPr="00C56866">
              <w:t>01</w:t>
            </w:r>
            <w:r w:rsidRPr="00C56866">
              <w:rPr>
                <w:rFonts w:hint="eastAsia"/>
              </w:rPr>
              <w:t>～</w:t>
            </w:r>
            <w:r w:rsidRPr="00C56866">
              <w:rPr>
                <w:rFonts w:hint="eastAsia"/>
              </w:rPr>
              <w:t>AQS</w:t>
            </w:r>
            <w:r w:rsidRPr="00C56866">
              <w:t>22</w:t>
            </w:r>
          </w:p>
        </w:tc>
        <w:tc>
          <w:tcPr>
            <w:tcW w:w="532" w:type="pct"/>
          </w:tcPr>
          <w:p w14:paraId="0C7D01D8" w14:textId="77777777" w:rsidR="00024D51" w:rsidRPr="00C56866" w:rsidRDefault="00024D51" w:rsidP="00197DF1">
            <w:pPr>
              <w:pStyle w:val="af3"/>
            </w:pPr>
            <w:r w:rsidRPr="00C56866">
              <w:rPr>
                <w:rFonts w:hint="eastAsia"/>
              </w:rPr>
              <w:t>2</w:t>
            </w:r>
            <w:r w:rsidRPr="00C56866">
              <w:t>2</w:t>
            </w:r>
          </w:p>
        </w:tc>
        <w:tc>
          <w:tcPr>
            <w:tcW w:w="509" w:type="pct"/>
          </w:tcPr>
          <w:p w14:paraId="32BC81D4" w14:textId="77777777" w:rsidR="00024D51" w:rsidRPr="00C56866" w:rsidRDefault="00024D51" w:rsidP="00197DF1">
            <w:pPr>
              <w:pStyle w:val="af3"/>
            </w:pPr>
            <w:r w:rsidRPr="00C56866">
              <w:rPr>
                <w:rFonts w:hint="eastAsia"/>
              </w:rPr>
              <w:t>3</w:t>
            </w:r>
          </w:p>
        </w:tc>
        <w:tc>
          <w:tcPr>
            <w:tcW w:w="508" w:type="pct"/>
          </w:tcPr>
          <w:p w14:paraId="04CD6B00" w14:textId="77777777" w:rsidR="00024D51" w:rsidRPr="00C56866" w:rsidRDefault="00024D51" w:rsidP="00197DF1">
            <w:pPr>
              <w:pStyle w:val="af3"/>
            </w:pPr>
            <w:r w:rsidRPr="00C56866">
              <w:rPr>
                <w:rFonts w:hint="eastAsia"/>
              </w:rPr>
              <w:t>2</w:t>
            </w:r>
            <w:r w:rsidRPr="00C56866">
              <w:t>2</w:t>
            </w:r>
            <w:r w:rsidRPr="00C56866">
              <w:rPr>
                <w:rFonts w:hint="eastAsia"/>
              </w:rPr>
              <w:t>个样品</w:t>
            </w:r>
          </w:p>
        </w:tc>
      </w:tr>
      <w:tr w:rsidR="00024D51" w:rsidRPr="00C56866" w14:paraId="0462BE5C" w14:textId="77777777" w:rsidTr="00197DF1">
        <w:trPr>
          <w:trHeight w:val="397"/>
        </w:trPr>
        <w:tc>
          <w:tcPr>
            <w:tcW w:w="191" w:type="pct"/>
          </w:tcPr>
          <w:p w14:paraId="131D696D" w14:textId="77777777" w:rsidR="00024D51" w:rsidRPr="00C56866" w:rsidRDefault="00024D51" w:rsidP="00197DF1">
            <w:pPr>
              <w:pStyle w:val="af3"/>
            </w:pPr>
            <w:r w:rsidRPr="00C56866">
              <w:rPr>
                <w:rFonts w:hint="eastAsia"/>
              </w:rPr>
              <w:t>4</w:t>
            </w:r>
            <w:r w:rsidRPr="00C56866">
              <w:t>1</w:t>
            </w:r>
          </w:p>
        </w:tc>
        <w:tc>
          <w:tcPr>
            <w:tcW w:w="400" w:type="pct"/>
            <w:vMerge/>
          </w:tcPr>
          <w:p w14:paraId="6A624141" w14:textId="77777777" w:rsidR="00024D51" w:rsidRPr="00C56866" w:rsidRDefault="00024D51" w:rsidP="00197DF1">
            <w:pPr>
              <w:pStyle w:val="af3"/>
            </w:pPr>
          </w:p>
        </w:tc>
        <w:tc>
          <w:tcPr>
            <w:tcW w:w="1111" w:type="pct"/>
            <w:gridSpan w:val="2"/>
          </w:tcPr>
          <w:p w14:paraId="566E3F77" w14:textId="77777777" w:rsidR="00024D51" w:rsidRPr="00C56866" w:rsidRDefault="00024D51" w:rsidP="00197DF1">
            <w:pPr>
              <w:pStyle w:val="af3"/>
            </w:pPr>
            <w:r w:rsidRPr="00C56866">
              <w:rPr>
                <w:rFonts w:hint="eastAsia"/>
              </w:rPr>
              <w:t>回填土</w:t>
            </w:r>
          </w:p>
        </w:tc>
        <w:tc>
          <w:tcPr>
            <w:tcW w:w="1113" w:type="pct"/>
          </w:tcPr>
          <w:p w14:paraId="5E85A4CD" w14:textId="77777777" w:rsidR="00024D51" w:rsidRPr="00C56866" w:rsidRDefault="00024D51" w:rsidP="00197DF1">
            <w:pPr>
              <w:pStyle w:val="af3"/>
            </w:pPr>
            <w:r w:rsidRPr="00C56866">
              <w:t>GB36600-2018</w:t>
            </w:r>
            <w:r w:rsidRPr="00C56866">
              <w:t>的</w:t>
            </w:r>
            <w:r w:rsidRPr="00C56866">
              <w:t>45</w:t>
            </w:r>
            <w:r w:rsidRPr="00C56866">
              <w:t>项基项目、总石油烃</w:t>
            </w:r>
          </w:p>
        </w:tc>
        <w:tc>
          <w:tcPr>
            <w:tcW w:w="636" w:type="pct"/>
          </w:tcPr>
          <w:p w14:paraId="48102DE1" w14:textId="77777777" w:rsidR="00024D51" w:rsidRPr="00C56866" w:rsidRDefault="00024D51" w:rsidP="00197DF1">
            <w:pPr>
              <w:pStyle w:val="af3"/>
            </w:pPr>
            <w:r w:rsidRPr="00C56866">
              <w:t>AHS01</w:t>
            </w:r>
            <w:r w:rsidRPr="00C56866">
              <w:t>～</w:t>
            </w:r>
            <w:r w:rsidRPr="00C56866">
              <w:t>AHS10</w:t>
            </w:r>
          </w:p>
        </w:tc>
        <w:tc>
          <w:tcPr>
            <w:tcW w:w="532" w:type="pct"/>
          </w:tcPr>
          <w:p w14:paraId="2FBCEFAC" w14:textId="77777777" w:rsidR="00024D51" w:rsidRPr="00C56866" w:rsidRDefault="00024D51" w:rsidP="00197DF1">
            <w:pPr>
              <w:pStyle w:val="af3"/>
            </w:pPr>
            <w:r w:rsidRPr="00C56866">
              <w:rPr>
                <w:rFonts w:hint="eastAsia"/>
              </w:rPr>
              <w:t>10</w:t>
            </w:r>
          </w:p>
        </w:tc>
        <w:tc>
          <w:tcPr>
            <w:tcW w:w="509" w:type="pct"/>
          </w:tcPr>
          <w:p w14:paraId="7E4378A4" w14:textId="77777777" w:rsidR="00024D51" w:rsidRPr="00C56866" w:rsidRDefault="00024D51" w:rsidP="00197DF1">
            <w:pPr>
              <w:pStyle w:val="af3"/>
            </w:pPr>
            <w:r w:rsidRPr="00C56866">
              <w:rPr>
                <w:rFonts w:hint="eastAsia"/>
              </w:rPr>
              <w:t>2</w:t>
            </w:r>
          </w:p>
        </w:tc>
        <w:tc>
          <w:tcPr>
            <w:tcW w:w="508" w:type="pct"/>
          </w:tcPr>
          <w:p w14:paraId="7D781FA3" w14:textId="77777777" w:rsidR="00024D51" w:rsidRPr="00C56866" w:rsidRDefault="00024D51" w:rsidP="00197DF1">
            <w:pPr>
              <w:pStyle w:val="af3"/>
            </w:pPr>
            <w:r w:rsidRPr="00C56866">
              <w:rPr>
                <w:rFonts w:hint="eastAsia"/>
              </w:rPr>
              <w:t>12</w:t>
            </w:r>
            <w:r w:rsidRPr="00C56866">
              <w:rPr>
                <w:rFonts w:hint="eastAsia"/>
              </w:rPr>
              <w:t>个样品</w:t>
            </w:r>
          </w:p>
        </w:tc>
      </w:tr>
      <w:tr w:rsidR="00024D51" w:rsidRPr="00C56866" w14:paraId="2D5A6F7F" w14:textId="77777777" w:rsidTr="00197DF1">
        <w:trPr>
          <w:trHeight w:val="397"/>
        </w:trPr>
        <w:tc>
          <w:tcPr>
            <w:tcW w:w="191" w:type="pct"/>
          </w:tcPr>
          <w:p w14:paraId="5B2D7290" w14:textId="77777777" w:rsidR="00024D51" w:rsidRPr="00C56866" w:rsidRDefault="00024D51" w:rsidP="00197DF1">
            <w:pPr>
              <w:pStyle w:val="af3"/>
            </w:pPr>
            <w:r w:rsidRPr="00C56866">
              <w:rPr>
                <w:rFonts w:hint="eastAsia"/>
              </w:rPr>
              <w:t>4</w:t>
            </w:r>
            <w:r w:rsidRPr="00C56866">
              <w:t>2</w:t>
            </w:r>
          </w:p>
        </w:tc>
        <w:tc>
          <w:tcPr>
            <w:tcW w:w="400" w:type="pct"/>
            <w:vMerge/>
          </w:tcPr>
          <w:p w14:paraId="7990DF6B" w14:textId="77777777" w:rsidR="00024D51" w:rsidRPr="00C56866" w:rsidRDefault="00024D51" w:rsidP="00197DF1">
            <w:pPr>
              <w:pStyle w:val="af3"/>
            </w:pPr>
          </w:p>
        </w:tc>
        <w:tc>
          <w:tcPr>
            <w:tcW w:w="477" w:type="pct"/>
            <w:vMerge w:val="restart"/>
          </w:tcPr>
          <w:p w14:paraId="45D7F54C" w14:textId="77777777" w:rsidR="00024D51" w:rsidRPr="00C56866" w:rsidRDefault="00024D51" w:rsidP="00197DF1">
            <w:pPr>
              <w:pStyle w:val="af3"/>
            </w:pPr>
            <w:r w:rsidRPr="00C56866">
              <w:rPr>
                <w:rFonts w:hint="eastAsia"/>
              </w:rPr>
              <w:t>可能产生二次污染的区域</w:t>
            </w:r>
          </w:p>
        </w:tc>
        <w:tc>
          <w:tcPr>
            <w:tcW w:w="635" w:type="pct"/>
          </w:tcPr>
          <w:p w14:paraId="08EA2DF8" w14:textId="77777777" w:rsidR="00024D51" w:rsidRPr="00C56866" w:rsidRDefault="00024D51" w:rsidP="00197DF1">
            <w:pPr>
              <w:pStyle w:val="af3"/>
            </w:pPr>
            <w:r w:rsidRPr="00C56866">
              <w:t>废水处理区</w:t>
            </w:r>
            <w:r w:rsidRPr="00C56866">
              <w:rPr>
                <w:rFonts w:hint="eastAsia"/>
              </w:rPr>
              <w:t>（包含水处理区、调节池、待检池）</w:t>
            </w:r>
          </w:p>
        </w:tc>
        <w:tc>
          <w:tcPr>
            <w:tcW w:w="1113" w:type="pct"/>
          </w:tcPr>
          <w:p w14:paraId="1AF22FE7"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58247C38" w14:textId="77777777" w:rsidR="00024D51" w:rsidRPr="00C56866" w:rsidRDefault="00024D51" w:rsidP="00197DF1">
            <w:pPr>
              <w:pStyle w:val="af3"/>
            </w:pPr>
            <w:r w:rsidRPr="00C56866">
              <w:rPr>
                <w:rFonts w:hint="eastAsia"/>
              </w:rPr>
              <w:t>AS</w:t>
            </w:r>
            <w:r w:rsidRPr="00C56866">
              <w:t>01</w:t>
            </w:r>
            <w:r w:rsidRPr="00C56866">
              <w:rPr>
                <w:rFonts w:hint="eastAsia"/>
              </w:rPr>
              <w:t>～</w:t>
            </w:r>
            <w:r w:rsidRPr="00C56866">
              <w:rPr>
                <w:rFonts w:hint="eastAsia"/>
              </w:rPr>
              <w:t>AS</w:t>
            </w:r>
            <w:r w:rsidRPr="00C56866">
              <w:t>02</w:t>
            </w:r>
          </w:p>
        </w:tc>
        <w:tc>
          <w:tcPr>
            <w:tcW w:w="532" w:type="pct"/>
          </w:tcPr>
          <w:p w14:paraId="0ABE5F3E" w14:textId="77777777" w:rsidR="00024D51" w:rsidRPr="00C56866" w:rsidRDefault="00024D51" w:rsidP="00197DF1">
            <w:pPr>
              <w:pStyle w:val="af3"/>
            </w:pPr>
            <w:r w:rsidRPr="00C56866">
              <w:t>2</w:t>
            </w:r>
          </w:p>
        </w:tc>
        <w:tc>
          <w:tcPr>
            <w:tcW w:w="509" w:type="pct"/>
          </w:tcPr>
          <w:p w14:paraId="44587A68" w14:textId="77777777" w:rsidR="00024D51" w:rsidRPr="00C56866" w:rsidRDefault="00024D51" w:rsidP="00197DF1">
            <w:pPr>
              <w:pStyle w:val="af3"/>
            </w:pPr>
            <w:r w:rsidRPr="00C56866">
              <w:rPr>
                <w:rFonts w:hint="eastAsia"/>
              </w:rPr>
              <w:t>0</w:t>
            </w:r>
          </w:p>
        </w:tc>
        <w:tc>
          <w:tcPr>
            <w:tcW w:w="508" w:type="pct"/>
          </w:tcPr>
          <w:p w14:paraId="115CBA0E" w14:textId="77777777" w:rsidR="00024D51" w:rsidRPr="00C56866" w:rsidRDefault="00024D51" w:rsidP="00197DF1">
            <w:pPr>
              <w:pStyle w:val="af3"/>
            </w:pPr>
            <w:r w:rsidRPr="00C56866">
              <w:t>2</w:t>
            </w:r>
            <w:r w:rsidRPr="00C56866">
              <w:rPr>
                <w:rFonts w:hint="eastAsia"/>
              </w:rPr>
              <w:t>个点位</w:t>
            </w:r>
          </w:p>
        </w:tc>
      </w:tr>
      <w:tr w:rsidR="00024D51" w:rsidRPr="00C56866" w14:paraId="07B24659" w14:textId="77777777" w:rsidTr="00197DF1">
        <w:trPr>
          <w:trHeight w:val="397"/>
        </w:trPr>
        <w:tc>
          <w:tcPr>
            <w:tcW w:w="191" w:type="pct"/>
          </w:tcPr>
          <w:p w14:paraId="01742EC3" w14:textId="77777777" w:rsidR="00024D51" w:rsidRPr="00C56866" w:rsidRDefault="00024D51" w:rsidP="00197DF1">
            <w:pPr>
              <w:pStyle w:val="af3"/>
            </w:pPr>
            <w:r w:rsidRPr="00C56866">
              <w:rPr>
                <w:rFonts w:hint="eastAsia"/>
              </w:rPr>
              <w:t>4</w:t>
            </w:r>
            <w:r w:rsidRPr="00C56866">
              <w:t>3</w:t>
            </w:r>
          </w:p>
        </w:tc>
        <w:tc>
          <w:tcPr>
            <w:tcW w:w="400" w:type="pct"/>
            <w:vMerge/>
          </w:tcPr>
          <w:p w14:paraId="61329739" w14:textId="77777777" w:rsidR="00024D51" w:rsidRPr="00C56866" w:rsidRDefault="00024D51" w:rsidP="00197DF1">
            <w:pPr>
              <w:pStyle w:val="af3"/>
            </w:pPr>
          </w:p>
        </w:tc>
        <w:tc>
          <w:tcPr>
            <w:tcW w:w="477" w:type="pct"/>
            <w:vMerge/>
          </w:tcPr>
          <w:p w14:paraId="6CE0623D" w14:textId="77777777" w:rsidR="00024D51" w:rsidRPr="00C56866" w:rsidRDefault="00024D51" w:rsidP="00197DF1">
            <w:pPr>
              <w:pStyle w:val="af3"/>
            </w:pPr>
          </w:p>
        </w:tc>
        <w:tc>
          <w:tcPr>
            <w:tcW w:w="635" w:type="pct"/>
          </w:tcPr>
          <w:p w14:paraId="77259F1D" w14:textId="77777777" w:rsidR="00024D51" w:rsidRPr="00C56866" w:rsidRDefault="00024D51" w:rsidP="00197DF1">
            <w:pPr>
              <w:pStyle w:val="af3"/>
            </w:pPr>
            <w:r w:rsidRPr="00C56866">
              <w:t>车辆行驶路面</w:t>
            </w:r>
          </w:p>
        </w:tc>
        <w:tc>
          <w:tcPr>
            <w:tcW w:w="1113" w:type="pct"/>
          </w:tcPr>
          <w:p w14:paraId="79561D88"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77B7F04D" w14:textId="77777777" w:rsidR="00024D51" w:rsidRPr="00C56866" w:rsidRDefault="00024D51" w:rsidP="00197DF1">
            <w:pPr>
              <w:pStyle w:val="af3"/>
            </w:pPr>
            <w:r w:rsidRPr="00C56866">
              <w:rPr>
                <w:rFonts w:hint="eastAsia"/>
              </w:rPr>
              <w:t>AS</w:t>
            </w:r>
            <w:r w:rsidRPr="00C56866">
              <w:t>03</w:t>
            </w:r>
            <w:r w:rsidRPr="00C56866">
              <w:rPr>
                <w:rFonts w:hint="eastAsia"/>
              </w:rPr>
              <w:t>～</w:t>
            </w:r>
            <w:r w:rsidRPr="00C56866">
              <w:rPr>
                <w:rFonts w:hint="eastAsia"/>
              </w:rPr>
              <w:t>AS</w:t>
            </w:r>
            <w:r w:rsidRPr="00C56866">
              <w:t>04</w:t>
            </w:r>
          </w:p>
        </w:tc>
        <w:tc>
          <w:tcPr>
            <w:tcW w:w="532" w:type="pct"/>
          </w:tcPr>
          <w:p w14:paraId="668AAA96" w14:textId="77777777" w:rsidR="00024D51" w:rsidRPr="00C56866" w:rsidRDefault="00024D51" w:rsidP="00197DF1">
            <w:pPr>
              <w:pStyle w:val="af3"/>
            </w:pPr>
            <w:r w:rsidRPr="00C56866">
              <w:t>2</w:t>
            </w:r>
          </w:p>
        </w:tc>
        <w:tc>
          <w:tcPr>
            <w:tcW w:w="509" w:type="pct"/>
          </w:tcPr>
          <w:p w14:paraId="70BF3CFE" w14:textId="77777777" w:rsidR="00024D51" w:rsidRPr="00C56866" w:rsidRDefault="00024D51" w:rsidP="00197DF1">
            <w:pPr>
              <w:pStyle w:val="af3"/>
            </w:pPr>
            <w:r w:rsidRPr="00C56866">
              <w:rPr>
                <w:rFonts w:hint="eastAsia"/>
              </w:rPr>
              <w:t>0</w:t>
            </w:r>
          </w:p>
        </w:tc>
        <w:tc>
          <w:tcPr>
            <w:tcW w:w="508" w:type="pct"/>
          </w:tcPr>
          <w:p w14:paraId="7393C9D1" w14:textId="77777777" w:rsidR="00024D51" w:rsidRPr="00C56866" w:rsidRDefault="00024D51" w:rsidP="00197DF1">
            <w:pPr>
              <w:pStyle w:val="af3"/>
            </w:pPr>
            <w:r w:rsidRPr="00C56866">
              <w:t>2</w:t>
            </w:r>
            <w:r w:rsidRPr="00C56866">
              <w:rPr>
                <w:rFonts w:hint="eastAsia"/>
              </w:rPr>
              <w:t>个点位</w:t>
            </w:r>
          </w:p>
        </w:tc>
      </w:tr>
      <w:tr w:rsidR="00024D51" w:rsidRPr="00C56866" w14:paraId="5A30F0C5" w14:textId="77777777" w:rsidTr="00197DF1">
        <w:trPr>
          <w:trHeight w:val="397"/>
        </w:trPr>
        <w:tc>
          <w:tcPr>
            <w:tcW w:w="191" w:type="pct"/>
          </w:tcPr>
          <w:p w14:paraId="5D417BB4" w14:textId="77777777" w:rsidR="00024D51" w:rsidRPr="00C56866" w:rsidRDefault="00024D51" w:rsidP="00197DF1">
            <w:pPr>
              <w:pStyle w:val="af3"/>
            </w:pPr>
            <w:r w:rsidRPr="00C56866">
              <w:rPr>
                <w:rFonts w:hint="eastAsia"/>
              </w:rPr>
              <w:t>4</w:t>
            </w:r>
            <w:r w:rsidRPr="00C56866">
              <w:t>4</w:t>
            </w:r>
          </w:p>
        </w:tc>
        <w:tc>
          <w:tcPr>
            <w:tcW w:w="400" w:type="pct"/>
            <w:vMerge/>
          </w:tcPr>
          <w:p w14:paraId="34338B26" w14:textId="77777777" w:rsidR="00024D51" w:rsidRPr="00C56866" w:rsidRDefault="00024D51" w:rsidP="00197DF1">
            <w:pPr>
              <w:pStyle w:val="af3"/>
            </w:pPr>
          </w:p>
        </w:tc>
        <w:tc>
          <w:tcPr>
            <w:tcW w:w="477" w:type="pct"/>
            <w:vMerge/>
          </w:tcPr>
          <w:p w14:paraId="386DF3B7" w14:textId="77777777" w:rsidR="00024D51" w:rsidRPr="00C56866" w:rsidRDefault="00024D51" w:rsidP="00197DF1">
            <w:pPr>
              <w:pStyle w:val="af3"/>
            </w:pPr>
          </w:p>
        </w:tc>
        <w:tc>
          <w:tcPr>
            <w:tcW w:w="635" w:type="pct"/>
          </w:tcPr>
          <w:p w14:paraId="6D2B952F" w14:textId="77777777" w:rsidR="00024D51" w:rsidRPr="00C56866" w:rsidRDefault="00024D51" w:rsidP="00197DF1">
            <w:pPr>
              <w:pStyle w:val="af3"/>
            </w:pPr>
            <w:r w:rsidRPr="00C56866">
              <w:t>清洁</w:t>
            </w:r>
            <w:r w:rsidRPr="00C56866">
              <w:rPr>
                <w:rFonts w:hint="eastAsia"/>
              </w:rPr>
              <w:t>土壤</w:t>
            </w:r>
            <w:r w:rsidRPr="00C56866">
              <w:t>堆存</w:t>
            </w:r>
            <w:r w:rsidRPr="00C56866">
              <w:rPr>
                <w:rFonts w:hint="eastAsia"/>
              </w:rPr>
              <w:t>区</w:t>
            </w:r>
          </w:p>
        </w:tc>
        <w:tc>
          <w:tcPr>
            <w:tcW w:w="1113" w:type="pct"/>
          </w:tcPr>
          <w:p w14:paraId="3C0726E2"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796B7AD9" w14:textId="77777777" w:rsidR="00024D51" w:rsidRPr="00C56866" w:rsidRDefault="00024D51" w:rsidP="00197DF1">
            <w:pPr>
              <w:pStyle w:val="af3"/>
            </w:pPr>
            <w:r w:rsidRPr="00C56866">
              <w:rPr>
                <w:rFonts w:hint="eastAsia"/>
              </w:rPr>
              <w:t>AS</w:t>
            </w:r>
            <w:r w:rsidRPr="00C56866">
              <w:t>05</w:t>
            </w:r>
            <w:r w:rsidRPr="00C56866">
              <w:rPr>
                <w:rFonts w:hint="eastAsia"/>
              </w:rPr>
              <w:t>～</w:t>
            </w:r>
            <w:r w:rsidRPr="00C56866">
              <w:rPr>
                <w:rFonts w:hint="eastAsia"/>
              </w:rPr>
              <w:t>AS</w:t>
            </w:r>
            <w:r w:rsidRPr="00C56866">
              <w:t>07</w:t>
            </w:r>
          </w:p>
        </w:tc>
        <w:tc>
          <w:tcPr>
            <w:tcW w:w="532" w:type="pct"/>
          </w:tcPr>
          <w:p w14:paraId="2B54D35D" w14:textId="77777777" w:rsidR="00024D51" w:rsidRPr="00C56866" w:rsidRDefault="00024D51" w:rsidP="00197DF1">
            <w:pPr>
              <w:pStyle w:val="af3"/>
            </w:pPr>
            <w:r w:rsidRPr="00C56866">
              <w:rPr>
                <w:rFonts w:hint="eastAsia"/>
              </w:rPr>
              <w:t>3</w:t>
            </w:r>
          </w:p>
        </w:tc>
        <w:tc>
          <w:tcPr>
            <w:tcW w:w="509" w:type="pct"/>
          </w:tcPr>
          <w:p w14:paraId="703D6C6D" w14:textId="77777777" w:rsidR="00024D51" w:rsidRPr="00C56866" w:rsidRDefault="00024D51" w:rsidP="00197DF1">
            <w:pPr>
              <w:pStyle w:val="af3"/>
            </w:pPr>
            <w:r w:rsidRPr="00C56866">
              <w:rPr>
                <w:rFonts w:hint="eastAsia"/>
              </w:rPr>
              <w:t>1</w:t>
            </w:r>
          </w:p>
        </w:tc>
        <w:tc>
          <w:tcPr>
            <w:tcW w:w="508" w:type="pct"/>
          </w:tcPr>
          <w:p w14:paraId="7F758309" w14:textId="77777777" w:rsidR="00024D51" w:rsidRPr="00C56866" w:rsidRDefault="00024D51" w:rsidP="00197DF1">
            <w:pPr>
              <w:pStyle w:val="af3"/>
            </w:pPr>
            <w:r w:rsidRPr="00C56866">
              <w:t>3</w:t>
            </w:r>
            <w:r w:rsidRPr="00C56866">
              <w:rPr>
                <w:rFonts w:hint="eastAsia"/>
              </w:rPr>
              <w:t>个点位</w:t>
            </w:r>
          </w:p>
        </w:tc>
      </w:tr>
      <w:tr w:rsidR="00024D51" w:rsidRPr="00C56866" w14:paraId="5679F7F7" w14:textId="77777777" w:rsidTr="00197DF1">
        <w:trPr>
          <w:trHeight w:val="397"/>
        </w:trPr>
        <w:tc>
          <w:tcPr>
            <w:tcW w:w="191" w:type="pct"/>
          </w:tcPr>
          <w:p w14:paraId="2291A330" w14:textId="77777777" w:rsidR="00024D51" w:rsidRPr="00C56866" w:rsidRDefault="00024D51" w:rsidP="00197DF1">
            <w:pPr>
              <w:pStyle w:val="af3"/>
            </w:pPr>
            <w:r w:rsidRPr="00C56866">
              <w:rPr>
                <w:rFonts w:hint="eastAsia"/>
              </w:rPr>
              <w:t>4</w:t>
            </w:r>
            <w:r w:rsidRPr="00C56866">
              <w:t>5</w:t>
            </w:r>
          </w:p>
        </w:tc>
        <w:tc>
          <w:tcPr>
            <w:tcW w:w="400" w:type="pct"/>
            <w:vMerge/>
          </w:tcPr>
          <w:p w14:paraId="482E3850" w14:textId="77777777" w:rsidR="00024D51" w:rsidRPr="00C56866" w:rsidRDefault="00024D51" w:rsidP="00197DF1">
            <w:pPr>
              <w:pStyle w:val="af3"/>
            </w:pPr>
          </w:p>
        </w:tc>
        <w:tc>
          <w:tcPr>
            <w:tcW w:w="477" w:type="pct"/>
            <w:vMerge/>
          </w:tcPr>
          <w:p w14:paraId="303320AB" w14:textId="77777777" w:rsidR="00024D51" w:rsidRPr="00C56866" w:rsidRDefault="00024D51" w:rsidP="00197DF1">
            <w:pPr>
              <w:pStyle w:val="af3"/>
            </w:pPr>
          </w:p>
        </w:tc>
        <w:tc>
          <w:tcPr>
            <w:tcW w:w="635" w:type="pct"/>
          </w:tcPr>
          <w:p w14:paraId="3478FE2A" w14:textId="77777777" w:rsidR="00024D51" w:rsidRPr="00C56866" w:rsidRDefault="00024D51" w:rsidP="00197DF1">
            <w:pPr>
              <w:pStyle w:val="af3"/>
            </w:pPr>
            <w:r w:rsidRPr="00C56866">
              <w:rPr>
                <w:rFonts w:hint="eastAsia"/>
              </w:rPr>
              <w:t>垃圾收集区</w:t>
            </w:r>
          </w:p>
        </w:tc>
        <w:tc>
          <w:tcPr>
            <w:tcW w:w="1113" w:type="pct"/>
          </w:tcPr>
          <w:p w14:paraId="20BB5405"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4D931796" w14:textId="77777777" w:rsidR="00024D51" w:rsidRPr="00C56866" w:rsidRDefault="00024D51" w:rsidP="00197DF1">
            <w:pPr>
              <w:pStyle w:val="af3"/>
            </w:pPr>
            <w:r w:rsidRPr="00C56866">
              <w:rPr>
                <w:rFonts w:hint="eastAsia"/>
              </w:rPr>
              <w:t>AS</w:t>
            </w:r>
            <w:r w:rsidRPr="00C56866">
              <w:t>08</w:t>
            </w:r>
          </w:p>
        </w:tc>
        <w:tc>
          <w:tcPr>
            <w:tcW w:w="532" w:type="pct"/>
          </w:tcPr>
          <w:p w14:paraId="1EFCB22E" w14:textId="77777777" w:rsidR="00024D51" w:rsidRPr="00C56866" w:rsidRDefault="00024D51" w:rsidP="00197DF1">
            <w:pPr>
              <w:pStyle w:val="af3"/>
            </w:pPr>
            <w:r w:rsidRPr="00C56866">
              <w:rPr>
                <w:rFonts w:hint="eastAsia"/>
              </w:rPr>
              <w:t>1</w:t>
            </w:r>
          </w:p>
        </w:tc>
        <w:tc>
          <w:tcPr>
            <w:tcW w:w="509" w:type="pct"/>
          </w:tcPr>
          <w:p w14:paraId="5F4C5CA3" w14:textId="77777777" w:rsidR="00024D51" w:rsidRPr="00C56866" w:rsidRDefault="00024D51" w:rsidP="00197DF1">
            <w:pPr>
              <w:pStyle w:val="af3"/>
            </w:pPr>
            <w:r w:rsidRPr="00C56866">
              <w:rPr>
                <w:rFonts w:hint="eastAsia"/>
              </w:rPr>
              <w:t>0</w:t>
            </w:r>
          </w:p>
        </w:tc>
        <w:tc>
          <w:tcPr>
            <w:tcW w:w="508" w:type="pct"/>
          </w:tcPr>
          <w:p w14:paraId="0F8AAF76" w14:textId="77777777" w:rsidR="00024D51" w:rsidRPr="00C56866" w:rsidRDefault="00024D51" w:rsidP="00197DF1">
            <w:pPr>
              <w:pStyle w:val="af3"/>
            </w:pPr>
            <w:r w:rsidRPr="00C56866">
              <w:t>1</w:t>
            </w:r>
            <w:r w:rsidRPr="00C56866">
              <w:rPr>
                <w:rFonts w:hint="eastAsia"/>
              </w:rPr>
              <w:t>个点位</w:t>
            </w:r>
          </w:p>
        </w:tc>
      </w:tr>
      <w:tr w:rsidR="00024D51" w:rsidRPr="00C56866" w14:paraId="08D09F26" w14:textId="77777777" w:rsidTr="00197DF1">
        <w:trPr>
          <w:trHeight w:val="397"/>
        </w:trPr>
        <w:tc>
          <w:tcPr>
            <w:tcW w:w="191" w:type="pct"/>
          </w:tcPr>
          <w:p w14:paraId="202A9E1E" w14:textId="77777777" w:rsidR="00024D51" w:rsidRPr="00C56866" w:rsidRDefault="00024D51" w:rsidP="00197DF1">
            <w:pPr>
              <w:pStyle w:val="af3"/>
            </w:pPr>
            <w:r w:rsidRPr="00C56866">
              <w:rPr>
                <w:rFonts w:hint="eastAsia"/>
              </w:rPr>
              <w:t>4</w:t>
            </w:r>
            <w:r w:rsidRPr="00C56866">
              <w:t>6</w:t>
            </w:r>
          </w:p>
        </w:tc>
        <w:tc>
          <w:tcPr>
            <w:tcW w:w="400" w:type="pct"/>
            <w:vMerge/>
          </w:tcPr>
          <w:p w14:paraId="1E00A125" w14:textId="77777777" w:rsidR="00024D51" w:rsidRPr="00C56866" w:rsidRDefault="00024D51" w:rsidP="00197DF1">
            <w:pPr>
              <w:pStyle w:val="af3"/>
            </w:pPr>
          </w:p>
        </w:tc>
        <w:tc>
          <w:tcPr>
            <w:tcW w:w="477" w:type="pct"/>
            <w:vMerge w:val="restart"/>
          </w:tcPr>
          <w:p w14:paraId="1932BD6B" w14:textId="77777777" w:rsidR="00024D51" w:rsidRPr="00C56866" w:rsidRDefault="00024D51" w:rsidP="00197DF1">
            <w:pPr>
              <w:pStyle w:val="af3"/>
            </w:pPr>
            <w:r w:rsidRPr="00C56866">
              <w:t>地下水</w:t>
            </w:r>
          </w:p>
        </w:tc>
        <w:tc>
          <w:tcPr>
            <w:tcW w:w="635" w:type="pct"/>
          </w:tcPr>
          <w:p w14:paraId="4A997575" w14:textId="77777777" w:rsidR="00024D51" w:rsidRPr="00C56866" w:rsidRDefault="00024D51" w:rsidP="00197DF1">
            <w:pPr>
              <w:pStyle w:val="af3"/>
            </w:pPr>
            <w:r w:rsidRPr="00C56866">
              <w:rPr>
                <w:rFonts w:asciiTheme="minorEastAsia" w:hAnsiTheme="minorEastAsia" w:hint="eastAsia"/>
              </w:rPr>
              <w:t>⑥区上游</w:t>
            </w:r>
          </w:p>
        </w:tc>
        <w:tc>
          <w:tcPr>
            <w:tcW w:w="1113" w:type="pct"/>
          </w:tcPr>
          <w:p w14:paraId="7C3BDD32"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1FA1C33F" w14:textId="77777777" w:rsidR="00024D51" w:rsidRPr="00C56866" w:rsidRDefault="00024D51" w:rsidP="00197DF1">
            <w:pPr>
              <w:pStyle w:val="af3"/>
            </w:pPr>
            <w:r w:rsidRPr="00C56866">
              <w:rPr>
                <w:rFonts w:hint="eastAsia"/>
              </w:rPr>
              <w:t>场外水井</w:t>
            </w:r>
            <w:r w:rsidRPr="00C56866">
              <w:rPr>
                <w:rFonts w:hint="eastAsia"/>
              </w:rPr>
              <w:t>1#</w:t>
            </w:r>
          </w:p>
        </w:tc>
        <w:tc>
          <w:tcPr>
            <w:tcW w:w="532" w:type="pct"/>
          </w:tcPr>
          <w:p w14:paraId="1BCC19F0" w14:textId="77777777" w:rsidR="00024D51" w:rsidRPr="00C56866" w:rsidRDefault="00024D51" w:rsidP="00197DF1">
            <w:pPr>
              <w:pStyle w:val="af3"/>
            </w:pPr>
            <w:r w:rsidRPr="00C56866">
              <w:rPr>
                <w:rFonts w:hint="eastAsia"/>
              </w:rPr>
              <w:t>1</w:t>
            </w:r>
          </w:p>
        </w:tc>
        <w:tc>
          <w:tcPr>
            <w:tcW w:w="509" w:type="pct"/>
          </w:tcPr>
          <w:p w14:paraId="000BBBB2" w14:textId="77777777" w:rsidR="00024D51" w:rsidRPr="00C56866" w:rsidRDefault="00024D51" w:rsidP="00197DF1">
            <w:pPr>
              <w:pStyle w:val="af3"/>
            </w:pPr>
            <w:r w:rsidRPr="00C56866">
              <w:rPr>
                <w:rFonts w:hint="eastAsia"/>
              </w:rPr>
              <w:t>0</w:t>
            </w:r>
          </w:p>
        </w:tc>
        <w:tc>
          <w:tcPr>
            <w:tcW w:w="508" w:type="pct"/>
          </w:tcPr>
          <w:p w14:paraId="5D2C5548" w14:textId="77777777" w:rsidR="00024D51" w:rsidRPr="00C56866" w:rsidRDefault="00024D51" w:rsidP="00197DF1">
            <w:pPr>
              <w:pStyle w:val="af3"/>
            </w:pPr>
            <w:r w:rsidRPr="00C56866">
              <w:t>1</w:t>
            </w:r>
            <w:r w:rsidRPr="00C56866">
              <w:rPr>
                <w:rFonts w:hint="eastAsia"/>
              </w:rPr>
              <w:t>个点位</w:t>
            </w:r>
          </w:p>
        </w:tc>
      </w:tr>
      <w:tr w:rsidR="00024D51" w:rsidRPr="00C56866" w14:paraId="18139A19" w14:textId="77777777" w:rsidTr="00197DF1">
        <w:trPr>
          <w:trHeight w:val="397"/>
        </w:trPr>
        <w:tc>
          <w:tcPr>
            <w:tcW w:w="191" w:type="pct"/>
          </w:tcPr>
          <w:p w14:paraId="46763CD0" w14:textId="77777777" w:rsidR="00024D51" w:rsidRPr="00C56866" w:rsidRDefault="00024D51" w:rsidP="00197DF1">
            <w:pPr>
              <w:pStyle w:val="af3"/>
            </w:pPr>
            <w:r>
              <w:rPr>
                <w:rFonts w:hint="eastAsia"/>
              </w:rPr>
              <w:t>4</w:t>
            </w:r>
            <w:r>
              <w:t>7</w:t>
            </w:r>
          </w:p>
        </w:tc>
        <w:tc>
          <w:tcPr>
            <w:tcW w:w="400" w:type="pct"/>
            <w:vMerge/>
          </w:tcPr>
          <w:p w14:paraId="4107C065" w14:textId="77777777" w:rsidR="00024D51" w:rsidRPr="00C56866" w:rsidRDefault="00024D51" w:rsidP="00197DF1">
            <w:pPr>
              <w:pStyle w:val="af3"/>
            </w:pPr>
          </w:p>
        </w:tc>
        <w:tc>
          <w:tcPr>
            <w:tcW w:w="477" w:type="pct"/>
            <w:vMerge/>
          </w:tcPr>
          <w:p w14:paraId="616CAB72" w14:textId="77777777" w:rsidR="00024D51" w:rsidRPr="00C56866" w:rsidRDefault="00024D51" w:rsidP="00197DF1">
            <w:pPr>
              <w:pStyle w:val="af3"/>
            </w:pPr>
          </w:p>
        </w:tc>
        <w:tc>
          <w:tcPr>
            <w:tcW w:w="635" w:type="pct"/>
          </w:tcPr>
          <w:p w14:paraId="20FA1C91"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⑥区内</w:t>
            </w:r>
          </w:p>
        </w:tc>
        <w:tc>
          <w:tcPr>
            <w:tcW w:w="1113" w:type="pct"/>
            <w:vAlign w:val="top"/>
          </w:tcPr>
          <w:p w14:paraId="3626AC96"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04B7BC08" w14:textId="77777777" w:rsidR="00024D51" w:rsidRPr="00C56866" w:rsidRDefault="00024D51" w:rsidP="00197DF1">
            <w:pPr>
              <w:pStyle w:val="af3"/>
            </w:pPr>
            <w:r w:rsidRPr="00C56866">
              <w:rPr>
                <w:rFonts w:asciiTheme="minorEastAsia" w:hAnsiTheme="minorEastAsia" w:hint="eastAsia"/>
              </w:rPr>
              <w:t>⑥区内</w:t>
            </w:r>
            <w:r w:rsidRPr="00C56866">
              <w:rPr>
                <w:rFonts w:asciiTheme="minorEastAsia" w:hAnsiTheme="minorEastAsia" w:hint="eastAsia"/>
              </w:rPr>
              <w:t>1#</w:t>
            </w:r>
            <w:r w:rsidRPr="00C56866">
              <w:rPr>
                <w:rFonts w:asciiTheme="minorEastAsia" w:hAnsiTheme="minorEastAsia"/>
              </w:rPr>
              <w:t>-3#</w:t>
            </w:r>
          </w:p>
        </w:tc>
        <w:tc>
          <w:tcPr>
            <w:tcW w:w="532" w:type="pct"/>
          </w:tcPr>
          <w:p w14:paraId="17B5219A" w14:textId="77777777" w:rsidR="00024D51" w:rsidRPr="00C56866" w:rsidRDefault="00024D51" w:rsidP="00197DF1">
            <w:pPr>
              <w:pStyle w:val="af3"/>
            </w:pPr>
            <w:r w:rsidRPr="00C56866">
              <w:rPr>
                <w:rFonts w:hint="eastAsia"/>
              </w:rPr>
              <w:t>3</w:t>
            </w:r>
          </w:p>
        </w:tc>
        <w:tc>
          <w:tcPr>
            <w:tcW w:w="509" w:type="pct"/>
          </w:tcPr>
          <w:p w14:paraId="1AD6C83F" w14:textId="77777777" w:rsidR="00024D51" w:rsidRPr="00C56866" w:rsidRDefault="00024D51" w:rsidP="00197DF1">
            <w:pPr>
              <w:pStyle w:val="af3"/>
            </w:pPr>
            <w:r w:rsidRPr="00C56866">
              <w:rPr>
                <w:rFonts w:hint="eastAsia"/>
              </w:rPr>
              <w:t>2</w:t>
            </w:r>
          </w:p>
        </w:tc>
        <w:tc>
          <w:tcPr>
            <w:tcW w:w="508" w:type="pct"/>
          </w:tcPr>
          <w:p w14:paraId="3CCCCE50"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33204E03" w14:textId="77777777" w:rsidTr="00197DF1">
        <w:trPr>
          <w:trHeight w:val="397"/>
        </w:trPr>
        <w:tc>
          <w:tcPr>
            <w:tcW w:w="191" w:type="pct"/>
          </w:tcPr>
          <w:p w14:paraId="430B6C0D" w14:textId="77777777" w:rsidR="00024D51" w:rsidRPr="00C56866" w:rsidRDefault="00024D51" w:rsidP="00197DF1">
            <w:pPr>
              <w:pStyle w:val="af3"/>
            </w:pPr>
            <w:r>
              <w:lastRenderedPageBreak/>
              <w:t>48</w:t>
            </w:r>
          </w:p>
        </w:tc>
        <w:tc>
          <w:tcPr>
            <w:tcW w:w="400" w:type="pct"/>
            <w:vMerge/>
          </w:tcPr>
          <w:p w14:paraId="283D06B1" w14:textId="77777777" w:rsidR="00024D51" w:rsidRPr="00C56866" w:rsidRDefault="00024D51" w:rsidP="00197DF1">
            <w:pPr>
              <w:pStyle w:val="af3"/>
            </w:pPr>
          </w:p>
        </w:tc>
        <w:tc>
          <w:tcPr>
            <w:tcW w:w="477" w:type="pct"/>
            <w:vMerge/>
          </w:tcPr>
          <w:p w14:paraId="48367138" w14:textId="77777777" w:rsidR="00024D51" w:rsidRPr="00C56866" w:rsidRDefault="00024D51" w:rsidP="00197DF1">
            <w:pPr>
              <w:pStyle w:val="af3"/>
            </w:pPr>
          </w:p>
        </w:tc>
        <w:tc>
          <w:tcPr>
            <w:tcW w:w="635" w:type="pct"/>
          </w:tcPr>
          <w:p w14:paraId="6BA23EAB"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⑥区下游</w:t>
            </w:r>
          </w:p>
        </w:tc>
        <w:tc>
          <w:tcPr>
            <w:tcW w:w="1113" w:type="pct"/>
            <w:vAlign w:val="top"/>
          </w:tcPr>
          <w:p w14:paraId="4A4B1158"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3CE5341C"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⑥区下游</w:t>
            </w:r>
            <w:r w:rsidRPr="00C56866">
              <w:rPr>
                <w:rFonts w:asciiTheme="minorEastAsia" w:hAnsiTheme="minorEastAsia" w:hint="eastAsia"/>
              </w:rPr>
              <w:t>4#</w:t>
            </w:r>
          </w:p>
          <w:p w14:paraId="400CF987" w14:textId="77777777" w:rsidR="00024D51" w:rsidRPr="00C56866" w:rsidRDefault="00024D51" w:rsidP="00197DF1">
            <w:pPr>
              <w:pStyle w:val="af3"/>
            </w:pPr>
            <w:r w:rsidRPr="00C56866">
              <w:rPr>
                <w:rFonts w:hint="eastAsia"/>
              </w:rPr>
              <w:t>场内原水井</w:t>
            </w:r>
            <w:r w:rsidRPr="00C56866">
              <w:rPr>
                <w:rFonts w:hint="eastAsia"/>
              </w:rPr>
              <w:t>6#</w:t>
            </w:r>
          </w:p>
        </w:tc>
        <w:tc>
          <w:tcPr>
            <w:tcW w:w="532" w:type="pct"/>
          </w:tcPr>
          <w:p w14:paraId="4CCD8456" w14:textId="77777777" w:rsidR="00024D51" w:rsidRPr="00C56866" w:rsidRDefault="00024D51" w:rsidP="00197DF1">
            <w:pPr>
              <w:pStyle w:val="af3"/>
            </w:pPr>
            <w:r w:rsidRPr="00C56866">
              <w:t>2</w:t>
            </w:r>
          </w:p>
        </w:tc>
        <w:tc>
          <w:tcPr>
            <w:tcW w:w="509" w:type="pct"/>
          </w:tcPr>
          <w:p w14:paraId="035ABE59" w14:textId="77777777" w:rsidR="00024D51" w:rsidRPr="00C56866" w:rsidRDefault="00024D51" w:rsidP="00197DF1">
            <w:pPr>
              <w:pStyle w:val="af3"/>
            </w:pPr>
            <w:r w:rsidRPr="00C56866">
              <w:rPr>
                <w:rFonts w:hint="eastAsia"/>
              </w:rPr>
              <w:t>0</w:t>
            </w:r>
          </w:p>
        </w:tc>
        <w:tc>
          <w:tcPr>
            <w:tcW w:w="508" w:type="pct"/>
          </w:tcPr>
          <w:p w14:paraId="4B450D69" w14:textId="77777777" w:rsidR="00024D51" w:rsidRPr="00C56866" w:rsidRDefault="00024D51" w:rsidP="00197DF1">
            <w:pPr>
              <w:pStyle w:val="af3"/>
            </w:pPr>
            <w:r w:rsidRPr="00C56866">
              <w:t>2</w:t>
            </w:r>
            <w:r w:rsidRPr="00C56866">
              <w:rPr>
                <w:rFonts w:hint="eastAsia"/>
              </w:rPr>
              <w:t>个点位</w:t>
            </w:r>
          </w:p>
        </w:tc>
      </w:tr>
      <w:tr w:rsidR="00024D51" w:rsidRPr="00C56866" w14:paraId="0F53D76B" w14:textId="77777777" w:rsidTr="00197DF1">
        <w:trPr>
          <w:trHeight w:val="397"/>
        </w:trPr>
        <w:tc>
          <w:tcPr>
            <w:tcW w:w="191" w:type="pct"/>
          </w:tcPr>
          <w:p w14:paraId="795D8CE6" w14:textId="77777777" w:rsidR="00024D51" w:rsidRPr="00C56866" w:rsidRDefault="00024D51" w:rsidP="00197DF1">
            <w:pPr>
              <w:pStyle w:val="af3"/>
            </w:pPr>
            <w:r>
              <w:rPr>
                <w:rFonts w:hint="eastAsia"/>
              </w:rPr>
              <w:t>4</w:t>
            </w:r>
            <w:r>
              <w:t>9</w:t>
            </w:r>
          </w:p>
        </w:tc>
        <w:tc>
          <w:tcPr>
            <w:tcW w:w="400" w:type="pct"/>
            <w:vMerge/>
          </w:tcPr>
          <w:p w14:paraId="14F33C28" w14:textId="77777777" w:rsidR="00024D51" w:rsidRPr="00C56866" w:rsidRDefault="00024D51" w:rsidP="00197DF1">
            <w:pPr>
              <w:pStyle w:val="af3"/>
            </w:pPr>
          </w:p>
        </w:tc>
        <w:tc>
          <w:tcPr>
            <w:tcW w:w="477" w:type="pct"/>
            <w:vMerge/>
          </w:tcPr>
          <w:p w14:paraId="525793E3" w14:textId="77777777" w:rsidR="00024D51" w:rsidRPr="00C56866" w:rsidRDefault="00024D51" w:rsidP="00197DF1">
            <w:pPr>
              <w:pStyle w:val="af3"/>
            </w:pPr>
          </w:p>
        </w:tc>
        <w:tc>
          <w:tcPr>
            <w:tcW w:w="635" w:type="pct"/>
          </w:tcPr>
          <w:p w14:paraId="04D13EA4"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⑤区内</w:t>
            </w:r>
          </w:p>
        </w:tc>
        <w:tc>
          <w:tcPr>
            <w:tcW w:w="1113" w:type="pct"/>
            <w:vAlign w:val="top"/>
          </w:tcPr>
          <w:p w14:paraId="6A5CBE84"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0305BCDA" w14:textId="77777777" w:rsidR="00024D51" w:rsidRPr="00C56866" w:rsidRDefault="00024D51" w:rsidP="00197DF1">
            <w:pPr>
              <w:pStyle w:val="af3"/>
            </w:pPr>
            <w:r w:rsidRPr="00C56866">
              <w:rPr>
                <w:rFonts w:hint="eastAsia"/>
              </w:rPr>
              <w:t>⑤区内</w:t>
            </w:r>
            <w:r w:rsidRPr="00C56866">
              <w:rPr>
                <w:rFonts w:hint="eastAsia"/>
              </w:rPr>
              <w:t>1#</w:t>
            </w:r>
            <w:r w:rsidRPr="00C56866">
              <w:t>-3</w:t>
            </w:r>
            <w:r w:rsidRPr="00C56866">
              <w:rPr>
                <w:rFonts w:hint="eastAsia"/>
              </w:rPr>
              <w:t>#</w:t>
            </w:r>
          </w:p>
        </w:tc>
        <w:tc>
          <w:tcPr>
            <w:tcW w:w="532" w:type="pct"/>
          </w:tcPr>
          <w:p w14:paraId="0E2AA415" w14:textId="77777777" w:rsidR="00024D51" w:rsidRPr="00C56866" w:rsidRDefault="00024D51" w:rsidP="00197DF1">
            <w:pPr>
              <w:pStyle w:val="af3"/>
            </w:pPr>
            <w:r w:rsidRPr="00C56866">
              <w:rPr>
                <w:rFonts w:hint="eastAsia"/>
              </w:rPr>
              <w:t>3</w:t>
            </w:r>
          </w:p>
        </w:tc>
        <w:tc>
          <w:tcPr>
            <w:tcW w:w="509" w:type="pct"/>
          </w:tcPr>
          <w:p w14:paraId="14E5658B" w14:textId="77777777" w:rsidR="00024D51" w:rsidRPr="00C56866" w:rsidRDefault="00024D51" w:rsidP="00197DF1">
            <w:pPr>
              <w:pStyle w:val="af3"/>
            </w:pPr>
            <w:r w:rsidRPr="00C56866">
              <w:rPr>
                <w:rFonts w:hint="eastAsia"/>
              </w:rPr>
              <w:t>0</w:t>
            </w:r>
          </w:p>
        </w:tc>
        <w:tc>
          <w:tcPr>
            <w:tcW w:w="508" w:type="pct"/>
          </w:tcPr>
          <w:p w14:paraId="3F753A8C"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7C65E600" w14:textId="77777777" w:rsidTr="00197DF1">
        <w:trPr>
          <w:trHeight w:val="397"/>
        </w:trPr>
        <w:tc>
          <w:tcPr>
            <w:tcW w:w="191" w:type="pct"/>
          </w:tcPr>
          <w:p w14:paraId="1E7BCD16" w14:textId="77777777" w:rsidR="00024D51" w:rsidRPr="00C56866" w:rsidRDefault="00024D51" w:rsidP="00197DF1">
            <w:pPr>
              <w:pStyle w:val="af3"/>
            </w:pPr>
            <w:r>
              <w:rPr>
                <w:rFonts w:hint="eastAsia"/>
              </w:rPr>
              <w:t>5</w:t>
            </w:r>
            <w:r>
              <w:t>0</w:t>
            </w:r>
          </w:p>
        </w:tc>
        <w:tc>
          <w:tcPr>
            <w:tcW w:w="400" w:type="pct"/>
            <w:vMerge/>
          </w:tcPr>
          <w:p w14:paraId="0E7774BA" w14:textId="77777777" w:rsidR="00024D51" w:rsidRPr="00C56866" w:rsidRDefault="00024D51" w:rsidP="00197DF1">
            <w:pPr>
              <w:pStyle w:val="af3"/>
            </w:pPr>
          </w:p>
        </w:tc>
        <w:tc>
          <w:tcPr>
            <w:tcW w:w="477" w:type="pct"/>
            <w:vMerge/>
          </w:tcPr>
          <w:p w14:paraId="17C5ABBC" w14:textId="77777777" w:rsidR="00024D51" w:rsidRPr="00C56866" w:rsidRDefault="00024D51" w:rsidP="00197DF1">
            <w:pPr>
              <w:pStyle w:val="af3"/>
            </w:pPr>
          </w:p>
        </w:tc>
        <w:tc>
          <w:tcPr>
            <w:tcW w:w="635" w:type="pct"/>
          </w:tcPr>
          <w:p w14:paraId="155A0C90"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⑤区下游</w:t>
            </w:r>
          </w:p>
        </w:tc>
        <w:tc>
          <w:tcPr>
            <w:tcW w:w="1113" w:type="pct"/>
            <w:vAlign w:val="top"/>
          </w:tcPr>
          <w:p w14:paraId="3AA0ABCE"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40EBE038" w14:textId="77777777" w:rsidR="00024D51" w:rsidRPr="00C56866" w:rsidRDefault="00024D51" w:rsidP="00197DF1">
            <w:pPr>
              <w:pStyle w:val="af3"/>
            </w:pPr>
            <w:r w:rsidRPr="00C56866">
              <w:rPr>
                <w:rFonts w:hint="eastAsia"/>
              </w:rPr>
              <w:t>⑤区下游</w:t>
            </w:r>
            <w:r w:rsidRPr="00C56866">
              <w:rPr>
                <w:rFonts w:hint="eastAsia"/>
              </w:rPr>
              <w:t>4#</w:t>
            </w:r>
          </w:p>
        </w:tc>
        <w:tc>
          <w:tcPr>
            <w:tcW w:w="532" w:type="pct"/>
          </w:tcPr>
          <w:p w14:paraId="34058AC7" w14:textId="77777777" w:rsidR="00024D51" w:rsidRPr="00C56866" w:rsidRDefault="00024D51" w:rsidP="00197DF1">
            <w:pPr>
              <w:pStyle w:val="af3"/>
            </w:pPr>
            <w:r w:rsidRPr="00C56866">
              <w:rPr>
                <w:rFonts w:hint="eastAsia"/>
              </w:rPr>
              <w:t>1</w:t>
            </w:r>
          </w:p>
        </w:tc>
        <w:tc>
          <w:tcPr>
            <w:tcW w:w="509" w:type="pct"/>
          </w:tcPr>
          <w:p w14:paraId="53A9C43E" w14:textId="77777777" w:rsidR="00024D51" w:rsidRPr="00C56866" w:rsidRDefault="00024D51" w:rsidP="00197DF1">
            <w:pPr>
              <w:pStyle w:val="af3"/>
            </w:pPr>
            <w:r w:rsidRPr="00C56866">
              <w:rPr>
                <w:rFonts w:hint="eastAsia"/>
              </w:rPr>
              <w:t>0</w:t>
            </w:r>
          </w:p>
        </w:tc>
        <w:tc>
          <w:tcPr>
            <w:tcW w:w="508" w:type="pct"/>
          </w:tcPr>
          <w:p w14:paraId="32DA5118" w14:textId="77777777" w:rsidR="00024D51" w:rsidRPr="00C56866" w:rsidRDefault="00024D51" w:rsidP="00197DF1">
            <w:pPr>
              <w:pStyle w:val="af3"/>
            </w:pPr>
            <w:r w:rsidRPr="00C56866">
              <w:rPr>
                <w:rFonts w:hint="eastAsia"/>
              </w:rPr>
              <w:t>1</w:t>
            </w:r>
            <w:r w:rsidRPr="00C56866">
              <w:rPr>
                <w:rFonts w:hint="eastAsia"/>
              </w:rPr>
              <w:t>个点位</w:t>
            </w:r>
          </w:p>
        </w:tc>
      </w:tr>
      <w:tr w:rsidR="00024D51" w:rsidRPr="00C56866" w14:paraId="12A4D2C2" w14:textId="77777777" w:rsidTr="00197DF1">
        <w:trPr>
          <w:trHeight w:val="397"/>
        </w:trPr>
        <w:tc>
          <w:tcPr>
            <w:tcW w:w="191" w:type="pct"/>
          </w:tcPr>
          <w:p w14:paraId="6C35777F" w14:textId="77777777" w:rsidR="00024D51" w:rsidRPr="00C56866" w:rsidRDefault="00024D51" w:rsidP="00197DF1">
            <w:pPr>
              <w:pStyle w:val="af3"/>
            </w:pPr>
            <w:r>
              <w:rPr>
                <w:rFonts w:hint="eastAsia"/>
              </w:rPr>
              <w:t>5</w:t>
            </w:r>
            <w:r>
              <w:t>1</w:t>
            </w:r>
          </w:p>
        </w:tc>
        <w:tc>
          <w:tcPr>
            <w:tcW w:w="400" w:type="pct"/>
            <w:vMerge/>
          </w:tcPr>
          <w:p w14:paraId="5A3639BF" w14:textId="77777777" w:rsidR="00024D51" w:rsidRPr="00C56866" w:rsidRDefault="00024D51" w:rsidP="00197DF1">
            <w:pPr>
              <w:pStyle w:val="af3"/>
            </w:pPr>
          </w:p>
        </w:tc>
        <w:tc>
          <w:tcPr>
            <w:tcW w:w="477" w:type="pct"/>
            <w:vMerge/>
          </w:tcPr>
          <w:p w14:paraId="6D5242E7" w14:textId="77777777" w:rsidR="00024D51" w:rsidRPr="00C56866" w:rsidRDefault="00024D51" w:rsidP="00197DF1">
            <w:pPr>
              <w:pStyle w:val="af3"/>
            </w:pPr>
          </w:p>
        </w:tc>
        <w:tc>
          <w:tcPr>
            <w:tcW w:w="635" w:type="pct"/>
          </w:tcPr>
          <w:p w14:paraId="07DD950D"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④区上游</w:t>
            </w:r>
          </w:p>
        </w:tc>
        <w:tc>
          <w:tcPr>
            <w:tcW w:w="1113" w:type="pct"/>
            <w:vAlign w:val="top"/>
          </w:tcPr>
          <w:p w14:paraId="5AABD462"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0CFFAA71" w14:textId="77777777" w:rsidR="00024D51" w:rsidRPr="00C56866" w:rsidRDefault="00024D51" w:rsidP="00197DF1">
            <w:pPr>
              <w:pStyle w:val="af3"/>
            </w:pPr>
            <w:r w:rsidRPr="00C56866">
              <w:rPr>
                <w:rFonts w:hint="eastAsia"/>
              </w:rPr>
              <w:t>原场内水井</w:t>
            </w:r>
            <w:r w:rsidRPr="00C56866">
              <w:t>5#</w:t>
            </w:r>
          </w:p>
        </w:tc>
        <w:tc>
          <w:tcPr>
            <w:tcW w:w="532" w:type="pct"/>
          </w:tcPr>
          <w:p w14:paraId="473A67AC" w14:textId="77777777" w:rsidR="00024D51" w:rsidRPr="00C56866" w:rsidRDefault="00024D51" w:rsidP="00197DF1">
            <w:pPr>
              <w:pStyle w:val="af3"/>
            </w:pPr>
            <w:r w:rsidRPr="00C56866">
              <w:rPr>
                <w:rFonts w:hint="eastAsia"/>
              </w:rPr>
              <w:t>1</w:t>
            </w:r>
          </w:p>
        </w:tc>
        <w:tc>
          <w:tcPr>
            <w:tcW w:w="509" w:type="pct"/>
          </w:tcPr>
          <w:p w14:paraId="26A81B49" w14:textId="77777777" w:rsidR="00024D51" w:rsidRPr="00C56866" w:rsidRDefault="00024D51" w:rsidP="00197DF1">
            <w:pPr>
              <w:pStyle w:val="af3"/>
            </w:pPr>
            <w:r w:rsidRPr="00C56866">
              <w:rPr>
                <w:rFonts w:hint="eastAsia"/>
              </w:rPr>
              <w:t>0</w:t>
            </w:r>
          </w:p>
        </w:tc>
        <w:tc>
          <w:tcPr>
            <w:tcW w:w="508" w:type="pct"/>
          </w:tcPr>
          <w:p w14:paraId="1A2B8548" w14:textId="77777777" w:rsidR="00024D51" w:rsidRPr="00C56866" w:rsidRDefault="00024D51" w:rsidP="00197DF1">
            <w:pPr>
              <w:pStyle w:val="af3"/>
            </w:pPr>
            <w:r w:rsidRPr="00C56866">
              <w:rPr>
                <w:rFonts w:hint="eastAsia"/>
              </w:rPr>
              <w:t>1</w:t>
            </w:r>
            <w:r w:rsidRPr="00C56866">
              <w:rPr>
                <w:rFonts w:hint="eastAsia"/>
              </w:rPr>
              <w:t>个点位</w:t>
            </w:r>
          </w:p>
        </w:tc>
      </w:tr>
      <w:tr w:rsidR="00024D51" w:rsidRPr="00C56866" w14:paraId="5C97F09E" w14:textId="77777777" w:rsidTr="00197DF1">
        <w:trPr>
          <w:trHeight w:val="397"/>
        </w:trPr>
        <w:tc>
          <w:tcPr>
            <w:tcW w:w="191" w:type="pct"/>
          </w:tcPr>
          <w:p w14:paraId="58360769" w14:textId="77777777" w:rsidR="00024D51" w:rsidRPr="00C56866" w:rsidRDefault="00024D51" w:rsidP="00197DF1">
            <w:pPr>
              <w:pStyle w:val="af3"/>
            </w:pPr>
            <w:r>
              <w:rPr>
                <w:rFonts w:hint="eastAsia"/>
              </w:rPr>
              <w:t>5</w:t>
            </w:r>
            <w:r>
              <w:t>2</w:t>
            </w:r>
          </w:p>
        </w:tc>
        <w:tc>
          <w:tcPr>
            <w:tcW w:w="400" w:type="pct"/>
            <w:vMerge/>
          </w:tcPr>
          <w:p w14:paraId="2BC7240F" w14:textId="77777777" w:rsidR="00024D51" w:rsidRPr="00C56866" w:rsidRDefault="00024D51" w:rsidP="00197DF1">
            <w:pPr>
              <w:pStyle w:val="af3"/>
            </w:pPr>
          </w:p>
        </w:tc>
        <w:tc>
          <w:tcPr>
            <w:tcW w:w="477" w:type="pct"/>
            <w:vMerge/>
          </w:tcPr>
          <w:p w14:paraId="11BF0FEB" w14:textId="77777777" w:rsidR="00024D51" w:rsidRPr="00C56866" w:rsidRDefault="00024D51" w:rsidP="00197DF1">
            <w:pPr>
              <w:pStyle w:val="af3"/>
            </w:pPr>
          </w:p>
        </w:tc>
        <w:tc>
          <w:tcPr>
            <w:tcW w:w="635" w:type="pct"/>
          </w:tcPr>
          <w:p w14:paraId="69D27440"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④区内</w:t>
            </w:r>
          </w:p>
        </w:tc>
        <w:tc>
          <w:tcPr>
            <w:tcW w:w="1113" w:type="pct"/>
            <w:vAlign w:val="top"/>
          </w:tcPr>
          <w:p w14:paraId="49C298D6"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496E1E90" w14:textId="77777777" w:rsidR="00024D51" w:rsidRPr="00C56866" w:rsidRDefault="00024D51" w:rsidP="00197DF1">
            <w:pPr>
              <w:pStyle w:val="af3"/>
            </w:pPr>
            <w:r w:rsidRPr="00C56866">
              <w:rPr>
                <w:rFonts w:hint="eastAsia"/>
              </w:rPr>
              <w:t>④区内</w:t>
            </w:r>
            <w:r w:rsidRPr="00C56866">
              <w:rPr>
                <w:rFonts w:hint="eastAsia"/>
              </w:rPr>
              <w:t>1#</w:t>
            </w:r>
            <w:r w:rsidRPr="00C56866">
              <w:t>-3</w:t>
            </w:r>
            <w:r w:rsidRPr="00C56866">
              <w:rPr>
                <w:rFonts w:hint="eastAsia"/>
              </w:rPr>
              <w:t>#</w:t>
            </w:r>
          </w:p>
        </w:tc>
        <w:tc>
          <w:tcPr>
            <w:tcW w:w="532" w:type="pct"/>
          </w:tcPr>
          <w:p w14:paraId="20974578" w14:textId="77777777" w:rsidR="00024D51" w:rsidRPr="00C56866" w:rsidRDefault="00024D51" w:rsidP="00197DF1">
            <w:pPr>
              <w:pStyle w:val="af3"/>
            </w:pPr>
            <w:r w:rsidRPr="00C56866">
              <w:rPr>
                <w:rFonts w:hint="eastAsia"/>
              </w:rPr>
              <w:t>3</w:t>
            </w:r>
          </w:p>
        </w:tc>
        <w:tc>
          <w:tcPr>
            <w:tcW w:w="509" w:type="pct"/>
          </w:tcPr>
          <w:p w14:paraId="6650C730" w14:textId="77777777" w:rsidR="00024D51" w:rsidRPr="00C56866" w:rsidRDefault="00024D51" w:rsidP="00197DF1">
            <w:pPr>
              <w:pStyle w:val="af3"/>
            </w:pPr>
            <w:r w:rsidRPr="00C56866">
              <w:rPr>
                <w:rFonts w:hint="eastAsia"/>
              </w:rPr>
              <w:t>0</w:t>
            </w:r>
          </w:p>
        </w:tc>
        <w:tc>
          <w:tcPr>
            <w:tcW w:w="508" w:type="pct"/>
          </w:tcPr>
          <w:p w14:paraId="43F657ED"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296F2A6F" w14:textId="77777777" w:rsidTr="00197DF1">
        <w:trPr>
          <w:trHeight w:val="397"/>
        </w:trPr>
        <w:tc>
          <w:tcPr>
            <w:tcW w:w="191" w:type="pct"/>
          </w:tcPr>
          <w:p w14:paraId="4BF6CF37" w14:textId="77777777" w:rsidR="00024D51" w:rsidRPr="00C56866" w:rsidRDefault="00024D51" w:rsidP="00197DF1">
            <w:pPr>
              <w:pStyle w:val="af3"/>
            </w:pPr>
            <w:r>
              <w:rPr>
                <w:rFonts w:hint="eastAsia"/>
              </w:rPr>
              <w:t>5</w:t>
            </w:r>
            <w:r>
              <w:t>3</w:t>
            </w:r>
          </w:p>
        </w:tc>
        <w:tc>
          <w:tcPr>
            <w:tcW w:w="400" w:type="pct"/>
            <w:vMerge/>
          </w:tcPr>
          <w:p w14:paraId="56784772" w14:textId="77777777" w:rsidR="00024D51" w:rsidRPr="00C56866" w:rsidRDefault="00024D51" w:rsidP="00197DF1">
            <w:pPr>
              <w:pStyle w:val="af3"/>
            </w:pPr>
          </w:p>
        </w:tc>
        <w:tc>
          <w:tcPr>
            <w:tcW w:w="477" w:type="pct"/>
            <w:vMerge/>
          </w:tcPr>
          <w:p w14:paraId="5F59D1C7" w14:textId="77777777" w:rsidR="00024D51" w:rsidRPr="00C56866" w:rsidRDefault="00024D51" w:rsidP="00197DF1">
            <w:pPr>
              <w:pStyle w:val="af3"/>
            </w:pPr>
          </w:p>
        </w:tc>
        <w:tc>
          <w:tcPr>
            <w:tcW w:w="635" w:type="pct"/>
          </w:tcPr>
          <w:p w14:paraId="13D1B8AE"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④区下游</w:t>
            </w:r>
          </w:p>
        </w:tc>
        <w:tc>
          <w:tcPr>
            <w:tcW w:w="1113" w:type="pct"/>
            <w:vAlign w:val="top"/>
          </w:tcPr>
          <w:p w14:paraId="6FA6A893"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679E0689" w14:textId="77777777" w:rsidR="00024D51" w:rsidRPr="00C56866" w:rsidRDefault="00024D51" w:rsidP="00197DF1">
            <w:pPr>
              <w:pStyle w:val="af3"/>
            </w:pPr>
            <w:r w:rsidRPr="00C56866">
              <w:rPr>
                <w:rFonts w:hint="eastAsia"/>
              </w:rPr>
              <w:t>④区下游</w:t>
            </w:r>
            <w:r w:rsidRPr="00C56866">
              <w:rPr>
                <w:rFonts w:hint="eastAsia"/>
              </w:rPr>
              <w:t>4#</w:t>
            </w:r>
          </w:p>
          <w:p w14:paraId="346DAEC8" w14:textId="77777777" w:rsidR="00024D51" w:rsidRPr="00C56866" w:rsidRDefault="00024D51" w:rsidP="00197DF1">
            <w:pPr>
              <w:pStyle w:val="af3"/>
            </w:pPr>
            <w:r w:rsidRPr="00C56866">
              <w:rPr>
                <w:rFonts w:hint="eastAsia"/>
              </w:rPr>
              <w:t>原场内水井</w:t>
            </w:r>
            <w:r w:rsidRPr="00C56866">
              <w:rPr>
                <w:rFonts w:hint="eastAsia"/>
              </w:rPr>
              <w:t>3#</w:t>
            </w:r>
          </w:p>
        </w:tc>
        <w:tc>
          <w:tcPr>
            <w:tcW w:w="532" w:type="pct"/>
          </w:tcPr>
          <w:p w14:paraId="6ED6EF8B" w14:textId="77777777" w:rsidR="00024D51" w:rsidRPr="00C56866" w:rsidRDefault="00024D51" w:rsidP="00197DF1">
            <w:pPr>
              <w:pStyle w:val="af3"/>
            </w:pPr>
            <w:r w:rsidRPr="00C56866">
              <w:rPr>
                <w:rFonts w:hint="eastAsia"/>
              </w:rPr>
              <w:t>2</w:t>
            </w:r>
          </w:p>
        </w:tc>
        <w:tc>
          <w:tcPr>
            <w:tcW w:w="509" w:type="pct"/>
          </w:tcPr>
          <w:p w14:paraId="46B08CE0" w14:textId="77777777" w:rsidR="00024D51" w:rsidRPr="00C56866" w:rsidRDefault="00024D51" w:rsidP="00197DF1">
            <w:pPr>
              <w:pStyle w:val="af3"/>
            </w:pPr>
            <w:r w:rsidRPr="00C56866">
              <w:rPr>
                <w:rFonts w:hint="eastAsia"/>
              </w:rPr>
              <w:t>0</w:t>
            </w:r>
          </w:p>
        </w:tc>
        <w:tc>
          <w:tcPr>
            <w:tcW w:w="508" w:type="pct"/>
          </w:tcPr>
          <w:p w14:paraId="7E193E12" w14:textId="77777777" w:rsidR="00024D51" w:rsidRPr="00C56866" w:rsidRDefault="00024D51" w:rsidP="00197DF1">
            <w:pPr>
              <w:pStyle w:val="af3"/>
            </w:pPr>
            <w:r w:rsidRPr="00C56866">
              <w:t>2</w:t>
            </w:r>
            <w:r w:rsidRPr="00C56866">
              <w:rPr>
                <w:rFonts w:hint="eastAsia"/>
              </w:rPr>
              <w:t>个点位</w:t>
            </w:r>
          </w:p>
        </w:tc>
      </w:tr>
      <w:tr w:rsidR="00024D51" w:rsidRPr="00C56866" w14:paraId="2904D55D" w14:textId="77777777" w:rsidTr="00197DF1">
        <w:trPr>
          <w:trHeight w:val="397"/>
        </w:trPr>
        <w:tc>
          <w:tcPr>
            <w:tcW w:w="191" w:type="pct"/>
          </w:tcPr>
          <w:p w14:paraId="28BB9B66" w14:textId="77777777" w:rsidR="00024D51" w:rsidRPr="00C56866" w:rsidRDefault="00024D51" w:rsidP="00197DF1">
            <w:pPr>
              <w:pStyle w:val="af3"/>
            </w:pPr>
            <w:r>
              <w:rPr>
                <w:rFonts w:hint="eastAsia"/>
              </w:rPr>
              <w:t>5</w:t>
            </w:r>
            <w:r>
              <w:t>4</w:t>
            </w:r>
          </w:p>
        </w:tc>
        <w:tc>
          <w:tcPr>
            <w:tcW w:w="400" w:type="pct"/>
            <w:vMerge/>
          </w:tcPr>
          <w:p w14:paraId="40455EF0" w14:textId="77777777" w:rsidR="00024D51" w:rsidRPr="00C56866" w:rsidRDefault="00024D51" w:rsidP="00197DF1">
            <w:pPr>
              <w:pStyle w:val="af3"/>
            </w:pPr>
          </w:p>
        </w:tc>
        <w:tc>
          <w:tcPr>
            <w:tcW w:w="477" w:type="pct"/>
            <w:vMerge/>
          </w:tcPr>
          <w:p w14:paraId="4057F095" w14:textId="77777777" w:rsidR="00024D51" w:rsidRPr="00C56866" w:rsidRDefault="00024D51" w:rsidP="00197DF1">
            <w:pPr>
              <w:pStyle w:val="af3"/>
            </w:pPr>
          </w:p>
        </w:tc>
        <w:tc>
          <w:tcPr>
            <w:tcW w:w="635" w:type="pct"/>
          </w:tcPr>
          <w:p w14:paraId="08B56457"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③区内</w:t>
            </w:r>
          </w:p>
        </w:tc>
        <w:tc>
          <w:tcPr>
            <w:tcW w:w="1113" w:type="pct"/>
            <w:vAlign w:val="top"/>
          </w:tcPr>
          <w:p w14:paraId="31D719C6"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2404954D" w14:textId="77777777" w:rsidR="00024D51" w:rsidRPr="00C56866" w:rsidRDefault="00024D51" w:rsidP="00197DF1">
            <w:pPr>
              <w:pStyle w:val="af3"/>
            </w:pPr>
            <w:r w:rsidRPr="00C56866">
              <w:rPr>
                <w:rFonts w:hint="eastAsia"/>
              </w:rPr>
              <w:t>③区内</w:t>
            </w:r>
            <w:r w:rsidRPr="00C56866">
              <w:rPr>
                <w:rFonts w:hint="eastAsia"/>
              </w:rPr>
              <w:t>1#</w:t>
            </w:r>
            <w:r w:rsidRPr="00C56866">
              <w:t>-2</w:t>
            </w:r>
            <w:r w:rsidRPr="00C56866">
              <w:rPr>
                <w:rFonts w:hint="eastAsia"/>
              </w:rPr>
              <w:t>#</w:t>
            </w:r>
          </w:p>
          <w:p w14:paraId="5EE072AD" w14:textId="77777777" w:rsidR="00024D51" w:rsidRPr="00C56866" w:rsidRDefault="00024D51" w:rsidP="00197DF1">
            <w:pPr>
              <w:pStyle w:val="af3"/>
            </w:pPr>
            <w:r w:rsidRPr="00C56866">
              <w:rPr>
                <w:rFonts w:hint="eastAsia"/>
              </w:rPr>
              <w:t>原场内水井</w:t>
            </w:r>
            <w:r w:rsidRPr="00C56866">
              <w:rPr>
                <w:rFonts w:hint="eastAsia"/>
              </w:rPr>
              <w:t>2#</w:t>
            </w:r>
          </w:p>
        </w:tc>
        <w:tc>
          <w:tcPr>
            <w:tcW w:w="532" w:type="pct"/>
          </w:tcPr>
          <w:p w14:paraId="639C5088" w14:textId="77777777" w:rsidR="00024D51" w:rsidRPr="00C56866" w:rsidRDefault="00024D51" w:rsidP="00197DF1">
            <w:pPr>
              <w:pStyle w:val="af3"/>
            </w:pPr>
            <w:r w:rsidRPr="00C56866">
              <w:rPr>
                <w:rFonts w:hint="eastAsia"/>
              </w:rPr>
              <w:t>3</w:t>
            </w:r>
          </w:p>
        </w:tc>
        <w:tc>
          <w:tcPr>
            <w:tcW w:w="509" w:type="pct"/>
          </w:tcPr>
          <w:p w14:paraId="7ECA4AA4" w14:textId="77777777" w:rsidR="00024D51" w:rsidRPr="00C56866" w:rsidRDefault="00024D51" w:rsidP="00197DF1">
            <w:pPr>
              <w:pStyle w:val="af3"/>
            </w:pPr>
            <w:r w:rsidRPr="00C56866">
              <w:rPr>
                <w:rFonts w:hint="eastAsia"/>
              </w:rPr>
              <w:t>0</w:t>
            </w:r>
          </w:p>
        </w:tc>
        <w:tc>
          <w:tcPr>
            <w:tcW w:w="508" w:type="pct"/>
          </w:tcPr>
          <w:p w14:paraId="319E8298"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45330B38" w14:textId="77777777" w:rsidTr="00197DF1">
        <w:trPr>
          <w:trHeight w:val="397"/>
        </w:trPr>
        <w:tc>
          <w:tcPr>
            <w:tcW w:w="191" w:type="pct"/>
          </w:tcPr>
          <w:p w14:paraId="397A29F3" w14:textId="77777777" w:rsidR="00024D51" w:rsidRPr="00C56866" w:rsidRDefault="00024D51" w:rsidP="00197DF1">
            <w:pPr>
              <w:pStyle w:val="af3"/>
            </w:pPr>
            <w:r>
              <w:rPr>
                <w:rFonts w:hint="eastAsia"/>
              </w:rPr>
              <w:t>5</w:t>
            </w:r>
            <w:r>
              <w:t>5</w:t>
            </w:r>
          </w:p>
        </w:tc>
        <w:tc>
          <w:tcPr>
            <w:tcW w:w="400" w:type="pct"/>
            <w:vMerge/>
          </w:tcPr>
          <w:p w14:paraId="1EA82EF7" w14:textId="77777777" w:rsidR="00024D51" w:rsidRPr="00C56866" w:rsidRDefault="00024D51" w:rsidP="00197DF1">
            <w:pPr>
              <w:pStyle w:val="af3"/>
            </w:pPr>
          </w:p>
        </w:tc>
        <w:tc>
          <w:tcPr>
            <w:tcW w:w="477" w:type="pct"/>
            <w:vMerge/>
          </w:tcPr>
          <w:p w14:paraId="351E6B7C" w14:textId="77777777" w:rsidR="00024D51" w:rsidRPr="00C56866" w:rsidRDefault="00024D51" w:rsidP="00197DF1">
            <w:pPr>
              <w:pStyle w:val="af3"/>
            </w:pPr>
          </w:p>
        </w:tc>
        <w:tc>
          <w:tcPr>
            <w:tcW w:w="635" w:type="pct"/>
          </w:tcPr>
          <w:p w14:paraId="6B0E3EE6"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③区下游</w:t>
            </w:r>
          </w:p>
        </w:tc>
        <w:tc>
          <w:tcPr>
            <w:tcW w:w="1113" w:type="pct"/>
            <w:vAlign w:val="top"/>
          </w:tcPr>
          <w:p w14:paraId="1C8FE901"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57EA911F" w14:textId="77777777" w:rsidR="00024D51" w:rsidRPr="00C56866" w:rsidRDefault="00024D51" w:rsidP="00197DF1">
            <w:pPr>
              <w:pStyle w:val="af3"/>
            </w:pPr>
            <w:r w:rsidRPr="00C56866">
              <w:rPr>
                <w:rFonts w:hint="eastAsia"/>
              </w:rPr>
              <w:t>原场内水井</w:t>
            </w:r>
            <w:r w:rsidRPr="00C56866">
              <w:rPr>
                <w:rFonts w:hint="eastAsia"/>
              </w:rPr>
              <w:t>4#</w:t>
            </w:r>
          </w:p>
          <w:p w14:paraId="5CCE3038" w14:textId="77777777" w:rsidR="00024D51" w:rsidRPr="00C56866" w:rsidRDefault="00024D51" w:rsidP="00197DF1">
            <w:pPr>
              <w:pStyle w:val="af3"/>
            </w:pPr>
            <w:r w:rsidRPr="00C56866">
              <w:rPr>
                <w:rFonts w:hint="eastAsia"/>
              </w:rPr>
              <w:t>原场内水井</w:t>
            </w:r>
            <w:r w:rsidRPr="00C56866">
              <w:rPr>
                <w:rFonts w:hint="eastAsia"/>
              </w:rPr>
              <w:t>1#</w:t>
            </w:r>
          </w:p>
        </w:tc>
        <w:tc>
          <w:tcPr>
            <w:tcW w:w="532" w:type="pct"/>
          </w:tcPr>
          <w:p w14:paraId="6D1CCC00" w14:textId="77777777" w:rsidR="00024D51" w:rsidRPr="00C56866" w:rsidRDefault="00024D51" w:rsidP="00197DF1">
            <w:pPr>
              <w:pStyle w:val="af3"/>
            </w:pPr>
            <w:r w:rsidRPr="00C56866">
              <w:rPr>
                <w:rFonts w:hint="eastAsia"/>
              </w:rPr>
              <w:t>2</w:t>
            </w:r>
          </w:p>
        </w:tc>
        <w:tc>
          <w:tcPr>
            <w:tcW w:w="509" w:type="pct"/>
          </w:tcPr>
          <w:p w14:paraId="04CB1F47" w14:textId="77777777" w:rsidR="00024D51" w:rsidRPr="00C56866" w:rsidRDefault="00024D51" w:rsidP="00197DF1">
            <w:pPr>
              <w:pStyle w:val="af3"/>
            </w:pPr>
            <w:r w:rsidRPr="00C56866">
              <w:t>2</w:t>
            </w:r>
          </w:p>
        </w:tc>
        <w:tc>
          <w:tcPr>
            <w:tcW w:w="508" w:type="pct"/>
          </w:tcPr>
          <w:p w14:paraId="7F7BA342" w14:textId="77777777" w:rsidR="00024D51" w:rsidRPr="00C56866" w:rsidRDefault="00024D51" w:rsidP="00197DF1">
            <w:pPr>
              <w:pStyle w:val="af3"/>
            </w:pPr>
            <w:r w:rsidRPr="00C56866">
              <w:rPr>
                <w:rFonts w:hint="eastAsia"/>
              </w:rPr>
              <w:t>2</w:t>
            </w:r>
            <w:r w:rsidRPr="00C56866">
              <w:rPr>
                <w:rFonts w:hint="eastAsia"/>
              </w:rPr>
              <w:t>个点位</w:t>
            </w:r>
          </w:p>
        </w:tc>
      </w:tr>
      <w:tr w:rsidR="00024D51" w:rsidRPr="00C56866" w14:paraId="7AA1CCEA" w14:textId="77777777" w:rsidTr="00197DF1">
        <w:trPr>
          <w:trHeight w:val="397"/>
        </w:trPr>
        <w:tc>
          <w:tcPr>
            <w:tcW w:w="191" w:type="pct"/>
          </w:tcPr>
          <w:p w14:paraId="52424114" w14:textId="77777777" w:rsidR="00024D51" w:rsidRPr="00C56866" w:rsidRDefault="00024D51" w:rsidP="00197DF1">
            <w:pPr>
              <w:pStyle w:val="af3"/>
            </w:pPr>
            <w:r>
              <w:rPr>
                <w:rFonts w:hint="eastAsia"/>
              </w:rPr>
              <w:t>5</w:t>
            </w:r>
            <w:r>
              <w:t>6</w:t>
            </w:r>
          </w:p>
        </w:tc>
        <w:tc>
          <w:tcPr>
            <w:tcW w:w="400" w:type="pct"/>
            <w:vMerge/>
          </w:tcPr>
          <w:p w14:paraId="52C77F05" w14:textId="77777777" w:rsidR="00024D51" w:rsidRPr="00C56866" w:rsidRDefault="00024D51" w:rsidP="00197DF1">
            <w:pPr>
              <w:pStyle w:val="af3"/>
            </w:pPr>
          </w:p>
        </w:tc>
        <w:tc>
          <w:tcPr>
            <w:tcW w:w="477" w:type="pct"/>
            <w:vMerge/>
          </w:tcPr>
          <w:p w14:paraId="4A60CC17" w14:textId="77777777" w:rsidR="00024D51" w:rsidRPr="00C56866" w:rsidRDefault="00024D51" w:rsidP="00197DF1">
            <w:pPr>
              <w:pStyle w:val="af3"/>
            </w:pPr>
          </w:p>
        </w:tc>
        <w:tc>
          <w:tcPr>
            <w:tcW w:w="635" w:type="pct"/>
          </w:tcPr>
          <w:p w14:paraId="7E82700F"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②区内</w:t>
            </w:r>
          </w:p>
        </w:tc>
        <w:tc>
          <w:tcPr>
            <w:tcW w:w="1113" w:type="pct"/>
            <w:vAlign w:val="top"/>
          </w:tcPr>
          <w:p w14:paraId="6D11EA41"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6354B4B9" w14:textId="77777777" w:rsidR="00024D51" w:rsidRPr="00C56866" w:rsidRDefault="00024D51" w:rsidP="00197DF1">
            <w:pPr>
              <w:pStyle w:val="af3"/>
            </w:pPr>
            <w:r w:rsidRPr="00C56866">
              <w:rPr>
                <w:rFonts w:hint="eastAsia"/>
              </w:rPr>
              <w:t>②区内</w:t>
            </w:r>
            <w:r w:rsidRPr="00C56866">
              <w:rPr>
                <w:rFonts w:hint="eastAsia"/>
              </w:rPr>
              <w:t>1#</w:t>
            </w:r>
            <w:r w:rsidRPr="00C56866">
              <w:t>-3</w:t>
            </w:r>
            <w:r w:rsidRPr="00C56866">
              <w:rPr>
                <w:rFonts w:hint="eastAsia"/>
              </w:rPr>
              <w:t>#</w:t>
            </w:r>
          </w:p>
        </w:tc>
        <w:tc>
          <w:tcPr>
            <w:tcW w:w="532" w:type="pct"/>
          </w:tcPr>
          <w:p w14:paraId="43A619D0" w14:textId="77777777" w:rsidR="00024D51" w:rsidRPr="00C56866" w:rsidRDefault="00024D51" w:rsidP="00197DF1">
            <w:pPr>
              <w:pStyle w:val="af3"/>
            </w:pPr>
            <w:r w:rsidRPr="00C56866">
              <w:rPr>
                <w:rFonts w:hint="eastAsia"/>
              </w:rPr>
              <w:t>3</w:t>
            </w:r>
          </w:p>
        </w:tc>
        <w:tc>
          <w:tcPr>
            <w:tcW w:w="509" w:type="pct"/>
          </w:tcPr>
          <w:p w14:paraId="56391D06" w14:textId="77777777" w:rsidR="00024D51" w:rsidRPr="00C56866" w:rsidRDefault="00024D51" w:rsidP="00197DF1">
            <w:pPr>
              <w:pStyle w:val="af3"/>
            </w:pPr>
            <w:r w:rsidRPr="00C56866">
              <w:rPr>
                <w:rFonts w:hint="eastAsia"/>
              </w:rPr>
              <w:t>0</w:t>
            </w:r>
          </w:p>
        </w:tc>
        <w:tc>
          <w:tcPr>
            <w:tcW w:w="508" w:type="pct"/>
          </w:tcPr>
          <w:p w14:paraId="681B4E90"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2065D896" w14:textId="77777777" w:rsidTr="00197DF1">
        <w:trPr>
          <w:trHeight w:val="397"/>
        </w:trPr>
        <w:tc>
          <w:tcPr>
            <w:tcW w:w="191" w:type="pct"/>
          </w:tcPr>
          <w:p w14:paraId="2C3F2EB6" w14:textId="77777777" w:rsidR="00024D51" w:rsidRPr="00C56866" w:rsidRDefault="00024D51" w:rsidP="00197DF1">
            <w:pPr>
              <w:pStyle w:val="af3"/>
            </w:pPr>
            <w:r>
              <w:rPr>
                <w:rFonts w:hint="eastAsia"/>
              </w:rPr>
              <w:t>5</w:t>
            </w:r>
            <w:r>
              <w:t>7</w:t>
            </w:r>
          </w:p>
        </w:tc>
        <w:tc>
          <w:tcPr>
            <w:tcW w:w="400" w:type="pct"/>
            <w:vMerge/>
          </w:tcPr>
          <w:p w14:paraId="0EEFBFC8" w14:textId="77777777" w:rsidR="00024D51" w:rsidRPr="00C56866" w:rsidRDefault="00024D51" w:rsidP="00197DF1">
            <w:pPr>
              <w:pStyle w:val="af3"/>
            </w:pPr>
          </w:p>
        </w:tc>
        <w:tc>
          <w:tcPr>
            <w:tcW w:w="477" w:type="pct"/>
            <w:vMerge/>
          </w:tcPr>
          <w:p w14:paraId="1E9D0FF5" w14:textId="77777777" w:rsidR="00024D51" w:rsidRPr="00C56866" w:rsidRDefault="00024D51" w:rsidP="00197DF1">
            <w:pPr>
              <w:pStyle w:val="af3"/>
            </w:pPr>
          </w:p>
        </w:tc>
        <w:tc>
          <w:tcPr>
            <w:tcW w:w="635" w:type="pct"/>
          </w:tcPr>
          <w:p w14:paraId="0A79FB9B"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②区下游</w:t>
            </w:r>
          </w:p>
        </w:tc>
        <w:tc>
          <w:tcPr>
            <w:tcW w:w="1113" w:type="pct"/>
            <w:vAlign w:val="top"/>
          </w:tcPr>
          <w:p w14:paraId="04B6155F"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585E897E" w14:textId="77777777" w:rsidR="00024D51" w:rsidRPr="00C56866" w:rsidRDefault="00024D51" w:rsidP="00197DF1">
            <w:pPr>
              <w:pStyle w:val="af3"/>
            </w:pPr>
            <w:r w:rsidRPr="00C56866">
              <w:rPr>
                <w:rFonts w:hint="eastAsia"/>
              </w:rPr>
              <w:t>②区下游</w:t>
            </w:r>
            <w:r w:rsidRPr="00C56866">
              <w:rPr>
                <w:rFonts w:hint="eastAsia"/>
              </w:rPr>
              <w:t>4#</w:t>
            </w:r>
          </w:p>
          <w:p w14:paraId="3DCD9884" w14:textId="77777777" w:rsidR="00024D51" w:rsidRPr="00C56866" w:rsidRDefault="00024D51" w:rsidP="00197DF1">
            <w:pPr>
              <w:pStyle w:val="af3"/>
            </w:pPr>
            <w:r w:rsidRPr="00C56866">
              <w:rPr>
                <w:rFonts w:hint="eastAsia"/>
              </w:rPr>
              <w:t>原场外水井</w:t>
            </w:r>
            <w:r w:rsidRPr="00C56866">
              <w:rPr>
                <w:rFonts w:hint="eastAsia"/>
              </w:rPr>
              <w:t>3#</w:t>
            </w:r>
          </w:p>
        </w:tc>
        <w:tc>
          <w:tcPr>
            <w:tcW w:w="532" w:type="pct"/>
          </w:tcPr>
          <w:p w14:paraId="1360CF75" w14:textId="77777777" w:rsidR="00024D51" w:rsidRPr="00C56866" w:rsidRDefault="00024D51" w:rsidP="00197DF1">
            <w:pPr>
              <w:pStyle w:val="af3"/>
            </w:pPr>
            <w:r w:rsidRPr="00C56866">
              <w:rPr>
                <w:rFonts w:hint="eastAsia"/>
              </w:rPr>
              <w:t>2</w:t>
            </w:r>
          </w:p>
        </w:tc>
        <w:tc>
          <w:tcPr>
            <w:tcW w:w="509" w:type="pct"/>
          </w:tcPr>
          <w:p w14:paraId="04036445" w14:textId="77777777" w:rsidR="00024D51" w:rsidRPr="00C56866" w:rsidRDefault="00024D51" w:rsidP="00197DF1">
            <w:pPr>
              <w:pStyle w:val="af3"/>
            </w:pPr>
            <w:r w:rsidRPr="00C56866">
              <w:rPr>
                <w:rFonts w:hint="eastAsia"/>
              </w:rPr>
              <w:t>0</w:t>
            </w:r>
          </w:p>
        </w:tc>
        <w:tc>
          <w:tcPr>
            <w:tcW w:w="508" w:type="pct"/>
          </w:tcPr>
          <w:p w14:paraId="112A575A" w14:textId="77777777" w:rsidR="00024D51" w:rsidRPr="00C56866" w:rsidRDefault="00024D51" w:rsidP="00197DF1">
            <w:pPr>
              <w:pStyle w:val="af3"/>
            </w:pPr>
            <w:r w:rsidRPr="00C56866">
              <w:t>2</w:t>
            </w:r>
            <w:r w:rsidRPr="00C56866">
              <w:rPr>
                <w:rFonts w:hint="eastAsia"/>
              </w:rPr>
              <w:t>个点位</w:t>
            </w:r>
          </w:p>
        </w:tc>
      </w:tr>
      <w:tr w:rsidR="00024D51" w:rsidRPr="00C56866" w14:paraId="7529CB24" w14:textId="77777777" w:rsidTr="00197DF1">
        <w:trPr>
          <w:trHeight w:val="397"/>
        </w:trPr>
        <w:tc>
          <w:tcPr>
            <w:tcW w:w="191" w:type="pct"/>
          </w:tcPr>
          <w:p w14:paraId="7E32B181" w14:textId="77777777" w:rsidR="00024D51" w:rsidRPr="00C56866" w:rsidRDefault="00024D51" w:rsidP="00197DF1">
            <w:pPr>
              <w:pStyle w:val="af3"/>
            </w:pPr>
            <w:r>
              <w:rPr>
                <w:rFonts w:hint="eastAsia"/>
              </w:rPr>
              <w:t>5</w:t>
            </w:r>
            <w:r>
              <w:t>8</w:t>
            </w:r>
          </w:p>
        </w:tc>
        <w:tc>
          <w:tcPr>
            <w:tcW w:w="400" w:type="pct"/>
            <w:vMerge/>
          </w:tcPr>
          <w:p w14:paraId="79D098D9" w14:textId="77777777" w:rsidR="00024D51" w:rsidRPr="00C56866" w:rsidRDefault="00024D51" w:rsidP="00197DF1">
            <w:pPr>
              <w:pStyle w:val="af3"/>
            </w:pPr>
          </w:p>
        </w:tc>
        <w:tc>
          <w:tcPr>
            <w:tcW w:w="477" w:type="pct"/>
            <w:vMerge/>
          </w:tcPr>
          <w:p w14:paraId="5284A7C1" w14:textId="77777777" w:rsidR="00024D51" w:rsidRPr="00C56866" w:rsidRDefault="00024D51" w:rsidP="00197DF1">
            <w:pPr>
              <w:pStyle w:val="af3"/>
            </w:pPr>
          </w:p>
        </w:tc>
        <w:tc>
          <w:tcPr>
            <w:tcW w:w="635" w:type="pct"/>
          </w:tcPr>
          <w:p w14:paraId="462478BF"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①区内</w:t>
            </w:r>
          </w:p>
        </w:tc>
        <w:tc>
          <w:tcPr>
            <w:tcW w:w="1113" w:type="pct"/>
            <w:vAlign w:val="top"/>
          </w:tcPr>
          <w:p w14:paraId="003904DE"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267C6515" w14:textId="77777777" w:rsidR="00024D51" w:rsidRPr="00C56866" w:rsidRDefault="00024D51" w:rsidP="00197DF1">
            <w:pPr>
              <w:pStyle w:val="af3"/>
            </w:pPr>
            <w:r w:rsidRPr="00C56866">
              <w:rPr>
                <w:rFonts w:hint="eastAsia"/>
              </w:rPr>
              <w:t>①区内</w:t>
            </w:r>
            <w:r w:rsidRPr="00C56866">
              <w:rPr>
                <w:rFonts w:hint="eastAsia"/>
              </w:rPr>
              <w:t>1#</w:t>
            </w:r>
            <w:r w:rsidRPr="00C56866">
              <w:t>-3</w:t>
            </w:r>
            <w:r w:rsidRPr="00C56866">
              <w:rPr>
                <w:rFonts w:hint="eastAsia"/>
              </w:rPr>
              <w:t>#</w:t>
            </w:r>
          </w:p>
        </w:tc>
        <w:tc>
          <w:tcPr>
            <w:tcW w:w="532" w:type="pct"/>
          </w:tcPr>
          <w:p w14:paraId="0D3EA575" w14:textId="77777777" w:rsidR="00024D51" w:rsidRPr="00C56866" w:rsidRDefault="00024D51" w:rsidP="00197DF1">
            <w:pPr>
              <w:pStyle w:val="af3"/>
            </w:pPr>
            <w:r w:rsidRPr="00C56866">
              <w:rPr>
                <w:rFonts w:hint="eastAsia"/>
              </w:rPr>
              <w:t>3</w:t>
            </w:r>
          </w:p>
        </w:tc>
        <w:tc>
          <w:tcPr>
            <w:tcW w:w="509" w:type="pct"/>
          </w:tcPr>
          <w:p w14:paraId="375E3EAA" w14:textId="77777777" w:rsidR="00024D51" w:rsidRPr="00C56866" w:rsidRDefault="00024D51" w:rsidP="00197DF1">
            <w:pPr>
              <w:pStyle w:val="af3"/>
            </w:pPr>
            <w:r w:rsidRPr="00C56866">
              <w:rPr>
                <w:rFonts w:hint="eastAsia"/>
              </w:rPr>
              <w:t>0</w:t>
            </w:r>
          </w:p>
        </w:tc>
        <w:tc>
          <w:tcPr>
            <w:tcW w:w="508" w:type="pct"/>
          </w:tcPr>
          <w:p w14:paraId="3596CC56"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689CBD08" w14:textId="77777777" w:rsidTr="00197DF1">
        <w:trPr>
          <w:trHeight w:val="397"/>
        </w:trPr>
        <w:tc>
          <w:tcPr>
            <w:tcW w:w="191" w:type="pct"/>
          </w:tcPr>
          <w:p w14:paraId="5F63245B" w14:textId="77777777" w:rsidR="00024D51" w:rsidRPr="00C56866" w:rsidRDefault="00024D51" w:rsidP="00197DF1">
            <w:pPr>
              <w:pStyle w:val="af3"/>
            </w:pPr>
            <w:r>
              <w:rPr>
                <w:rFonts w:hint="eastAsia"/>
              </w:rPr>
              <w:t>5</w:t>
            </w:r>
            <w:r>
              <w:t>9</w:t>
            </w:r>
          </w:p>
        </w:tc>
        <w:tc>
          <w:tcPr>
            <w:tcW w:w="400" w:type="pct"/>
            <w:vMerge/>
          </w:tcPr>
          <w:p w14:paraId="79768FB2" w14:textId="77777777" w:rsidR="00024D51" w:rsidRPr="00C56866" w:rsidRDefault="00024D51" w:rsidP="00197DF1">
            <w:pPr>
              <w:pStyle w:val="af3"/>
            </w:pPr>
          </w:p>
        </w:tc>
        <w:tc>
          <w:tcPr>
            <w:tcW w:w="477" w:type="pct"/>
            <w:vMerge/>
          </w:tcPr>
          <w:p w14:paraId="54739B4B" w14:textId="77777777" w:rsidR="00024D51" w:rsidRPr="00C56866" w:rsidRDefault="00024D51" w:rsidP="00197DF1">
            <w:pPr>
              <w:pStyle w:val="af3"/>
            </w:pPr>
          </w:p>
        </w:tc>
        <w:tc>
          <w:tcPr>
            <w:tcW w:w="635" w:type="pct"/>
          </w:tcPr>
          <w:p w14:paraId="7219815B" w14:textId="77777777" w:rsidR="00024D51" w:rsidRPr="00C56866" w:rsidRDefault="00024D51" w:rsidP="00197DF1">
            <w:pPr>
              <w:pStyle w:val="af3"/>
              <w:rPr>
                <w:rFonts w:asciiTheme="minorEastAsia" w:hAnsiTheme="minorEastAsia"/>
              </w:rPr>
            </w:pPr>
            <w:r w:rsidRPr="00C56866">
              <w:rPr>
                <w:rFonts w:asciiTheme="minorEastAsia" w:hAnsiTheme="minorEastAsia" w:hint="eastAsia"/>
              </w:rPr>
              <w:t>①区下游</w:t>
            </w:r>
          </w:p>
        </w:tc>
        <w:tc>
          <w:tcPr>
            <w:tcW w:w="1113" w:type="pct"/>
            <w:vAlign w:val="top"/>
          </w:tcPr>
          <w:p w14:paraId="57847C97" w14:textId="77777777" w:rsidR="00024D51" w:rsidRPr="00C56866" w:rsidRDefault="00024D51" w:rsidP="00197DF1">
            <w:pPr>
              <w:pStyle w:val="af3"/>
            </w:pPr>
            <w:r w:rsidRPr="00C56866">
              <w:t>pH</w:t>
            </w:r>
            <w:r w:rsidRPr="00C56866">
              <w:t>、</w:t>
            </w:r>
            <w:r w:rsidRPr="00C56866">
              <w:rPr>
                <w:rFonts w:hint="eastAsia"/>
              </w:rPr>
              <w:t>镉</w:t>
            </w:r>
            <w:r w:rsidRPr="00C56866">
              <w:t>、</w:t>
            </w:r>
            <w:r w:rsidRPr="00C56866">
              <w:rPr>
                <w:rFonts w:hint="eastAsia"/>
              </w:rPr>
              <w:t>铬、铜、镍、铅、汞、总石油烃</w:t>
            </w:r>
          </w:p>
        </w:tc>
        <w:tc>
          <w:tcPr>
            <w:tcW w:w="636" w:type="pct"/>
          </w:tcPr>
          <w:p w14:paraId="10AC8280" w14:textId="77777777" w:rsidR="00024D51" w:rsidRPr="00C56866" w:rsidRDefault="00024D51" w:rsidP="00197DF1">
            <w:pPr>
              <w:pStyle w:val="af3"/>
            </w:pPr>
            <w:r w:rsidRPr="00C56866">
              <w:rPr>
                <w:rFonts w:hint="eastAsia"/>
              </w:rPr>
              <w:t>①区下游</w:t>
            </w:r>
            <w:r w:rsidRPr="00C56866">
              <w:rPr>
                <w:rFonts w:hint="eastAsia"/>
              </w:rPr>
              <w:t>4#</w:t>
            </w:r>
          </w:p>
          <w:p w14:paraId="45173394" w14:textId="77777777" w:rsidR="00024D51" w:rsidRPr="00C56866" w:rsidRDefault="00024D51" w:rsidP="00197DF1">
            <w:pPr>
              <w:pStyle w:val="af3"/>
            </w:pPr>
            <w:r w:rsidRPr="00C56866">
              <w:rPr>
                <w:rFonts w:hint="eastAsia"/>
              </w:rPr>
              <w:t>原场外水井</w:t>
            </w:r>
            <w:r w:rsidRPr="00C56866">
              <w:rPr>
                <w:rFonts w:hint="eastAsia"/>
              </w:rPr>
              <w:t>2#</w:t>
            </w:r>
          </w:p>
        </w:tc>
        <w:tc>
          <w:tcPr>
            <w:tcW w:w="532" w:type="pct"/>
          </w:tcPr>
          <w:p w14:paraId="26228EC2" w14:textId="77777777" w:rsidR="00024D51" w:rsidRPr="00C56866" w:rsidRDefault="00024D51" w:rsidP="00197DF1">
            <w:pPr>
              <w:pStyle w:val="af3"/>
            </w:pPr>
            <w:r w:rsidRPr="00C56866">
              <w:rPr>
                <w:rFonts w:hint="eastAsia"/>
              </w:rPr>
              <w:t>2</w:t>
            </w:r>
          </w:p>
        </w:tc>
        <w:tc>
          <w:tcPr>
            <w:tcW w:w="509" w:type="pct"/>
          </w:tcPr>
          <w:p w14:paraId="16CB61BA" w14:textId="77777777" w:rsidR="00024D51" w:rsidRPr="00C56866" w:rsidRDefault="00024D51" w:rsidP="00197DF1">
            <w:pPr>
              <w:pStyle w:val="af3"/>
            </w:pPr>
            <w:r w:rsidRPr="00C56866">
              <w:rPr>
                <w:rFonts w:hint="eastAsia"/>
              </w:rPr>
              <w:t>0</w:t>
            </w:r>
          </w:p>
        </w:tc>
        <w:tc>
          <w:tcPr>
            <w:tcW w:w="508" w:type="pct"/>
          </w:tcPr>
          <w:p w14:paraId="1370C75B" w14:textId="77777777" w:rsidR="00024D51" w:rsidRPr="00C56866" w:rsidRDefault="00024D51" w:rsidP="00197DF1">
            <w:pPr>
              <w:pStyle w:val="af3"/>
            </w:pPr>
            <w:r w:rsidRPr="00C56866">
              <w:rPr>
                <w:rFonts w:hint="eastAsia"/>
              </w:rPr>
              <w:t>2</w:t>
            </w:r>
            <w:r w:rsidRPr="00C56866">
              <w:rPr>
                <w:rFonts w:hint="eastAsia"/>
              </w:rPr>
              <w:t>个点位</w:t>
            </w:r>
          </w:p>
        </w:tc>
      </w:tr>
      <w:tr w:rsidR="00024D51" w:rsidRPr="00C56866" w14:paraId="7D2B3047" w14:textId="77777777" w:rsidTr="00197DF1">
        <w:trPr>
          <w:trHeight w:val="397"/>
        </w:trPr>
        <w:tc>
          <w:tcPr>
            <w:tcW w:w="191" w:type="pct"/>
          </w:tcPr>
          <w:p w14:paraId="600CC6FA" w14:textId="77777777" w:rsidR="00024D51" w:rsidRPr="00C56866" w:rsidRDefault="00024D51" w:rsidP="00197DF1">
            <w:pPr>
              <w:pStyle w:val="af3"/>
            </w:pPr>
            <w:r>
              <w:t>60</w:t>
            </w:r>
          </w:p>
        </w:tc>
        <w:tc>
          <w:tcPr>
            <w:tcW w:w="400" w:type="pct"/>
            <w:vMerge/>
          </w:tcPr>
          <w:p w14:paraId="653A5450" w14:textId="77777777" w:rsidR="00024D51" w:rsidRPr="00C56866" w:rsidRDefault="00024D51" w:rsidP="00197DF1">
            <w:pPr>
              <w:pStyle w:val="af3"/>
            </w:pPr>
          </w:p>
        </w:tc>
        <w:tc>
          <w:tcPr>
            <w:tcW w:w="1111" w:type="pct"/>
            <w:gridSpan w:val="2"/>
          </w:tcPr>
          <w:p w14:paraId="09C165B2" w14:textId="77777777" w:rsidR="00024D51" w:rsidRPr="00C56866" w:rsidRDefault="00024D51" w:rsidP="00197DF1">
            <w:pPr>
              <w:pStyle w:val="af3"/>
            </w:pPr>
            <w:r w:rsidRPr="00C56866">
              <w:t>施工废水</w:t>
            </w:r>
          </w:p>
        </w:tc>
        <w:tc>
          <w:tcPr>
            <w:tcW w:w="1113" w:type="pct"/>
          </w:tcPr>
          <w:p w14:paraId="5B670EF7" w14:textId="77777777" w:rsidR="00024D51" w:rsidRPr="00C56866" w:rsidRDefault="00024D51" w:rsidP="00197DF1">
            <w:pPr>
              <w:pStyle w:val="af3"/>
            </w:pPr>
            <w:r w:rsidRPr="00C56866">
              <w:t>pH</w:t>
            </w:r>
            <w:r w:rsidRPr="00C56866">
              <w:t>、</w:t>
            </w:r>
            <w:r w:rsidRPr="00C56866">
              <w:rPr>
                <w:rFonts w:hint="eastAsia"/>
              </w:rPr>
              <w:t>色</w:t>
            </w:r>
            <w:r w:rsidRPr="00C56866">
              <w:t>度、</w:t>
            </w:r>
            <w:r w:rsidRPr="00C56866">
              <w:t>CODcr</w:t>
            </w:r>
            <w:r w:rsidRPr="00C56866">
              <w:t>、氨氮、石油类、总铬、六价铬</w:t>
            </w:r>
            <w:r w:rsidRPr="00C56866">
              <w:rPr>
                <w:rFonts w:hint="eastAsia"/>
              </w:rPr>
              <w:t>、</w:t>
            </w:r>
            <w:r w:rsidRPr="00C56866">
              <w:t>镍、砷</w:t>
            </w:r>
          </w:p>
        </w:tc>
        <w:tc>
          <w:tcPr>
            <w:tcW w:w="636" w:type="pct"/>
          </w:tcPr>
          <w:p w14:paraId="1BB60781" w14:textId="77777777" w:rsidR="00024D51" w:rsidRPr="00C56866" w:rsidRDefault="00024D51" w:rsidP="00197DF1">
            <w:pPr>
              <w:pStyle w:val="af3"/>
            </w:pPr>
            <w:r w:rsidRPr="00C56866">
              <w:t>A</w:t>
            </w:r>
            <w:r w:rsidRPr="00C56866">
              <w:rPr>
                <w:rFonts w:hint="eastAsia"/>
              </w:rPr>
              <w:t>W</w:t>
            </w:r>
            <w:r w:rsidRPr="00C56866">
              <w:t>0101</w:t>
            </w:r>
            <w:r w:rsidRPr="00C56866">
              <w:t>～</w:t>
            </w:r>
            <w:r w:rsidRPr="00C56866">
              <w:rPr>
                <w:rFonts w:hint="eastAsia"/>
              </w:rPr>
              <w:t xml:space="preserve"> </w:t>
            </w:r>
            <w:r w:rsidRPr="00C56866">
              <w:t>A</w:t>
            </w:r>
            <w:r w:rsidRPr="00C56866">
              <w:rPr>
                <w:rFonts w:hint="eastAsia"/>
              </w:rPr>
              <w:t>W</w:t>
            </w:r>
            <w:r w:rsidRPr="00C56866">
              <w:t>0102</w:t>
            </w:r>
          </w:p>
          <w:p w14:paraId="314A9750" w14:textId="77777777" w:rsidR="00024D51" w:rsidRPr="00C56866" w:rsidRDefault="00024D51" w:rsidP="00197DF1">
            <w:pPr>
              <w:pStyle w:val="af3"/>
            </w:pPr>
            <w:r w:rsidRPr="00C56866">
              <w:t>A</w:t>
            </w:r>
            <w:r w:rsidRPr="00C56866">
              <w:rPr>
                <w:rFonts w:hint="eastAsia"/>
              </w:rPr>
              <w:t>W</w:t>
            </w:r>
            <w:r w:rsidRPr="00C56866">
              <w:t>0201</w:t>
            </w:r>
            <w:r w:rsidRPr="00C56866">
              <w:t>～</w:t>
            </w:r>
            <w:r w:rsidRPr="00C56866">
              <w:rPr>
                <w:rFonts w:hint="eastAsia"/>
              </w:rPr>
              <w:t xml:space="preserve"> </w:t>
            </w:r>
            <w:r w:rsidRPr="00C56866">
              <w:t>A</w:t>
            </w:r>
            <w:r w:rsidRPr="00C56866">
              <w:rPr>
                <w:rFonts w:hint="eastAsia"/>
              </w:rPr>
              <w:t>W</w:t>
            </w:r>
            <w:r w:rsidRPr="00C56866">
              <w:t>0202</w:t>
            </w:r>
          </w:p>
        </w:tc>
        <w:tc>
          <w:tcPr>
            <w:tcW w:w="532" w:type="pct"/>
          </w:tcPr>
          <w:p w14:paraId="159B9B6D" w14:textId="77777777" w:rsidR="00024D51" w:rsidRPr="00C56866" w:rsidRDefault="00024D51" w:rsidP="00197DF1">
            <w:pPr>
              <w:pStyle w:val="af3"/>
            </w:pPr>
            <w:r w:rsidRPr="00C56866">
              <w:rPr>
                <w:rFonts w:hint="eastAsia"/>
              </w:rPr>
              <w:t>4</w:t>
            </w:r>
          </w:p>
        </w:tc>
        <w:tc>
          <w:tcPr>
            <w:tcW w:w="509" w:type="pct"/>
          </w:tcPr>
          <w:p w14:paraId="0DA66364" w14:textId="77777777" w:rsidR="00024D51" w:rsidRPr="00C56866" w:rsidRDefault="00024D51" w:rsidP="00197DF1">
            <w:pPr>
              <w:pStyle w:val="af3"/>
            </w:pPr>
            <w:r w:rsidRPr="00C56866">
              <w:rPr>
                <w:rFonts w:hint="eastAsia"/>
              </w:rPr>
              <w:t>1</w:t>
            </w:r>
          </w:p>
        </w:tc>
        <w:tc>
          <w:tcPr>
            <w:tcW w:w="508" w:type="pct"/>
          </w:tcPr>
          <w:p w14:paraId="433FAF0C" w14:textId="77777777" w:rsidR="00024D51" w:rsidRPr="00C56866" w:rsidRDefault="00024D51" w:rsidP="00197DF1">
            <w:pPr>
              <w:pStyle w:val="af3"/>
            </w:pPr>
            <w:r w:rsidRPr="00C56866">
              <w:rPr>
                <w:rFonts w:hint="eastAsia"/>
              </w:rPr>
              <w:t>4</w:t>
            </w:r>
            <w:r w:rsidRPr="00C56866">
              <w:rPr>
                <w:rFonts w:hint="eastAsia"/>
              </w:rPr>
              <w:t>个样品</w:t>
            </w:r>
          </w:p>
        </w:tc>
      </w:tr>
      <w:tr w:rsidR="00024D51" w:rsidRPr="00C56866" w14:paraId="4B941CE6" w14:textId="77777777" w:rsidTr="00197DF1">
        <w:trPr>
          <w:trHeight w:val="397"/>
        </w:trPr>
        <w:tc>
          <w:tcPr>
            <w:tcW w:w="191" w:type="pct"/>
          </w:tcPr>
          <w:p w14:paraId="7CE81A96" w14:textId="77777777" w:rsidR="00024D51" w:rsidRPr="00C56866" w:rsidRDefault="00024D51" w:rsidP="00197DF1">
            <w:pPr>
              <w:pStyle w:val="af3"/>
            </w:pPr>
            <w:r>
              <w:t>61</w:t>
            </w:r>
          </w:p>
        </w:tc>
        <w:tc>
          <w:tcPr>
            <w:tcW w:w="400" w:type="pct"/>
            <w:vMerge w:val="restart"/>
          </w:tcPr>
          <w:p w14:paraId="6F50E400" w14:textId="77777777" w:rsidR="00024D51" w:rsidRPr="00C56866" w:rsidRDefault="00024D51" w:rsidP="00197DF1">
            <w:pPr>
              <w:pStyle w:val="af3"/>
            </w:pPr>
            <w:r w:rsidRPr="00C56866">
              <w:rPr>
                <w:rFonts w:hint="eastAsia"/>
              </w:rPr>
              <w:t>异地处置中心</w:t>
            </w:r>
          </w:p>
        </w:tc>
        <w:tc>
          <w:tcPr>
            <w:tcW w:w="477" w:type="pct"/>
            <w:vMerge w:val="restart"/>
          </w:tcPr>
          <w:p w14:paraId="0D47C96B" w14:textId="77777777" w:rsidR="00024D51" w:rsidRPr="00C56866" w:rsidRDefault="00024D51" w:rsidP="00197DF1">
            <w:pPr>
              <w:pStyle w:val="af3"/>
            </w:pPr>
            <w:r w:rsidRPr="00C56866">
              <w:rPr>
                <w:rFonts w:hint="eastAsia"/>
              </w:rPr>
              <w:t>修复后土壤</w:t>
            </w:r>
          </w:p>
        </w:tc>
        <w:tc>
          <w:tcPr>
            <w:tcW w:w="635" w:type="pct"/>
          </w:tcPr>
          <w:p w14:paraId="1606B343" w14:textId="77777777" w:rsidR="00024D51" w:rsidRPr="00C56866" w:rsidRDefault="00024D51" w:rsidP="00197DF1">
            <w:pPr>
              <w:pStyle w:val="af3"/>
            </w:pPr>
            <w:r w:rsidRPr="00C56866">
              <w:t>重金属污染土壤修复土</w:t>
            </w:r>
          </w:p>
        </w:tc>
        <w:tc>
          <w:tcPr>
            <w:tcW w:w="1113" w:type="pct"/>
          </w:tcPr>
          <w:p w14:paraId="1A17DD52" w14:textId="77777777" w:rsidR="00024D51" w:rsidRPr="00C56866" w:rsidRDefault="00024D51" w:rsidP="00197DF1">
            <w:pPr>
              <w:pStyle w:val="af3"/>
            </w:pPr>
            <w:r w:rsidRPr="00C56866">
              <w:rPr>
                <w:rFonts w:hint="eastAsia"/>
              </w:rPr>
              <w:t>镍、砷、六价铬</w:t>
            </w:r>
          </w:p>
        </w:tc>
        <w:tc>
          <w:tcPr>
            <w:tcW w:w="636" w:type="pct"/>
          </w:tcPr>
          <w:p w14:paraId="20924D4F" w14:textId="77777777" w:rsidR="00024D51" w:rsidRPr="00C56866" w:rsidRDefault="00024D51" w:rsidP="00197DF1">
            <w:pPr>
              <w:pStyle w:val="af3"/>
            </w:pPr>
            <w:r w:rsidRPr="00C56866">
              <w:rPr>
                <w:rFonts w:hint="eastAsia"/>
              </w:rPr>
              <w:t>BZ</w:t>
            </w:r>
            <w:r w:rsidRPr="00C56866">
              <w:t>01</w:t>
            </w:r>
            <w:r w:rsidRPr="00C56866">
              <w:rPr>
                <w:rFonts w:hint="eastAsia"/>
              </w:rPr>
              <w:t>～</w:t>
            </w:r>
            <w:r w:rsidRPr="00C56866">
              <w:rPr>
                <w:rFonts w:hint="eastAsia"/>
              </w:rPr>
              <w:t>BZ</w:t>
            </w:r>
            <w:r w:rsidRPr="00C56866">
              <w:t xml:space="preserve">39 </w:t>
            </w:r>
          </w:p>
        </w:tc>
        <w:tc>
          <w:tcPr>
            <w:tcW w:w="532" w:type="pct"/>
          </w:tcPr>
          <w:p w14:paraId="27ACA438" w14:textId="77777777" w:rsidR="00024D51" w:rsidRPr="00C56866" w:rsidRDefault="00024D51" w:rsidP="00197DF1">
            <w:pPr>
              <w:pStyle w:val="af3"/>
            </w:pPr>
            <w:r w:rsidRPr="00C56866">
              <w:t>39</w:t>
            </w:r>
          </w:p>
        </w:tc>
        <w:tc>
          <w:tcPr>
            <w:tcW w:w="509" w:type="pct"/>
          </w:tcPr>
          <w:p w14:paraId="2524CDFD" w14:textId="77777777" w:rsidR="00024D51" w:rsidRPr="00C56866" w:rsidRDefault="00024D51" w:rsidP="00197DF1">
            <w:pPr>
              <w:pStyle w:val="af3"/>
            </w:pPr>
            <w:r w:rsidRPr="00C56866">
              <w:rPr>
                <w:rFonts w:hint="eastAsia"/>
              </w:rPr>
              <w:t>4</w:t>
            </w:r>
          </w:p>
        </w:tc>
        <w:tc>
          <w:tcPr>
            <w:tcW w:w="508" w:type="pct"/>
          </w:tcPr>
          <w:p w14:paraId="0FFF2DFE" w14:textId="77777777" w:rsidR="00024D51" w:rsidRPr="00C56866" w:rsidRDefault="00024D51" w:rsidP="00197DF1">
            <w:pPr>
              <w:pStyle w:val="af3"/>
            </w:pPr>
            <w:r w:rsidRPr="00C56866">
              <w:t>39</w:t>
            </w:r>
            <w:r w:rsidRPr="00C56866">
              <w:rPr>
                <w:rFonts w:hint="eastAsia"/>
              </w:rPr>
              <w:t>个样品</w:t>
            </w:r>
          </w:p>
        </w:tc>
      </w:tr>
      <w:tr w:rsidR="00024D51" w:rsidRPr="00C56866" w14:paraId="1766178C" w14:textId="77777777" w:rsidTr="00197DF1">
        <w:trPr>
          <w:trHeight w:val="397"/>
        </w:trPr>
        <w:tc>
          <w:tcPr>
            <w:tcW w:w="191" w:type="pct"/>
          </w:tcPr>
          <w:p w14:paraId="0C25832B" w14:textId="77777777" w:rsidR="00024D51" w:rsidRPr="00C56866" w:rsidRDefault="00024D51" w:rsidP="00197DF1">
            <w:pPr>
              <w:pStyle w:val="af3"/>
            </w:pPr>
            <w:r>
              <w:rPr>
                <w:rFonts w:hint="eastAsia"/>
              </w:rPr>
              <w:t>6</w:t>
            </w:r>
            <w:r>
              <w:t>2</w:t>
            </w:r>
          </w:p>
        </w:tc>
        <w:tc>
          <w:tcPr>
            <w:tcW w:w="400" w:type="pct"/>
            <w:vMerge/>
          </w:tcPr>
          <w:p w14:paraId="1625B368" w14:textId="77777777" w:rsidR="00024D51" w:rsidRPr="00C56866" w:rsidRDefault="00024D51" w:rsidP="00197DF1">
            <w:pPr>
              <w:pStyle w:val="af3"/>
            </w:pPr>
          </w:p>
        </w:tc>
        <w:tc>
          <w:tcPr>
            <w:tcW w:w="477" w:type="pct"/>
            <w:vMerge/>
          </w:tcPr>
          <w:p w14:paraId="3F606BC2" w14:textId="77777777" w:rsidR="00024D51" w:rsidRPr="00C56866" w:rsidRDefault="00024D51" w:rsidP="00197DF1">
            <w:pPr>
              <w:pStyle w:val="af3"/>
            </w:pPr>
          </w:p>
        </w:tc>
        <w:tc>
          <w:tcPr>
            <w:tcW w:w="635" w:type="pct"/>
          </w:tcPr>
          <w:p w14:paraId="7112B62F" w14:textId="77777777" w:rsidR="00024D51" w:rsidRPr="00C56866" w:rsidRDefault="00024D51" w:rsidP="00197DF1">
            <w:pPr>
              <w:pStyle w:val="af3"/>
            </w:pPr>
            <w:r w:rsidRPr="00C56866">
              <w:t>有机污染土壤修复土</w:t>
            </w:r>
          </w:p>
        </w:tc>
        <w:tc>
          <w:tcPr>
            <w:tcW w:w="1113" w:type="pct"/>
          </w:tcPr>
          <w:p w14:paraId="75E41891" w14:textId="77777777" w:rsidR="00024D51" w:rsidRPr="00C56866" w:rsidRDefault="00024D51" w:rsidP="00197DF1">
            <w:pPr>
              <w:pStyle w:val="af3"/>
            </w:pPr>
            <w:r w:rsidRPr="00C56866">
              <w:rPr>
                <w:rFonts w:hint="eastAsia"/>
              </w:rPr>
              <w:t>总石油烃、</w:t>
            </w:r>
            <w:r w:rsidRPr="00C56866">
              <w:t>苯并</w:t>
            </w:r>
            <w:r w:rsidRPr="00C56866">
              <w:rPr>
                <w:rFonts w:hint="eastAsia"/>
              </w:rPr>
              <w:t>[</w:t>
            </w:r>
            <w:r w:rsidRPr="00C56866">
              <w:t>a</w:t>
            </w:r>
            <w:r w:rsidRPr="00C56866">
              <w:rPr>
                <w:rFonts w:hint="eastAsia"/>
              </w:rPr>
              <w:t>]</w:t>
            </w:r>
            <w:r w:rsidRPr="00C56866">
              <w:t>芘</w:t>
            </w:r>
            <w:r w:rsidRPr="00C56866">
              <w:rPr>
                <w:rFonts w:hint="eastAsia"/>
              </w:rPr>
              <w:t>、氯乙烯</w:t>
            </w:r>
            <w:r w:rsidRPr="00C56866">
              <w:t>、</w:t>
            </w:r>
            <w:r w:rsidRPr="00C56866">
              <w:t>1,2-</w:t>
            </w:r>
            <w:r w:rsidRPr="00C56866">
              <w:rPr>
                <w:rFonts w:hint="eastAsia"/>
              </w:rPr>
              <w:t>二氯乙烷</w:t>
            </w:r>
          </w:p>
        </w:tc>
        <w:tc>
          <w:tcPr>
            <w:tcW w:w="636" w:type="pct"/>
          </w:tcPr>
          <w:p w14:paraId="4A8F574E" w14:textId="77777777" w:rsidR="00024D51" w:rsidRPr="00C56866" w:rsidRDefault="00024D51" w:rsidP="00197DF1">
            <w:pPr>
              <w:pStyle w:val="af3"/>
            </w:pPr>
            <w:r w:rsidRPr="00C56866">
              <w:rPr>
                <w:rFonts w:hint="eastAsia"/>
              </w:rPr>
              <w:t>BY</w:t>
            </w:r>
            <w:r w:rsidRPr="00C56866">
              <w:t>01</w:t>
            </w:r>
            <w:r w:rsidRPr="00C56866">
              <w:rPr>
                <w:rFonts w:hint="eastAsia"/>
              </w:rPr>
              <w:t>～</w:t>
            </w:r>
            <w:r w:rsidRPr="00C56866">
              <w:rPr>
                <w:rFonts w:hint="eastAsia"/>
              </w:rPr>
              <w:t>BY</w:t>
            </w:r>
            <w:r w:rsidRPr="00C56866">
              <w:t>05</w:t>
            </w:r>
          </w:p>
        </w:tc>
        <w:tc>
          <w:tcPr>
            <w:tcW w:w="532" w:type="pct"/>
          </w:tcPr>
          <w:p w14:paraId="78152313" w14:textId="77777777" w:rsidR="00024D51" w:rsidRPr="00C56866" w:rsidRDefault="00024D51" w:rsidP="00197DF1">
            <w:pPr>
              <w:pStyle w:val="af3"/>
            </w:pPr>
            <w:r w:rsidRPr="00C56866">
              <w:t>5</w:t>
            </w:r>
          </w:p>
        </w:tc>
        <w:tc>
          <w:tcPr>
            <w:tcW w:w="509" w:type="pct"/>
          </w:tcPr>
          <w:p w14:paraId="5DEF84A4" w14:textId="77777777" w:rsidR="00024D51" w:rsidRPr="00C56866" w:rsidRDefault="00024D51" w:rsidP="00197DF1">
            <w:pPr>
              <w:pStyle w:val="af3"/>
            </w:pPr>
            <w:r w:rsidRPr="00C56866">
              <w:rPr>
                <w:rFonts w:hint="eastAsia"/>
              </w:rPr>
              <w:t>1</w:t>
            </w:r>
          </w:p>
        </w:tc>
        <w:tc>
          <w:tcPr>
            <w:tcW w:w="508" w:type="pct"/>
          </w:tcPr>
          <w:p w14:paraId="48C0616B" w14:textId="77777777" w:rsidR="00024D51" w:rsidRPr="00C56866" w:rsidRDefault="00024D51" w:rsidP="00197DF1">
            <w:pPr>
              <w:pStyle w:val="af3"/>
            </w:pPr>
            <w:r w:rsidRPr="00C56866">
              <w:t>5</w:t>
            </w:r>
            <w:r w:rsidRPr="00C56866">
              <w:rPr>
                <w:rFonts w:hint="eastAsia"/>
              </w:rPr>
              <w:t>个样品</w:t>
            </w:r>
          </w:p>
        </w:tc>
      </w:tr>
      <w:tr w:rsidR="00024D51" w:rsidRPr="00C56866" w14:paraId="22D328D2" w14:textId="77777777" w:rsidTr="00197DF1">
        <w:trPr>
          <w:trHeight w:val="397"/>
        </w:trPr>
        <w:tc>
          <w:tcPr>
            <w:tcW w:w="191" w:type="pct"/>
          </w:tcPr>
          <w:p w14:paraId="42A208E3" w14:textId="77777777" w:rsidR="00024D51" w:rsidRPr="00C56866" w:rsidRDefault="00024D51" w:rsidP="00197DF1">
            <w:pPr>
              <w:pStyle w:val="af3"/>
            </w:pPr>
            <w:r>
              <w:rPr>
                <w:rFonts w:hint="eastAsia"/>
              </w:rPr>
              <w:t>6</w:t>
            </w:r>
            <w:r>
              <w:t>3</w:t>
            </w:r>
          </w:p>
        </w:tc>
        <w:tc>
          <w:tcPr>
            <w:tcW w:w="400" w:type="pct"/>
            <w:vMerge/>
          </w:tcPr>
          <w:p w14:paraId="5D3BBAB0" w14:textId="77777777" w:rsidR="00024D51" w:rsidRPr="00C56866" w:rsidRDefault="00024D51" w:rsidP="00197DF1">
            <w:pPr>
              <w:pStyle w:val="af3"/>
            </w:pPr>
          </w:p>
        </w:tc>
        <w:tc>
          <w:tcPr>
            <w:tcW w:w="477" w:type="pct"/>
            <w:vMerge/>
          </w:tcPr>
          <w:p w14:paraId="5775E40D" w14:textId="77777777" w:rsidR="00024D51" w:rsidRPr="00C56866" w:rsidRDefault="00024D51" w:rsidP="00197DF1">
            <w:pPr>
              <w:pStyle w:val="af3"/>
            </w:pPr>
          </w:p>
        </w:tc>
        <w:tc>
          <w:tcPr>
            <w:tcW w:w="635" w:type="pct"/>
          </w:tcPr>
          <w:p w14:paraId="60BAB910" w14:textId="77777777" w:rsidR="00024D51" w:rsidRPr="00C56866" w:rsidRDefault="00024D51" w:rsidP="00197DF1">
            <w:pPr>
              <w:pStyle w:val="af3"/>
            </w:pPr>
            <w:r w:rsidRPr="00C56866">
              <w:rPr>
                <w:rFonts w:hint="eastAsia"/>
              </w:rPr>
              <w:t>复合污染土壤修复土</w:t>
            </w:r>
          </w:p>
        </w:tc>
        <w:tc>
          <w:tcPr>
            <w:tcW w:w="1113" w:type="pct"/>
          </w:tcPr>
          <w:p w14:paraId="765A7BB1" w14:textId="77777777" w:rsidR="00024D51" w:rsidRPr="00C56866" w:rsidRDefault="00024D51" w:rsidP="00197DF1">
            <w:pPr>
              <w:pStyle w:val="af3"/>
            </w:pPr>
            <w:r w:rsidRPr="00C56866">
              <w:rPr>
                <w:rFonts w:hint="eastAsia"/>
              </w:rPr>
              <w:t>镍、砷、总石油烃、苯并（</w:t>
            </w:r>
            <w:r w:rsidRPr="00C56866">
              <w:rPr>
                <w:rFonts w:hint="eastAsia"/>
              </w:rPr>
              <w:t>a</w:t>
            </w:r>
            <w:r w:rsidRPr="00C56866">
              <w:rPr>
                <w:rFonts w:hint="eastAsia"/>
              </w:rPr>
              <w:t>）芘</w:t>
            </w:r>
          </w:p>
        </w:tc>
        <w:tc>
          <w:tcPr>
            <w:tcW w:w="636" w:type="pct"/>
          </w:tcPr>
          <w:p w14:paraId="08483030" w14:textId="77777777" w:rsidR="00024D51" w:rsidRPr="00C56866" w:rsidRDefault="00024D51" w:rsidP="00197DF1">
            <w:pPr>
              <w:pStyle w:val="af3"/>
            </w:pPr>
            <w:r w:rsidRPr="00C56866">
              <w:rPr>
                <w:rFonts w:hint="eastAsia"/>
              </w:rPr>
              <w:t>BF</w:t>
            </w:r>
            <w:r w:rsidRPr="00C56866">
              <w:t>01</w:t>
            </w:r>
            <w:r w:rsidRPr="00C56866">
              <w:rPr>
                <w:rFonts w:hint="eastAsia"/>
              </w:rPr>
              <w:t>～</w:t>
            </w:r>
            <w:r w:rsidRPr="00C56866">
              <w:rPr>
                <w:rFonts w:hint="eastAsia"/>
              </w:rPr>
              <w:t>BF</w:t>
            </w:r>
            <w:r w:rsidRPr="00C56866">
              <w:t>38</w:t>
            </w:r>
          </w:p>
        </w:tc>
        <w:tc>
          <w:tcPr>
            <w:tcW w:w="532" w:type="pct"/>
          </w:tcPr>
          <w:p w14:paraId="546D50B7" w14:textId="77777777" w:rsidR="00024D51" w:rsidRPr="00C56866" w:rsidRDefault="00024D51" w:rsidP="00197DF1">
            <w:pPr>
              <w:pStyle w:val="af3"/>
            </w:pPr>
            <w:r w:rsidRPr="00C56866">
              <w:t>38</w:t>
            </w:r>
          </w:p>
        </w:tc>
        <w:tc>
          <w:tcPr>
            <w:tcW w:w="509" w:type="pct"/>
          </w:tcPr>
          <w:p w14:paraId="00BE6DED" w14:textId="77777777" w:rsidR="00024D51" w:rsidRPr="00C56866" w:rsidRDefault="00024D51" w:rsidP="00197DF1">
            <w:pPr>
              <w:pStyle w:val="af3"/>
            </w:pPr>
            <w:r w:rsidRPr="00C56866">
              <w:rPr>
                <w:rFonts w:hint="eastAsia"/>
              </w:rPr>
              <w:t>4</w:t>
            </w:r>
          </w:p>
        </w:tc>
        <w:tc>
          <w:tcPr>
            <w:tcW w:w="508" w:type="pct"/>
          </w:tcPr>
          <w:p w14:paraId="248BD0BA" w14:textId="77777777" w:rsidR="00024D51" w:rsidRPr="00C56866" w:rsidRDefault="00024D51" w:rsidP="00197DF1">
            <w:pPr>
              <w:pStyle w:val="af3"/>
            </w:pPr>
            <w:r w:rsidRPr="00C56866">
              <w:t>38</w:t>
            </w:r>
            <w:r w:rsidRPr="00C56866">
              <w:rPr>
                <w:rFonts w:hint="eastAsia"/>
              </w:rPr>
              <w:t>个样品</w:t>
            </w:r>
          </w:p>
        </w:tc>
      </w:tr>
      <w:tr w:rsidR="00024D51" w:rsidRPr="00C56866" w14:paraId="00AE5AE5" w14:textId="77777777" w:rsidTr="00197DF1">
        <w:trPr>
          <w:trHeight w:val="397"/>
        </w:trPr>
        <w:tc>
          <w:tcPr>
            <w:tcW w:w="191" w:type="pct"/>
          </w:tcPr>
          <w:p w14:paraId="19D1B694" w14:textId="77777777" w:rsidR="00024D51" w:rsidRPr="00C56866" w:rsidRDefault="00024D51" w:rsidP="00197DF1">
            <w:pPr>
              <w:pStyle w:val="af3"/>
            </w:pPr>
            <w:r>
              <w:rPr>
                <w:rFonts w:hint="eastAsia"/>
              </w:rPr>
              <w:t>6</w:t>
            </w:r>
            <w:r>
              <w:t>4</w:t>
            </w:r>
          </w:p>
        </w:tc>
        <w:tc>
          <w:tcPr>
            <w:tcW w:w="400" w:type="pct"/>
            <w:vMerge/>
          </w:tcPr>
          <w:p w14:paraId="1D560307" w14:textId="77777777" w:rsidR="00024D51" w:rsidRPr="00C56866" w:rsidRDefault="00024D51" w:rsidP="00197DF1">
            <w:pPr>
              <w:pStyle w:val="af3"/>
            </w:pPr>
          </w:p>
        </w:tc>
        <w:tc>
          <w:tcPr>
            <w:tcW w:w="477" w:type="pct"/>
            <w:vMerge w:val="restart"/>
          </w:tcPr>
          <w:p w14:paraId="07BEE8AB" w14:textId="77777777" w:rsidR="00024D51" w:rsidRPr="00C56866" w:rsidRDefault="00024D51" w:rsidP="00197DF1">
            <w:pPr>
              <w:pStyle w:val="af3"/>
            </w:pPr>
            <w:r w:rsidRPr="00C56866">
              <w:rPr>
                <w:rFonts w:hint="eastAsia"/>
              </w:rPr>
              <w:t>可能产生二次污染区域</w:t>
            </w:r>
          </w:p>
        </w:tc>
        <w:tc>
          <w:tcPr>
            <w:tcW w:w="635" w:type="pct"/>
          </w:tcPr>
          <w:p w14:paraId="41F09E08" w14:textId="77777777" w:rsidR="00024D51" w:rsidRPr="00C56866" w:rsidRDefault="00024D51" w:rsidP="00197DF1">
            <w:pPr>
              <w:pStyle w:val="af3"/>
            </w:pPr>
            <w:r w:rsidRPr="00C56866">
              <w:t>修复车间</w:t>
            </w:r>
          </w:p>
        </w:tc>
        <w:tc>
          <w:tcPr>
            <w:tcW w:w="1113" w:type="pct"/>
          </w:tcPr>
          <w:p w14:paraId="46EB7A0D"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52B61E7C" w14:textId="77777777" w:rsidR="00024D51" w:rsidRPr="00C56866" w:rsidRDefault="00024D51" w:rsidP="00197DF1">
            <w:pPr>
              <w:pStyle w:val="af3"/>
            </w:pPr>
            <w:r w:rsidRPr="00C56866">
              <w:rPr>
                <w:rFonts w:hint="eastAsia"/>
              </w:rPr>
              <w:t>BS</w:t>
            </w:r>
            <w:r w:rsidRPr="00C56866">
              <w:t>01</w:t>
            </w:r>
            <w:r w:rsidRPr="00C56866">
              <w:t>～</w:t>
            </w:r>
            <w:r w:rsidRPr="00C56866">
              <w:rPr>
                <w:rFonts w:hint="eastAsia"/>
              </w:rPr>
              <w:t>BS</w:t>
            </w:r>
            <w:r w:rsidRPr="00C56866">
              <w:t>05</w:t>
            </w:r>
          </w:p>
        </w:tc>
        <w:tc>
          <w:tcPr>
            <w:tcW w:w="532" w:type="pct"/>
          </w:tcPr>
          <w:p w14:paraId="2FBC6C1D" w14:textId="77777777" w:rsidR="00024D51" w:rsidRPr="00C56866" w:rsidRDefault="00024D51" w:rsidP="00197DF1">
            <w:pPr>
              <w:pStyle w:val="af3"/>
            </w:pPr>
            <w:r w:rsidRPr="00C56866">
              <w:rPr>
                <w:rFonts w:hint="eastAsia"/>
              </w:rPr>
              <w:t>5</w:t>
            </w:r>
          </w:p>
        </w:tc>
        <w:tc>
          <w:tcPr>
            <w:tcW w:w="509" w:type="pct"/>
          </w:tcPr>
          <w:p w14:paraId="6A8C720B" w14:textId="77777777" w:rsidR="00024D51" w:rsidRPr="00C56866" w:rsidRDefault="00024D51" w:rsidP="00197DF1">
            <w:pPr>
              <w:pStyle w:val="af3"/>
            </w:pPr>
            <w:r w:rsidRPr="00C56866">
              <w:rPr>
                <w:rFonts w:hint="eastAsia"/>
              </w:rPr>
              <w:t>1</w:t>
            </w:r>
          </w:p>
        </w:tc>
        <w:tc>
          <w:tcPr>
            <w:tcW w:w="508" w:type="pct"/>
          </w:tcPr>
          <w:p w14:paraId="29000436"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54074A31" w14:textId="77777777" w:rsidTr="00197DF1">
        <w:trPr>
          <w:trHeight w:val="397"/>
        </w:trPr>
        <w:tc>
          <w:tcPr>
            <w:tcW w:w="191" w:type="pct"/>
          </w:tcPr>
          <w:p w14:paraId="3BE1BD69" w14:textId="77777777" w:rsidR="00024D51" w:rsidRPr="00C56866" w:rsidRDefault="00024D51" w:rsidP="00197DF1">
            <w:pPr>
              <w:pStyle w:val="af3"/>
            </w:pPr>
            <w:r>
              <w:rPr>
                <w:rFonts w:hint="eastAsia"/>
              </w:rPr>
              <w:t>6</w:t>
            </w:r>
            <w:r>
              <w:t>5</w:t>
            </w:r>
          </w:p>
        </w:tc>
        <w:tc>
          <w:tcPr>
            <w:tcW w:w="400" w:type="pct"/>
            <w:vMerge/>
          </w:tcPr>
          <w:p w14:paraId="5E2C4427" w14:textId="77777777" w:rsidR="00024D51" w:rsidRPr="00C56866" w:rsidRDefault="00024D51" w:rsidP="00197DF1">
            <w:pPr>
              <w:pStyle w:val="af3"/>
            </w:pPr>
          </w:p>
        </w:tc>
        <w:tc>
          <w:tcPr>
            <w:tcW w:w="477" w:type="pct"/>
            <w:vMerge/>
          </w:tcPr>
          <w:p w14:paraId="633F7DC2" w14:textId="77777777" w:rsidR="00024D51" w:rsidRPr="00C56866" w:rsidRDefault="00024D51" w:rsidP="00197DF1">
            <w:pPr>
              <w:pStyle w:val="af3"/>
            </w:pPr>
          </w:p>
        </w:tc>
        <w:tc>
          <w:tcPr>
            <w:tcW w:w="635" w:type="pct"/>
          </w:tcPr>
          <w:p w14:paraId="15C86368" w14:textId="77777777" w:rsidR="00024D51" w:rsidRPr="00C56866" w:rsidRDefault="00024D51" w:rsidP="00197DF1">
            <w:pPr>
              <w:pStyle w:val="af3"/>
            </w:pPr>
            <w:r w:rsidRPr="00C56866">
              <w:rPr>
                <w:rFonts w:hint="eastAsia"/>
              </w:rPr>
              <w:t>重金属待检区</w:t>
            </w:r>
          </w:p>
        </w:tc>
        <w:tc>
          <w:tcPr>
            <w:tcW w:w="1113" w:type="pct"/>
          </w:tcPr>
          <w:p w14:paraId="439A3DC9" w14:textId="77777777" w:rsidR="00024D51" w:rsidRPr="00C56866" w:rsidRDefault="00024D51" w:rsidP="00197DF1">
            <w:pPr>
              <w:pStyle w:val="af3"/>
            </w:pPr>
            <w:r w:rsidRPr="00C56866">
              <w:rPr>
                <w:rFonts w:hint="eastAsia"/>
              </w:rPr>
              <w:t>镍、六价铬、砷</w:t>
            </w:r>
          </w:p>
        </w:tc>
        <w:tc>
          <w:tcPr>
            <w:tcW w:w="636" w:type="pct"/>
          </w:tcPr>
          <w:p w14:paraId="0F4119EB" w14:textId="77777777" w:rsidR="00024D51" w:rsidRPr="00C56866" w:rsidRDefault="00024D51" w:rsidP="00197DF1">
            <w:pPr>
              <w:pStyle w:val="af3"/>
            </w:pPr>
            <w:r w:rsidRPr="00C56866">
              <w:rPr>
                <w:rFonts w:hint="eastAsia"/>
              </w:rPr>
              <w:t>BS</w:t>
            </w:r>
            <w:r w:rsidRPr="00C56866">
              <w:t>06</w:t>
            </w:r>
            <w:r w:rsidRPr="00C56866">
              <w:t>～</w:t>
            </w:r>
            <w:r w:rsidRPr="00C56866">
              <w:rPr>
                <w:rFonts w:hint="eastAsia"/>
              </w:rPr>
              <w:t>BS</w:t>
            </w:r>
            <w:r w:rsidRPr="00C56866">
              <w:t>11</w:t>
            </w:r>
          </w:p>
        </w:tc>
        <w:tc>
          <w:tcPr>
            <w:tcW w:w="532" w:type="pct"/>
          </w:tcPr>
          <w:p w14:paraId="4F8C144D" w14:textId="77777777" w:rsidR="00024D51" w:rsidRPr="00C56866" w:rsidRDefault="00024D51" w:rsidP="00197DF1">
            <w:pPr>
              <w:pStyle w:val="af3"/>
            </w:pPr>
            <w:r w:rsidRPr="00C56866">
              <w:rPr>
                <w:rFonts w:hint="eastAsia"/>
              </w:rPr>
              <w:t>6</w:t>
            </w:r>
          </w:p>
        </w:tc>
        <w:tc>
          <w:tcPr>
            <w:tcW w:w="509" w:type="pct"/>
          </w:tcPr>
          <w:p w14:paraId="4BF3B633" w14:textId="77777777" w:rsidR="00024D51" w:rsidRPr="00C56866" w:rsidRDefault="00024D51" w:rsidP="00197DF1">
            <w:pPr>
              <w:pStyle w:val="af3"/>
            </w:pPr>
            <w:r w:rsidRPr="00C56866">
              <w:rPr>
                <w:rFonts w:hint="eastAsia"/>
              </w:rPr>
              <w:t>1</w:t>
            </w:r>
          </w:p>
        </w:tc>
        <w:tc>
          <w:tcPr>
            <w:tcW w:w="508" w:type="pct"/>
          </w:tcPr>
          <w:p w14:paraId="5FA18F67" w14:textId="77777777" w:rsidR="00024D51" w:rsidRPr="00C56866" w:rsidRDefault="00024D51" w:rsidP="00197DF1">
            <w:pPr>
              <w:pStyle w:val="af3"/>
            </w:pPr>
            <w:r w:rsidRPr="00C56866">
              <w:rPr>
                <w:rFonts w:hint="eastAsia"/>
              </w:rPr>
              <w:t>6</w:t>
            </w:r>
            <w:r w:rsidRPr="00C56866">
              <w:rPr>
                <w:rFonts w:hint="eastAsia"/>
              </w:rPr>
              <w:t>个点位</w:t>
            </w:r>
          </w:p>
        </w:tc>
      </w:tr>
      <w:tr w:rsidR="00024D51" w:rsidRPr="00C56866" w14:paraId="224C530D" w14:textId="77777777" w:rsidTr="00197DF1">
        <w:trPr>
          <w:trHeight w:val="397"/>
        </w:trPr>
        <w:tc>
          <w:tcPr>
            <w:tcW w:w="191" w:type="pct"/>
          </w:tcPr>
          <w:p w14:paraId="36B62998" w14:textId="77777777" w:rsidR="00024D51" w:rsidRPr="00C56866" w:rsidRDefault="00024D51" w:rsidP="00197DF1">
            <w:pPr>
              <w:pStyle w:val="af3"/>
            </w:pPr>
            <w:r>
              <w:rPr>
                <w:rFonts w:hint="eastAsia"/>
              </w:rPr>
              <w:t>6</w:t>
            </w:r>
            <w:r>
              <w:t>6</w:t>
            </w:r>
          </w:p>
        </w:tc>
        <w:tc>
          <w:tcPr>
            <w:tcW w:w="400" w:type="pct"/>
            <w:vMerge/>
          </w:tcPr>
          <w:p w14:paraId="0566865D" w14:textId="77777777" w:rsidR="00024D51" w:rsidRPr="00C56866" w:rsidRDefault="00024D51" w:rsidP="00197DF1">
            <w:pPr>
              <w:pStyle w:val="af3"/>
            </w:pPr>
          </w:p>
        </w:tc>
        <w:tc>
          <w:tcPr>
            <w:tcW w:w="477" w:type="pct"/>
            <w:vMerge/>
          </w:tcPr>
          <w:p w14:paraId="493D3E9B" w14:textId="77777777" w:rsidR="00024D51" w:rsidRPr="00C56866" w:rsidRDefault="00024D51" w:rsidP="00197DF1">
            <w:pPr>
              <w:pStyle w:val="af3"/>
            </w:pPr>
          </w:p>
        </w:tc>
        <w:tc>
          <w:tcPr>
            <w:tcW w:w="635" w:type="pct"/>
          </w:tcPr>
          <w:p w14:paraId="4D978937" w14:textId="77777777" w:rsidR="00024D51" w:rsidRPr="00C56866" w:rsidRDefault="00024D51" w:rsidP="00197DF1">
            <w:pPr>
              <w:pStyle w:val="af3"/>
            </w:pPr>
            <w:r w:rsidRPr="00C56866">
              <w:rPr>
                <w:rFonts w:hint="eastAsia"/>
              </w:rPr>
              <w:t>有机物待检区</w:t>
            </w:r>
          </w:p>
        </w:tc>
        <w:tc>
          <w:tcPr>
            <w:tcW w:w="1113" w:type="pct"/>
          </w:tcPr>
          <w:p w14:paraId="4977D2B4" w14:textId="77777777" w:rsidR="00024D51" w:rsidRPr="00C56866" w:rsidRDefault="00024D51" w:rsidP="00197DF1">
            <w:pPr>
              <w:pStyle w:val="af3"/>
            </w:pPr>
            <w:r w:rsidRPr="00C56866">
              <w:rPr>
                <w:rFonts w:hint="eastAsia"/>
              </w:rPr>
              <w:t>氯乙烯、总石油烃、苯并芘、</w:t>
            </w:r>
            <w:r w:rsidRPr="00C56866">
              <w:t>1,2</w:t>
            </w:r>
            <w:r w:rsidRPr="00C56866">
              <w:rPr>
                <w:rFonts w:hint="eastAsia"/>
              </w:rPr>
              <w:t>二氯乙烷</w:t>
            </w:r>
          </w:p>
        </w:tc>
        <w:tc>
          <w:tcPr>
            <w:tcW w:w="636" w:type="pct"/>
          </w:tcPr>
          <w:p w14:paraId="14DB276C" w14:textId="77777777" w:rsidR="00024D51" w:rsidRPr="00C56866" w:rsidRDefault="00024D51" w:rsidP="00197DF1">
            <w:pPr>
              <w:pStyle w:val="af3"/>
            </w:pPr>
            <w:r w:rsidRPr="00C56866">
              <w:rPr>
                <w:rFonts w:hint="eastAsia"/>
              </w:rPr>
              <w:t>BS</w:t>
            </w:r>
            <w:r w:rsidRPr="00C56866">
              <w:t>12</w:t>
            </w:r>
            <w:r w:rsidRPr="00C56866">
              <w:t>～</w:t>
            </w:r>
            <w:r w:rsidRPr="00C56866">
              <w:rPr>
                <w:rFonts w:hint="eastAsia"/>
              </w:rPr>
              <w:t>BS</w:t>
            </w:r>
            <w:r w:rsidRPr="00C56866">
              <w:t>14</w:t>
            </w:r>
          </w:p>
        </w:tc>
        <w:tc>
          <w:tcPr>
            <w:tcW w:w="532" w:type="pct"/>
          </w:tcPr>
          <w:p w14:paraId="36842085" w14:textId="77777777" w:rsidR="00024D51" w:rsidRPr="00C56866" w:rsidRDefault="00024D51" w:rsidP="00197DF1">
            <w:pPr>
              <w:pStyle w:val="af3"/>
            </w:pPr>
            <w:r w:rsidRPr="00C56866">
              <w:rPr>
                <w:rFonts w:hint="eastAsia"/>
              </w:rPr>
              <w:t>3</w:t>
            </w:r>
          </w:p>
        </w:tc>
        <w:tc>
          <w:tcPr>
            <w:tcW w:w="509" w:type="pct"/>
          </w:tcPr>
          <w:p w14:paraId="05E05055" w14:textId="77777777" w:rsidR="00024D51" w:rsidRPr="00C56866" w:rsidRDefault="00024D51" w:rsidP="00197DF1">
            <w:pPr>
              <w:pStyle w:val="af3"/>
            </w:pPr>
            <w:r w:rsidRPr="00C56866">
              <w:rPr>
                <w:rFonts w:hint="eastAsia"/>
              </w:rPr>
              <w:t>0</w:t>
            </w:r>
          </w:p>
        </w:tc>
        <w:tc>
          <w:tcPr>
            <w:tcW w:w="508" w:type="pct"/>
          </w:tcPr>
          <w:p w14:paraId="09768155"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79A2D2A0" w14:textId="77777777" w:rsidTr="00197DF1">
        <w:trPr>
          <w:trHeight w:val="397"/>
        </w:trPr>
        <w:tc>
          <w:tcPr>
            <w:tcW w:w="191" w:type="pct"/>
          </w:tcPr>
          <w:p w14:paraId="651AE3E6" w14:textId="77777777" w:rsidR="00024D51" w:rsidRPr="00C56866" w:rsidRDefault="00024D51" w:rsidP="00197DF1">
            <w:pPr>
              <w:pStyle w:val="af3"/>
            </w:pPr>
            <w:r>
              <w:rPr>
                <w:rFonts w:hint="eastAsia"/>
              </w:rPr>
              <w:t>6</w:t>
            </w:r>
            <w:r>
              <w:t>7</w:t>
            </w:r>
          </w:p>
        </w:tc>
        <w:tc>
          <w:tcPr>
            <w:tcW w:w="400" w:type="pct"/>
            <w:vMerge/>
          </w:tcPr>
          <w:p w14:paraId="53A5E803" w14:textId="77777777" w:rsidR="00024D51" w:rsidRPr="00C56866" w:rsidRDefault="00024D51" w:rsidP="00197DF1">
            <w:pPr>
              <w:pStyle w:val="af3"/>
            </w:pPr>
          </w:p>
        </w:tc>
        <w:tc>
          <w:tcPr>
            <w:tcW w:w="477" w:type="pct"/>
            <w:vMerge/>
          </w:tcPr>
          <w:p w14:paraId="1EC2A5CA" w14:textId="77777777" w:rsidR="00024D51" w:rsidRPr="00C56866" w:rsidRDefault="00024D51" w:rsidP="00197DF1">
            <w:pPr>
              <w:pStyle w:val="af3"/>
            </w:pPr>
          </w:p>
        </w:tc>
        <w:tc>
          <w:tcPr>
            <w:tcW w:w="635" w:type="pct"/>
          </w:tcPr>
          <w:p w14:paraId="2C5F0309" w14:textId="77777777" w:rsidR="00024D51" w:rsidRPr="00C56866" w:rsidRDefault="00024D51" w:rsidP="00197DF1">
            <w:pPr>
              <w:pStyle w:val="af3"/>
            </w:pPr>
            <w:r w:rsidRPr="00C56866">
              <w:rPr>
                <w:rFonts w:hint="eastAsia"/>
              </w:rPr>
              <w:t>复合待检区</w:t>
            </w:r>
          </w:p>
        </w:tc>
        <w:tc>
          <w:tcPr>
            <w:tcW w:w="1113" w:type="pct"/>
          </w:tcPr>
          <w:p w14:paraId="54044324"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429091DF" w14:textId="77777777" w:rsidR="00024D51" w:rsidRPr="00C56866" w:rsidRDefault="00024D51" w:rsidP="00197DF1">
            <w:pPr>
              <w:pStyle w:val="af3"/>
            </w:pPr>
            <w:r w:rsidRPr="00C56866">
              <w:rPr>
                <w:rFonts w:hint="eastAsia"/>
              </w:rPr>
              <w:t>BS</w:t>
            </w:r>
            <w:r w:rsidRPr="00C56866">
              <w:t>15</w:t>
            </w:r>
            <w:r w:rsidRPr="00C56866">
              <w:t>～</w:t>
            </w:r>
            <w:r w:rsidRPr="00C56866">
              <w:rPr>
                <w:rFonts w:hint="eastAsia"/>
              </w:rPr>
              <w:t>BS</w:t>
            </w:r>
            <w:r w:rsidRPr="00C56866">
              <w:t>19</w:t>
            </w:r>
          </w:p>
        </w:tc>
        <w:tc>
          <w:tcPr>
            <w:tcW w:w="532" w:type="pct"/>
          </w:tcPr>
          <w:p w14:paraId="3F38F107" w14:textId="77777777" w:rsidR="00024D51" w:rsidRPr="00C56866" w:rsidRDefault="00024D51" w:rsidP="00197DF1">
            <w:pPr>
              <w:pStyle w:val="af3"/>
            </w:pPr>
            <w:r w:rsidRPr="00C56866">
              <w:rPr>
                <w:rFonts w:hint="eastAsia"/>
              </w:rPr>
              <w:t>5</w:t>
            </w:r>
          </w:p>
        </w:tc>
        <w:tc>
          <w:tcPr>
            <w:tcW w:w="509" w:type="pct"/>
          </w:tcPr>
          <w:p w14:paraId="06836B4B" w14:textId="77777777" w:rsidR="00024D51" w:rsidRPr="00C56866" w:rsidRDefault="00024D51" w:rsidP="00197DF1">
            <w:pPr>
              <w:pStyle w:val="af3"/>
            </w:pPr>
            <w:r w:rsidRPr="00C56866">
              <w:rPr>
                <w:rFonts w:hint="eastAsia"/>
              </w:rPr>
              <w:t>1</w:t>
            </w:r>
          </w:p>
        </w:tc>
        <w:tc>
          <w:tcPr>
            <w:tcW w:w="508" w:type="pct"/>
          </w:tcPr>
          <w:p w14:paraId="7AB7D63D"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0CF82FC8" w14:textId="77777777" w:rsidTr="00197DF1">
        <w:trPr>
          <w:trHeight w:val="397"/>
        </w:trPr>
        <w:tc>
          <w:tcPr>
            <w:tcW w:w="191" w:type="pct"/>
          </w:tcPr>
          <w:p w14:paraId="767736B0" w14:textId="77777777" w:rsidR="00024D51" w:rsidRPr="00C56866" w:rsidRDefault="00024D51" w:rsidP="00197DF1">
            <w:pPr>
              <w:pStyle w:val="af3"/>
            </w:pPr>
            <w:r>
              <w:rPr>
                <w:rFonts w:hint="eastAsia"/>
              </w:rPr>
              <w:t>6</w:t>
            </w:r>
            <w:r>
              <w:t>8</w:t>
            </w:r>
          </w:p>
        </w:tc>
        <w:tc>
          <w:tcPr>
            <w:tcW w:w="400" w:type="pct"/>
            <w:vMerge/>
          </w:tcPr>
          <w:p w14:paraId="5679F3CC" w14:textId="77777777" w:rsidR="00024D51" w:rsidRPr="00C56866" w:rsidRDefault="00024D51" w:rsidP="00197DF1">
            <w:pPr>
              <w:pStyle w:val="af3"/>
            </w:pPr>
          </w:p>
        </w:tc>
        <w:tc>
          <w:tcPr>
            <w:tcW w:w="477" w:type="pct"/>
            <w:vMerge/>
          </w:tcPr>
          <w:p w14:paraId="1F8ACEAD" w14:textId="77777777" w:rsidR="00024D51" w:rsidRPr="00C56866" w:rsidRDefault="00024D51" w:rsidP="00197DF1">
            <w:pPr>
              <w:pStyle w:val="af3"/>
            </w:pPr>
          </w:p>
        </w:tc>
        <w:tc>
          <w:tcPr>
            <w:tcW w:w="635" w:type="pct"/>
          </w:tcPr>
          <w:p w14:paraId="2B27761A" w14:textId="77777777" w:rsidR="00024D51" w:rsidRPr="00C56866" w:rsidRDefault="00024D51" w:rsidP="00197DF1">
            <w:pPr>
              <w:pStyle w:val="af3"/>
            </w:pPr>
            <w:r w:rsidRPr="00C56866">
              <w:rPr>
                <w:rFonts w:hint="eastAsia"/>
              </w:rPr>
              <w:t>临时道路、施工便道、洗车区、药剂库</w:t>
            </w:r>
          </w:p>
        </w:tc>
        <w:tc>
          <w:tcPr>
            <w:tcW w:w="1113" w:type="pct"/>
          </w:tcPr>
          <w:p w14:paraId="23EA8037" w14:textId="77777777" w:rsidR="00024D51" w:rsidRPr="00C56866" w:rsidRDefault="00024D51" w:rsidP="00197DF1">
            <w:pPr>
              <w:pStyle w:val="af3"/>
            </w:pPr>
            <w:r w:rsidRPr="00C56866">
              <w:rPr>
                <w:rFonts w:hint="eastAsia"/>
              </w:rPr>
              <w:t>镍</w:t>
            </w:r>
            <w:r w:rsidRPr="00C56866">
              <w:t>、</w:t>
            </w:r>
            <w:r w:rsidRPr="00C56866">
              <w:rPr>
                <w:rFonts w:hint="eastAsia"/>
              </w:rPr>
              <w:t>六价铬、砷、氯乙烯、总石油烃、苯并芘、</w:t>
            </w:r>
            <w:r w:rsidRPr="00C56866">
              <w:t>1,2</w:t>
            </w:r>
            <w:r w:rsidRPr="00C56866">
              <w:rPr>
                <w:rFonts w:hint="eastAsia"/>
              </w:rPr>
              <w:t>二氯乙烷</w:t>
            </w:r>
          </w:p>
        </w:tc>
        <w:tc>
          <w:tcPr>
            <w:tcW w:w="636" w:type="pct"/>
          </w:tcPr>
          <w:p w14:paraId="76457D5E" w14:textId="77777777" w:rsidR="00024D51" w:rsidRPr="00C56866" w:rsidRDefault="00024D51" w:rsidP="00197DF1">
            <w:pPr>
              <w:pStyle w:val="af3"/>
            </w:pPr>
            <w:r w:rsidRPr="00C56866">
              <w:rPr>
                <w:rFonts w:hint="eastAsia"/>
              </w:rPr>
              <w:t>BS</w:t>
            </w:r>
            <w:r w:rsidRPr="00C56866">
              <w:t>20</w:t>
            </w:r>
            <w:r w:rsidRPr="00C56866">
              <w:rPr>
                <w:rFonts w:hint="eastAsia"/>
              </w:rPr>
              <w:t>～</w:t>
            </w:r>
            <w:r w:rsidRPr="00C56866">
              <w:rPr>
                <w:rFonts w:hint="eastAsia"/>
              </w:rPr>
              <w:t>BS</w:t>
            </w:r>
            <w:r w:rsidRPr="00C56866">
              <w:t>24</w:t>
            </w:r>
          </w:p>
        </w:tc>
        <w:tc>
          <w:tcPr>
            <w:tcW w:w="532" w:type="pct"/>
          </w:tcPr>
          <w:p w14:paraId="62E7729C" w14:textId="77777777" w:rsidR="00024D51" w:rsidRPr="00C56866" w:rsidRDefault="00024D51" w:rsidP="00197DF1">
            <w:pPr>
              <w:pStyle w:val="af3"/>
            </w:pPr>
            <w:r w:rsidRPr="00C56866">
              <w:rPr>
                <w:rFonts w:hint="eastAsia"/>
              </w:rPr>
              <w:t>5</w:t>
            </w:r>
          </w:p>
        </w:tc>
        <w:tc>
          <w:tcPr>
            <w:tcW w:w="509" w:type="pct"/>
          </w:tcPr>
          <w:p w14:paraId="6424C76D" w14:textId="77777777" w:rsidR="00024D51" w:rsidRPr="00C56866" w:rsidRDefault="00024D51" w:rsidP="00197DF1">
            <w:pPr>
              <w:pStyle w:val="af3"/>
            </w:pPr>
            <w:r w:rsidRPr="00C56866">
              <w:rPr>
                <w:rFonts w:hint="eastAsia"/>
              </w:rPr>
              <w:t>0</w:t>
            </w:r>
          </w:p>
        </w:tc>
        <w:tc>
          <w:tcPr>
            <w:tcW w:w="508" w:type="pct"/>
          </w:tcPr>
          <w:p w14:paraId="72038AFE" w14:textId="77777777" w:rsidR="00024D51" w:rsidRPr="00C56866" w:rsidRDefault="00024D51" w:rsidP="00197DF1">
            <w:pPr>
              <w:pStyle w:val="af3"/>
            </w:pPr>
            <w:r w:rsidRPr="00C56866">
              <w:rPr>
                <w:rFonts w:hint="eastAsia"/>
              </w:rPr>
              <w:t>5</w:t>
            </w:r>
            <w:r w:rsidRPr="00C56866">
              <w:rPr>
                <w:rFonts w:hint="eastAsia"/>
              </w:rPr>
              <w:t>个点位</w:t>
            </w:r>
          </w:p>
        </w:tc>
      </w:tr>
      <w:tr w:rsidR="00024D51" w:rsidRPr="00C56866" w14:paraId="1C6181E1" w14:textId="77777777" w:rsidTr="00197DF1">
        <w:trPr>
          <w:trHeight w:val="397"/>
        </w:trPr>
        <w:tc>
          <w:tcPr>
            <w:tcW w:w="191" w:type="pct"/>
          </w:tcPr>
          <w:p w14:paraId="284DC8B9" w14:textId="77777777" w:rsidR="00024D51" w:rsidRPr="00C56866" w:rsidRDefault="00024D51" w:rsidP="00197DF1">
            <w:pPr>
              <w:pStyle w:val="af3"/>
            </w:pPr>
            <w:r>
              <w:rPr>
                <w:rFonts w:hint="eastAsia"/>
              </w:rPr>
              <w:t>6</w:t>
            </w:r>
            <w:r>
              <w:t>9</w:t>
            </w:r>
          </w:p>
        </w:tc>
        <w:tc>
          <w:tcPr>
            <w:tcW w:w="400" w:type="pct"/>
            <w:vMerge/>
          </w:tcPr>
          <w:p w14:paraId="4B1A3C78" w14:textId="77777777" w:rsidR="00024D51" w:rsidRPr="00C56866" w:rsidRDefault="00024D51" w:rsidP="00197DF1">
            <w:pPr>
              <w:pStyle w:val="af3"/>
            </w:pPr>
          </w:p>
        </w:tc>
        <w:tc>
          <w:tcPr>
            <w:tcW w:w="477" w:type="pct"/>
            <w:vMerge w:val="restart"/>
          </w:tcPr>
          <w:p w14:paraId="488EAA93" w14:textId="77777777" w:rsidR="00024D51" w:rsidRPr="00C56866" w:rsidRDefault="00024D51" w:rsidP="00197DF1">
            <w:pPr>
              <w:pStyle w:val="af3"/>
            </w:pPr>
            <w:r w:rsidRPr="00C56866">
              <w:rPr>
                <w:rFonts w:hint="eastAsia"/>
              </w:rPr>
              <w:t>处理废气</w:t>
            </w:r>
          </w:p>
        </w:tc>
        <w:tc>
          <w:tcPr>
            <w:tcW w:w="635" w:type="pct"/>
          </w:tcPr>
          <w:p w14:paraId="2432A138" w14:textId="77777777" w:rsidR="00024D51" w:rsidRPr="00C56866" w:rsidRDefault="00024D51" w:rsidP="00197DF1">
            <w:pPr>
              <w:pStyle w:val="af3"/>
            </w:pPr>
            <w:r w:rsidRPr="00C56866">
              <w:rPr>
                <w:rFonts w:hint="eastAsia"/>
              </w:rPr>
              <w:t>排气筒</w:t>
            </w:r>
          </w:p>
        </w:tc>
        <w:tc>
          <w:tcPr>
            <w:tcW w:w="1113" w:type="pct"/>
          </w:tcPr>
          <w:p w14:paraId="455FB6B0" w14:textId="77777777" w:rsidR="00024D51" w:rsidRPr="00C56866" w:rsidRDefault="00024D51" w:rsidP="00197DF1">
            <w:pPr>
              <w:pStyle w:val="af3"/>
            </w:pPr>
            <w:r w:rsidRPr="00C56866">
              <w:t>颗粒物</w:t>
            </w:r>
            <w:r w:rsidRPr="00C56866">
              <w:rPr>
                <w:rFonts w:hint="eastAsia"/>
              </w:rPr>
              <w:t>、苯并</w:t>
            </w:r>
            <w:r w:rsidRPr="00C56866">
              <w:rPr>
                <w:rFonts w:hint="eastAsia"/>
              </w:rPr>
              <w:t>[a]</w:t>
            </w:r>
            <w:r w:rsidRPr="00C56866">
              <w:rPr>
                <w:rFonts w:hint="eastAsia"/>
              </w:rPr>
              <w:t>芘、氯乙烯</w:t>
            </w:r>
            <w:r w:rsidRPr="00C56866">
              <w:t>、</w:t>
            </w:r>
            <w:r w:rsidRPr="00C56866">
              <w:t>1,2</w:t>
            </w:r>
            <w:r w:rsidRPr="00C56866">
              <w:rPr>
                <w:rFonts w:hint="eastAsia"/>
              </w:rPr>
              <w:t>-</w:t>
            </w:r>
            <w:r w:rsidRPr="00C56866">
              <w:t>二氯乙烷、</w:t>
            </w:r>
            <w:r w:rsidRPr="00C56866">
              <w:lastRenderedPageBreak/>
              <w:t>总石油烃</w:t>
            </w:r>
          </w:p>
        </w:tc>
        <w:tc>
          <w:tcPr>
            <w:tcW w:w="636" w:type="pct"/>
          </w:tcPr>
          <w:p w14:paraId="03F05382" w14:textId="77777777" w:rsidR="00024D51" w:rsidRPr="00C56866" w:rsidRDefault="00024D51" w:rsidP="00197DF1">
            <w:pPr>
              <w:pStyle w:val="af3"/>
            </w:pPr>
            <w:r w:rsidRPr="00C56866">
              <w:rPr>
                <w:rFonts w:hint="eastAsia"/>
              </w:rPr>
              <w:lastRenderedPageBreak/>
              <w:t>BP</w:t>
            </w:r>
            <w:r w:rsidRPr="00C56866">
              <w:t>0101</w:t>
            </w:r>
            <w:r w:rsidRPr="00C56866">
              <w:rPr>
                <w:rFonts w:hint="eastAsia"/>
              </w:rPr>
              <w:t>～</w:t>
            </w:r>
            <w:r w:rsidRPr="00C56866">
              <w:rPr>
                <w:rFonts w:hint="eastAsia"/>
              </w:rPr>
              <w:t>BP</w:t>
            </w:r>
            <w:r w:rsidRPr="00C56866">
              <w:t>0106</w:t>
            </w:r>
          </w:p>
        </w:tc>
        <w:tc>
          <w:tcPr>
            <w:tcW w:w="532" w:type="pct"/>
          </w:tcPr>
          <w:p w14:paraId="35C06656" w14:textId="77777777" w:rsidR="00024D51" w:rsidRPr="00C56866" w:rsidRDefault="00024D51" w:rsidP="00197DF1">
            <w:pPr>
              <w:pStyle w:val="af3"/>
            </w:pPr>
            <w:r w:rsidRPr="00C56866">
              <w:rPr>
                <w:rFonts w:hint="eastAsia"/>
              </w:rPr>
              <w:t>6</w:t>
            </w:r>
          </w:p>
        </w:tc>
        <w:tc>
          <w:tcPr>
            <w:tcW w:w="509" w:type="pct"/>
          </w:tcPr>
          <w:p w14:paraId="3122CF5A" w14:textId="77777777" w:rsidR="00024D51" w:rsidRPr="00C56866" w:rsidRDefault="00024D51" w:rsidP="00197DF1">
            <w:pPr>
              <w:pStyle w:val="af3"/>
            </w:pPr>
            <w:r w:rsidRPr="00C56866">
              <w:rPr>
                <w:rFonts w:hint="eastAsia"/>
              </w:rPr>
              <w:t>1</w:t>
            </w:r>
          </w:p>
        </w:tc>
        <w:tc>
          <w:tcPr>
            <w:tcW w:w="508" w:type="pct"/>
          </w:tcPr>
          <w:p w14:paraId="1F798EEE" w14:textId="77777777" w:rsidR="00024D51" w:rsidRPr="00C56866" w:rsidRDefault="00024D51" w:rsidP="00197DF1">
            <w:pPr>
              <w:pStyle w:val="af3"/>
            </w:pPr>
            <w:r w:rsidRPr="00C56866">
              <w:rPr>
                <w:rFonts w:hint="eastAsia"/>
              </w:rPr>
              <w:t>1</w:t>
            </w:r>
            <w:r w:rsidRPr="00C56866">
              <w:rPr>
                <w:rFonts w:hint="eastAsia"/>
              </w:rPr>
              <w:t>个点位</w:t>
            </w:r>
          </w:p>
          <w:p w14:paraId="156D1522" w14:textId="77777777" w:rsidR="00024D51" w:rsidRPr="00C56866" w:rsidRDefault="00024D51" w:rsidP="00197DF1">
            <w:pPr>
              <w:pStyle w:val="af3"/>
            </w:pPr>
            <w:r w:rsidRPr="00C56866">
              <w:rPr>
                <w:rFonts w:hint="eastAsia"/>
              </w:rPr>
              <w:t>2</w:t>
            </w:r>
            <w:r w:rsidRPr="00C56866">
              <w:rPr>
                <w:rFonts w:hint="eastAsia"/>
              </w:rPr>
              <w:t>个周期</w:t>
            </w:r>
          </w:p>
          <w:p w14:paraId="14D07692" w14:textId="77777777" w:rsidR="00024D51" w:rsidRPr="00C56866" w:rsidRDefault="00024D51" w:rsidP="00197DF1">
            <w:pPr>
              <w:pStyle w:val="af3"/>
            </w:pPr>
            <w:r w:rsidRPr="00C56866">
              <w:rPr>
                <w:rFonts w:hint="eastAsia"/>
              </w:rPr>
              <w:lastRenderedPageBreak/>
              <w:t>3</w:t>
            </w:r>
            <w:r w:rsidRPr="00C56866">
              <w:rPr>
                <w:rFonts w:hint="eastAsia"/>
              </w:rPr>
              <w:t>个频次</w:t>
            </w:r>
          </w:p>
        </w:tc>
      </w:tr>
      <w:tr w:rsidR="00024D51" w:rsidRPr="00C56866" w14:paraId="2D4A3F0B" w14:textId="77777777" w:rsidTr="00197DF1">
        <w:trPr>
          <w:trHeight w:val="397"/>
        </w:trPr>
        <w:tc>
          <w:tcPr>
            <w:tcW w:w="191" w:type="pct"/>
          </w:tcPr>
          <w:p w14:paraId="63C0491C" w14:textId="77777777" w:rsidR="00024D51" w:rsidRPr="00C56866" w:rsidRDefault="00024D51" w:rsidP="00197DF1">
            <w:pPr>
              <w:pStyle w:val="af3"/>
            </w:pPr>
            <w:r>
              <w:rPr>
                <w:rFonts w:hint="eastAsia"/>
              </w:rPr>
              <w:lastRenderedPageBreak/>
              <w:t>7</w:t>
            </w:r>
            <w:r>
              <w:t>0</w:t>
            </w:r>
          </w:p>
        </w:tc>
        <w:tc>
          <w:tcPr>
            <w:tcW w:w="400" w:type="pct"/>
            <w:vMerge/>
          </w:tcPr>
          <w:p w14:paraId="62C1B619" w14:textId="77777777" w:rsidR="00024D51" w:rsidRPr="00C56866" w:rsidRDefault="00024D51" w:rsidP="00197DF1">
            <w:pPr>
              <w:pStyle w:val="af3"/>
            </w:pPr>
          </w:p>
        </w:tc>
        <w:tc>
          <w:tcPr>
            <w:tcW w:w="477" w:type="pct"/>
            <w:vMerge/>
          </w:tcPr>
          <w:p w14:paraId="3C73D1BF" w14:textId="77777777" w:rsidR="00024D51" w:rsidRPr="00C56866" w:rsidRDefault="00024D51" w:rsidP="00197DF1">
            <w:pPr>
              <w:pStyle w:val="af3"/>
            </w:pPr>
          </w:p>
        </w:tc>
        <w:tc>
          <w:tcPr>
            <w:tcW w:w="635" w:type="pct"/>
          </w:tcPr>
          <w:p w14:paraId="42425F1C" w14:textId="77777777" w:rsidR="00024D51" w:rsidRPr="00C56866" w:rsidRDefault="00024D51" w:rsidP="00197DF1">
            <w:pPr>
              <w:pStyle w:val="af3"/>
            </w:pPr>
            <w:r w:rsidRPr="00C56866">
              <w:rPr>
                <w:rFonts w:hint="eastAsia"/>
              </w:rPr>
              <w:t>厂界</w:t>
            </w:r>
          </w:p>
        </w:tc>
        <w:tc>
          <w:tcPr>
            <w:tcW w:w="1113" w:type="pct"/>
          </w:tcPr>
          <w:p w14:paraId="07477D08" w14:textId="77777777" w:rsidR="00024D51" w:rsidRPr="00C56866" w:rsidRDefault="00024D51" w:rsidP="00197DF1">
            <w:pPr>
              <w:pStyle w:val="af3"/>
            </w:pPr>
            <w:r w:rsidRPr="00C56866">
              <w:t>颗粒物</w:t>
            </w:r>
            <w:r w:rsidRPr="00C56866">
              <w:rPr>
                <w:rFonts w:hint="eastAsia"/>
              </w:rPr>
              <w:t>、苯并</w:t>
            </w:r>
            <w:r w:rsidRPr="00C56866">
              <w:rPr>
                <w:rFonts w:hint="eastAsia"/>
              </w:rPr>
              <w:t>[a]</w:t>
            </w:r>
            <w:r w:rsidRPr="00C56866">
              <w:rPr>
                <w:rFonts w:hint="eastAsia"/>
              </w:rPr>
              <w:t>芘、氯乙烯</w:t>
            </w:r>
            <w:r w:rsidRPr="00C56866">
              <w:t>、</w:t>
            </w:r>
            <w:r w:rsidRPr="00C56866">
              <w:t>1,2</w:t>
            </w:r>
            <w:r w:rsidRPr="00C56866">
              <w:rPr>
                <w:rFonts w:hint="eastAsia"/>
              </w:rPr>
              <w:t>-</w:t>
            </w:r>
            <w:r w:rsidRPr="00C56866">
              <w:t>二氯乙烷、总石油烃</w:t>
            </w:r>
          </w:p>
        </w:tc>
        <w:tc>
          <w:tcPr>
            <w:tcW w:w="636" w:type="pct"/>
          </w:tcPr>
          <w:p w14:paraId="5C9456CC" w14:textId="77777777" w:rsidR="00024D51" w:rsidRPr="00C56866" w:rsidRDefault="00024D51" w:rsidP="00197DF1">
            <w:pPr>
              <w:pStyle w:val="af3"/>
            </w:pPr>
            <w:r w:rsidRPr="00C56866">
              <w:rPr>
                <w:rFonts w:hint="eastAsia"/>
              </w:rPr>
              <w:t>BP</w:t>
            </w:r>
            <w:r w:rsidRPr="00C56866">
              <w:t>0201</w:t>
            </w:r>
            <w:r w:rsidRPr="00C56866">
              <w:rPr>
                <w:rFonts w:hint="eastAsia"/>
              </w:rPr>
              <w:t>～</w:t>
            </w:r>
            <w:r w:rsidRPr="00C56866">
              <w:rPr>
                <w:rFonts w:hint="eastAsia"/>
              </w:rPr>
              <w:t>BP</w:t>
            </w:r>
            <w:r w:rsidRPr="00C56866">
              <w:t>0206</w:t>
            </w:r>
          </w:p>
          <w:p w14:paraId="41D2C778" w14:textId="77777777" w:rsidR="00024D51" w:rsidRPr="00C56866" w:rsidRDefault="00024D51" w:rsidP="00197DF1">
            <w:pPr>
              <w:pStyle w:val="af3"/>
            </w:pPr>
            <w:r w:rsidRPr="00C56866">
              <w:rPr>
                <w:rFonts w:hint="eastAsia"/>
              </w:rPr>
              <w:t>BP</w:t>
            </w:r>
            <w:r w:rsidRPr="00C56866">
              <w:t>0301</w:t>
            </w:r>
            <w:r w:rsidRPr="00C56866">
              <w:rPr>
                <w:rFonts w:hint="eastAsia"/>
              </w:rPr>
              <w:t>～</w:t>
            </w:r>
            <w:r w:rsidRPr="00C56866">
              <w:rPr>
                <w:rFonts w:hint="eastAsia"/>
              </w:rPr>
              <w:t>BP</w:t>
            </w:r>
            <w:r w:rsidRPr="00C56866">
              <w:t>0306</w:t>
            </w:r>
          </w:p>
          <w:p w14:paraId="4E3B2DFF" w14:textId="77777777" w:rsidR="00024D51" w:rsidRPr="00C56866" w:rsidRDefault="00024D51" w:rsidP="00197DF1">
            <w:pPr>
              <w:pStyle w:val="af3"/>
            </w:pPr>
            <w:r w:rsidRPr="00C56866">
              <w:rPr>
                <w:rFonts w:hint="eastAsia"/>
              </w:rPr>
              <w:t>BP</w:t>
            </w:r>
            <w:r w:rsidRPr="00C56866">
              <w:t>0401</w:t>
            </w:r>
            <w:r w:rsidRPr="00C56866">
              <w:rPr>
                <w:rFonts w:hint="eastAsia"/>
              </w:rPr>
              <w:t>～</w:t>
            </w:r>
            <w:r w:rsidRPr="00C56866">
              <w:rPr>
                <w:rFonts w:hint="eastAsia"/>
              </w:rPr>
              <w:t>BP</w:t>
            </w:r>
            <w:r w:rsidRPr="00C56866">
              <w:t>0406</w:t>
            </w:r>
          </w:p>
        </w:tc>
        <w:tc>
          <w:tcPr>
            <w:tcW w:w="532" w:type="pct"/>
          </w:tcPr>
          <w:p w14:paraId="4F605C96" w14:textId="77777777" w:rsidR="00024D51" w:rsidRPr="00C56866" w:rsidRDefault="00024D51" w:rsidP="00197DF1">
            <w:pPr>
              <w:pStyle w:val="af3"/>
            </w:pPr>
            <w:r w:rsidRPr="00C56866">
              <w:rPr>
                <w:rFonts w:hint="eastAsia"/>
              </w:rPr>
              <w:t>1</w:t>
            </w:r>
            <w:r w:rsidRPr="00C56866">
              <w:t>8</w:t>
            </w:r>
          </w:p>
        </w:tc>
        <w:tc>
          <w:tcPr>
            <w:tcW w:w="509" w:type="pct"/>
          </w:tcPr>
          <w:p w14:paraId="3ECCD53D" w14:textId="77777777" w:rsidR="00024D51" w:rsidRPr="00C56866" w:rsidRDefault="00024D51" w:rsidP="00197DF1">
            <w:pPr>
              <w:pStyle w:val="af3"/>
            </w:pPr>
            <w:r w:rsidRPr="00C56866">
              <w:t>2</w:t>
            </w:r>
          </w:p>
        </w:tc>
        <w:tc>
          <w:tcPr>
            <w:tcW w:w="508" w:type="pct"/>
          </w:tcPr>
          <w:p w14:paraId="531D4A78" w14:textId="77777777" w:rsidR="00024D51" w:rsidRPr="00C56866" w:rsidRDefault="00024D51" w:rsidP="00197DF1">
            <w:pPr>
              <w:pStyle w:val="af3"/>
            </w:pPr>
            <w:r w:rsidRPr="00C56866">
              <w:rPr>
                <w:rFonts w:hint="eastAsia"/>
              </w:rPr>
              <w:t>3</w:t>
            </w:r>
            <w:r w:rsidRPr="00C56866">
              <w:rPr>
                <w:rFonts w:hint="eastAsia"/>
              </w:rPr>
              <w:t>个点位</w:t>
            </w:r>
          </w:p>
          <w:p w14:paraId="25BEB81C" w14:textId="77777777" w:rsidR="00024D51" w:rsidRPr="00C56866" w:rsidRDefault="00024D51" w:rsidP="00197DF1">
            <w:pPr>
              <w:pStyle w:val="af3"/>
            </w:pPr>
            <w:r w:rsidRPr="00C56866">
              <w:rPr>
                <w:rFonts w:hint="eastAsia"/>
              </w:rPr>
              <w:t>2</w:t>
            </w:r>
            <w:r w:rsidRPr="00C56866">
              <w:rPr>
                <w:rFonts w:hint="eastAsia"/>
              </w:rPr>
              <w:t>个周期</w:t>
            </w:r>
          </w:p>
          <w:p w14:paraId="20A9CDD6" w14:textId="77777777" w:rsidR="00024D51" w:rsidRPr="00C56866" w:rsidRDefault="00024D51" w:rsidP="00197DF1">
            <w:pPr>
              <w:pStyle w:val="af3"/>
            </w:pPr>
            <w:r w:rsidRPr="00C56866">
              <w:t>3</w:t>
            </w:r>
            <w:r w:rsidRPr="00C56866">
              <w:rPr>
                <w:rFonts w:hint="eastAsia"/>
              </w:rPr>
              <w:t>个频次</w:t>
            </w:r>
          </w:p>
        </w:tc>
      </w:tr>
      <w:tr w:rsidR="00024D51" w:rsidRPr="00C56866" w14:paraId="6FD66C0B" w14:textId="77777777" w:rsidTr="00197DF1">
        <w:trPr>
          <w:trHeight w:val="397"/>
        </w:trPr>
        <w:tc>
          <w:tcPr>
            <w:tcW w:w="191" w:type="pct"/>
          </w:tcPr>
          <w:p w14:paraId="14615A99" w14:textId="77777777" w:rsidR="00024D51" w:rsidRPr="00C56866" w:rsidRDefault="00024D51" w:rsidP="00197DF1">
            <w:pPr>
              <w:pStyle w:val="af3"/>
            </w:pPr>
            <w:r>
              <w:rPr>
                <w:rFonts w:hint="eastAsia"/>
              </w:rPr>
              <w:t>7</w:t>
            </w:r>
            <w:r>
              <w:t>1</w:t>
            </w:r>
          </w:p>
        </w:tc>
        <w:tc>
          <w:tcPr>
            <w:tcW w:w="400" w:type="pct"/>
          </w:tcPr>
          <w:p w14:paraId="75DD4BA3" w14:textId="77777777" w:rsidR="00024D51" w:rsidRPr="00C56866" w:rsidRDefault="00024D51" w:rsidP="00197DF1">
            <w:pPr>
              <w:pStyle w:val="af3"/>
            </w:pPr>
            <w:r w:rsidRPr="00C56866">
              <w:rPr>
                <w:rFonts w:hint="eastAsia"/>
              </w:rPr>
              <w:t>消纳地块</w:t>
            </w:r>
          </w:p>
        </w:tc>
        <w:tc>
          <w:tcPr>
            <w:tcW w:w="1111" w:type="pct"/>
            <w:gridSpan w:val="2"/>
          </w:tcPr>
          <w:p w14:paraId="45ABA4ED" w14:textId="77777777" w:rsidR="00024D51" w:rsidRPr="00C56866" w:rsidRDefault="00024D51" w:rsidP="00197DF1">
            <w:pPr>
              <w:pStyle w:val="af3"/>
            </w:pPr>
            <w:r w:rsidRPr="00C56866">
              <w:rPr>
                <w:rFonts w:hint="eastAsia"/>
              </w:rPr>
              <w:t>消纳地块表层土</w:t>
            </w:r>
          </w:p>
        </w:tc>
        <w:tc>
          <w:tcPr>
            <w:tcW w:w="1113" w:type="pct"/>
          </w:tcPr>
          <w:p w14:paraId="64E2E38C" w14:textId="77777777" w:rsidR="00024D51" w:rsidRPr="00C56866" w:rsidRDefault="00024D51" w:rsidP="00197DF1">
            <w:pPr>
              <w:pStyle w:val="af3"/>
            </w:pPr>
            <w:r w:rsidRPr="00C56866">
              <w:rPr>
                <w:rFonts w:hint="eastAsia"/>
              </w:rPr>
              <w:t>GB36600-2018</w:t>
            </w:r>
            <w:r w:rsidRPr="00C56866">
              <w:rPr>
                <w:rFonts w:hint="eastAsia"/>
              </w:rPr>
              <w:t>的</w:t>
            </w:r>
            <w:r w:rsidRPr="00C56866">
              <w:rPr>
                <w:rFonts w:hint="eastAsia"/>
              </w:rPr>
              <w:t>4</w:t>
            </w:r>
            <w:r w:rsidRPr="00C56866">
              <w:t>5</w:t>
            </w:r>
            <w:r w:rsidRPr="00C56866">
              <w:t>项基项目、总石油烃</w:t>
            </w:r>
          </w:p>
        </w:tc>
        <w:tc>
          <w:tcPr>
            <w:tcW w:w="636" w:type="pct"/>
          </w:tcPr>
          <w:p w14:paraId="6F406EB0" w14:textId="77777777" w:rsidR="00024D51" w:rsidRPr="00C56866" w:rsidRDefault="00024D51" w:rsidP="00197DF1">
            <w:pPr>
              <w:pStyle w:val="af3"/>
            </w:pPr>
            <w:r w:rsidRPr="00C56866">
              <w:rPr>
                <w:rFonts w:hint="eastAsia"/>
              </w:rPr>
              <w:t>X</w:t>
            </w:r>
            <w:r w:rsidRPr="00C56866">
              <w:t>S01</w:t>
            </w:r>
            <w:r w:rsidRPr="00C56866">
              <w:t>～</w:t>
            </w:r>
            <w:r w:rsidRPr="00C56866">
              <w:rPr>
                <w:rFonts w:hint="eastAsia"/>
              </w:rPr>
              <w:t>XS</w:t>
            </w:r>
            <w:r w:rsidRPr="00C56866">
              <w:t>03</w:t>
            </w:r>
          </w:p>
        </w:tc>
        <w:tc>
          <w:tcPr>
            <w:tcW w:w="532" w:type="pct"/>
          </w:tcPr>
          <w:p w14:paraId="15E3474F" w14:textId="77777777" w:rsidR="00024D51" w:rsidRPr="00C56866" w:rsidRDefault="00024D51" w:rsidP="00197DF1">
            <w:pPr>
              <w:pStyle w:val="af3"/>
            </w:pPr>
            <w:r w:rsidRPr="00C56866">
              <w:rPr>
                <w:rFonts w:hint="eastAsia"/>
              </w:rPr>
              <w:t>3</w:t>
            </w:r>
          </w:p>
        </w:tc>
        <w:tc>
          <w:tcPr>
            <w:tcW w:w="509" w:type="pct"/>
          </w:tcPr>
          <w:p w14:paraId="4B334E6E" w14:textId="77777777" w:rsidR="00024D51" w:rsidRPr="00C56866" w:rsidRDefault="00024D51" w:rsidP="00197DF1">
            <w:pPr>
              <w:pStyle w:val="af3"/>
            </w:pPr>
            <w:r w:rsidRPr="00C56866">
              <w:rPr>
                <w:rFonts w:hint="eastAsia"/>
              </w:rPr>
              <w:t>1</w:t>
            </w:r>
          </w:p>
        </w:tc>
        <w:tc>
          <w:tcPr>
            <w:tcW w:w="508" w:type="pct"/>
          </w:tcPr>
          <w:p w14:paraId="0A54BCAA" w14:textId="77777777" w:rsidR="00024D51" w:rsidRPr="00C56866" w:rsidRDefault="00024D51" w:rsidP="00197DF1">
            <w:pPr>
              <w:pStyle w:val="af3"/>
            </w:pPr>
            <w:r w:rsidRPr="00C56866">
              <w:rPr>
                <w:rFonts w:hint="eastAsia"/>
              </w:rPr>
              <w:t>3</w:t>
            </w:r>
            <w:r w:rsidRPr="00C56866">
              <w:rPr>
                <w:rFonts w:hint="eastAsia"/>
              </w:rPr>
              <w:t>个点位</w:t>
            </w:r>
          </w:p>
        </w:tc>
      </w:tr>
      <w:tr w:rsidR="00024D51" w:rsidRPr="00C56866" w14:paraId="4B04E26C" w14:textId="77777777" w:rsidTr="00197DF1">
        <w:trPr>
          <w:trHeight w:val="397"/>
        </w:trPr>
        <w:tc>
          <w:tcPr>
            <w:tcW w:w="3451" w:type="pct"/>
            <w:gridSpan w:val="6"/>
          </w:tcPr>
          <w:p w14:paraId="0FFBDB3C" w14:textId="77777777" w:rsidR="00024D51" w:rsidRPr="00C56866" w:rsidRDefault="00024D51" w:rsidP="00197DF1">
            <w:pPr>
              <w:pStyle w:val="af3"/>
            </w:pPr>
            <w:r w:rsidRPr="00C56866">
              <w:rPr>
                <w:rFonts w:hint="eastAsia"/>
              </w:rPr>
              <w:t>合计</w:t>
            </w:r>
          </w:p>
        </w:tc>
        <w:tc>
          <w:tcPr>
            <w:tcW w:w="532" w:type="pct"/>
          </w:tcPr>
          <w:p w14:paraId="4C163C60" w14:textId="77777777" w:rsidR="00024D51" w:rsidRPr="00C56866" w:rsidRDefault="00024D51" w:rsidP="00197DF1">
            <w:pPr>
              <w:pStyle w:val="af3"/>
            </w:pPr>
            <w:r w:rsidRPr="00C56866">
              <w:t>410</w:t>
            </w:r>
          </w:p>
        </w:tc>
        <w:tc>
          <w:tcPr>
            <w:tcW w:w="509" w:type="pct"/>
          </w:tcPr>
          <w:p w14:paraId="0C1715D4" w14:textId="77777777" w:rsidR="00024D51" w:rsidRPr="00C56866" w:rsidRDefault="00024D51" w:rsidP="00197DF1">
            <w:pPr>
              <w:pStyle w:val="af3"/>
            </w:pPr>
            <w:r w:rsidRPr="00C56866">
              <w:t>52</w:t>
            </w:r>
          </w:p>
        </w:tc>
        <w:tc>
          <w:tcPr>
            <w:tcW w:w="508" w:type="pct"/>
          </w:tcPr>
          <w:p w14:paraId="6CAD2F85" w14:textId="77777777" w:rsidR="00024D51" w:rsidRPr="00C56866" w:rsidRDefault="00024D51" w:rsidP="00197DF1">
            <w:pPr>
              <w:pStyle w:val="af3"/>
            </w:pPr>
            <w:r w:rsidRPr="00C56866">
              <w:rPr>
                <w:rFonts w:hint="eastAsia"/>
              </w:rPr>
              <w:t>/</w:t>
            </w:r>
          </w:p>
        </w:tc>
      </w:tr>
      <w:tr w:rsidR="00024D51" w:rsidRPr="00C56866" w14:paraId="5A5F270C" w14:textId="77777777" w:rsidTr="00197DF1">
        <w:trPr>
          <w:trHeight w:val="397"/>
        </w:trPr>
        <w:tc>
          <w:tcPr>
            <w:tcW w:w="5000" w:type="pct"/>
            <w:gridSpan w:val="9"/>
          </w:tcPr>
          <w:p w14:paraId="156F32A9" w14:textId="77777777" w:rsidR="00024D51" w:rsidRPr="00C56866" w:rsidRDefault="00024D51" w:rsidP="00197DF1">
            <w:pPr>
              <w:pStyle w:val="af3"/>
              <w:jc w:val="left"/>
              <w:rPr>
                <w:snapToGrid w:val="0"/>
              </w:rPr>
            </w:pPr>
            <w:r w:rsidRPr="00C56866">
              <w:rPr>
                <w:snapToGrid w:val="0"/>
              </w:rPr>
              <w:t>注：</w:t>
            </w:r>
            <w:r w:rsidRPr="00C56866">
              <w:rPr>
                <w:rFonts w:hint="eastAsia"/>
                <w:snapToGrid w:val="0"/>
              </w:rPr>
              <w:t>A</w:t>
            </w:r>
            <w:r w:rsidRPr="00C56866">
              <w:rPr>
                <w:rFonts w:hint="eastAsia"/>
                <w:snapToGrid w:val="0"/>
              </w:rPr>
              <w:t>代表修复场地地块，</w:t>
            </w:r>
            <w:r w:rsidRPr="00C56866">
              <w:rPr>
                <w:rFonts w:hint="eastAsia"/>
                <w:snapToGrid w:val="0"/>
              </w:rPr>
              <w:t>B</w:t>
            </w:r>
            <w:r w:rsidRPr="00C56866">
              <w:rPr>
                <w:rFonts w:hint="eastAsia"/>
                <w:snapToGrid w:val="0"/>
              </w:rPr>
              <w:t>代表异地处置中心地块，</w:t>
            </w:r>
            <w:r w:rsidRPr="00C56866">
              <w:rPr>
                <w:rFonts w:hint="eastAsia"/>
                <w:snapToGrid w:val="0"/>
              </w:rPr>
              <w:t>X</w:t>
            </w:r>
            <w:r w:rsidRPr="00C56866">
              <w:rPr>
                <w:rFonts w:hint="eastAsia"/>
                <w:snapToGrid w:val="0"/>
              </w:rPr>
              <w:t>代表消纳场地地块，</w:t>
            </w:r>
            <w:r w:rsidRPr="00C56866">
              <w:rPr>
                <w:snapToGrid w:val="0"/>
              </w:rPr>
              <w:t>D</w:t>
            </w:r>
            <w:r w:rsidRPr="00C56866">
              <w:rPr>
                <w:snapToGrid w:val="0"/>
              </w:rPr>
              <w:t>代表基坑底部，</w:t>
            </w:r>
            <w:r w:rsidRPr="00C56866">
              <w:rPr>
                <w:snapToGrid w:val="0"/>
              </w:rPr>
              <w:t>C</w:t>
            </w:r>
            <w:r w:rsidRPr="00C56866">
              <w:rPr>
                <w:snapToGrid w:val="0"/>
              </w:rPr>
              <w:t>代表基坑侧壁，</w:t>
            </w:r>
            <w:r w:rsidRPr="00C56866">
              <w:rPr>
                <w:snapToGrid w:val="0"/>
              </w:rPr>
              <w:t>Q</w:t>
            </w:r>
            <w:r w:rsidRPr="00C56866">
              <w:rPr>
                <w:snapToGrid w:val="0"/>
              </w:rPr>
              <w:t>代表清洁土壤，</w:t>
            </w:r>
            <w:r w:rsidRPr="00C56866">
              <w:rPr>
                <w:rFonts w:hint="eastAsia"/>
                <w:snapToGrid w:val="0"/>
              </w:rPr>
              <w:t>S</w:t>
            </w:r>
            <w:r w:rsidRPr="00C56866">
              <w:t>代表</w:t>
            </w:r>
            <w:r w:rsidRPr="00C56866">
              <w:rPr>
                <w:rFonts w:hint="eastAsia"/>
              </w:rPr>
              <w:t>可能产生二次污染区域的</w:t>
            </w:r>
            <w:r w:rsidRPr="00C56866">
              <w:rPr>
                <w:snapToGrid w:val="0"/>
              </w:rPr>
              <w:t>土壤</w:t>
            </w:r>
            <w:r w:rsidRPr="00C56866">
              <w:t>，</w:t>
            </w:r>
            <w:r w:rsidRPr="00C56866">
              <w:rPr>
                <w:snapToGrid w:val="0"/>
              </w:rPr>
              <w:t>GW</w:t>
            </w:r>
            <w:r w:rsidRPr="00C56866">
              <w:rPr>
                <w:snapToGrid w:val="0"/>
              </w:rPr>
              <w:t>代表地下水，</w:t>
            </w:r>
            <w:r w:rsidRPr="00C56866">
              <w:rPr>
                <w:snapToGrid w:val="0"/>
              </w:rPr>
              <w:t>W</w:t>
            </w:r>
            <w:r w:rsidRPr="00C56866">
              <w:rPr>
                <w:snapToGrid w:val="0"/>
              </w:rPr>
              <w:t>代表施工废水，</w:t>
            </w:r>
            <w:r w:rsidRPr="00C56866">
              <w:rPr>
                <w:rFonts w:hint="eastAsia"/>
                <w:snapToGrid w:val="0"/>
              </w:rPr>
              <w:t>Z</w:t>
            </w:r>
            <w:r w:rsidRPr="00C56866">
              <w:rPr>
                <w:rFonts w:hint="eastAsia"/>
                <w:snapToGrid w:val="0"/>
              </w:rPr>
              <w:t>代表</w:t>
            </w:r>
            <w:r w:rsidRPr="00C56866">
              <w:t>重金属污染土壤修复土</w:t>
            </w:r>
            <w:r w:rsidRPr="00C56866">
              <w:rPr>
                <w:rFonts w:hint="eastAsia"/>
              </w:rPr>
              <w:t>，</w:t>
            </w:r>
            <w:r w:rsidRPr="00C56866">
              <w:rPr>
                <w:rFonts w:hint="eastAsia"/>
              </w:rPr>
              <w:t>Y</w:t>
            </w:r>
            <w:r w:rsidRPr="00C56866">
              <w:rPr>
                <w:rFonts w:hint="eastAsia"/>
              </w:rPr>
              <w:t>代表</w:t>
            </w:r>
            <w:r w:rsidRPr="00C56866">
              <w:t>有机污染土壤修复土</w:t>
            </w:r>
            <w:r w:rsidRPr="00C56866">
              <w:rPr>
                <w:rFonts w:hint="eastAsia"/>
              </w:rPr>
              <w:t>，</w:t>
            </w:r>
            <w:r w:rsidRPr="00C56866">
              <w:rPr>
                <w:rFonts w:hint="eastAsia"/>
              </w:rPr>
              <w:t>F</w:t>
            </w:r>
            <w:r w:rsidRPr="00C56866">
              <w:rPr>
                <w:rFonts w:hint="eastAsia"/>
              </w:rPr>
              <w:t>代表复合污染土壤修复土，</w:t>
            </w:r>
            <w:r w:rsidRPr="00C56866">
              <w:rPr>
                <w:snapToGrid w:val="0"/>
              </w:rPr>
              <w:t>P</w:t>
            </w:r>
            <w:r w:rsidRPr="00C56866">
              <w:rPr>
                <w:snapToGrid w:val="0"/>
              </w:rPr>
              <w:t>代表异地处置场所排气。</w:t>
            </w:r>
          </w:p>
          <w:p w14:paraId="65F746AC" w14:textId="77777777" w:rsidR="00024D51" w:rsidRPr="00C56866" w:rsidRDefault="00024D51" w:rsidP="00197DF1">
            <w:pPr>
              <w:pStyle w:val="af3"/>
              <w:jc w:val="left"/>
            </w:pPr>
            <w:r w:rsidRPr="00C56866">
              <w:rPr>
                <w:rFonts w:hint="eastAsia"/>
              </w:rPr>
              <w:t>地下水各修复区域中上游与下游有重叠，未单列。</w:t>
            </w:r>
          </w:p>
        </w:tc>
      </w:tr>
    </w:tbl>
    <w:p w14:paraId="0F69ED26" w14:textId="77777777" w:rsidR="00024D51" w:rsidRPr="00C56866" w:rsidRDefault="00024D51" w:rsidP="00024D51">
      <w:pPr>
        <w:pStyle w:val="20"/>
      </w:pPr>
      <w:bookmarkStart w:id="15" w:name="_Toc47343596"/>
      <w:r w:rsidRPr="00C56866">
        <w:rPr>
          <w:rFonts w:hint="eastAsia"/>
        </w:rPr>
        <w:t>修复效果</w:t>
      </w:r>
      <w:bookmarkEnd w:id="15"/>
    </w:p>
    <w:p w14:paraId="6DBB92F5" w14:textId="77777777" w:rsidR="00024D51" w:rsidRDefault="00024D51" w:rsidP="00024D51">
      <w:pPr>
        <w:pStyle w:val="3"/>
      </w:pPr>
      <w:bookmarkStart w:id="16" w:name="_Toc47343597"/>
      <w:r w:rsidRPr="00C56866">
        <w:rPr>
          <w:rFonts w:hint="eastAsia"/>
        </w:rPr>
        <w:t>土壤修复效果</w:t>
      </w:r>
      <w:bookmarkEnd w:id="16"/>
    </w:p>
    <w:p w14:paraId="5001BE22" w14:textId="77777777" w:rsidR="00024D51" w:rsidRPr="00C56866" w:rsidRDefault="00024D51" w:rsidP="00024D51">
      <w:pPr>
        <w:pStyle w:val="a6"/>
      </w:pPr>
      <w:r w:rsidRPr="00C56866">
        <w:rPr>
          <w:rFonts w:hint="eastAsia"/>
        </w:rPr>
        <w:t>（</w:t>
      </w:r>
      <w:r w:rsidRPr="00C56866">
        <w:rPr>
          <w:rFonts w:hint="eastAsia"/>
        </w:rPr>
        <w:t>1</w:t>
      </w:r>
      <w:r w:rsidRPr="00C56866">
        <w:rPr>
          <w:rFonts w:hint="eastAsia"/>
        </w:rPr>
        <w:t>）针对修复场地</w:t>
      </w:r>
      <w:r w:rsidRPr="00C56866">
        <w:t>Ⅰ</w:t>
      </w:r>
      <w:r w:rsidRPr="00C56866">
        <w:rPr>
          <w:rFonts w:hint="eastAsia"/>
        </w:rPr>
        <w:t>区～</w:t>
      </w:r>
      <w:r w:rsidRPr="00C56866">
        <w:t>Ⅸ</w:t>
      </w:r>
      <w:r w:rsidRPr="00C56866">
        <w:t>区</w:t>
      </w:r>
      <w:r w:rsidRPr="00C56866">
        <w:rPr>
          <w:rFonts w:hint="eastAsia"/>
        </w:rPr>
        <w:t>基坑和侧壁土壤，采集了合计</w:t>
      </w:r>
      <w:r w:rsidRPr="00C56866">
        <w:rPr>
          <w:rFonts w:hint="eastAsia"/>
        </w:rPr>
        <w:t>2</w:t>
      </w:r>
      <w:r w:rsidRPr="00C56866">
        <w:t>02</w:t>
      </w:r>
      <w:r w:rsidRPr="00C56866">
        <w:rPr>
          <w:rFonts w:hint="eastAsia"/>
        </w:rPr>
        <w:t>个基坑和侧壁的样品，以及</w:t>
      </w:r>
      <w:r w:rsidRPr="00C56866">
        <w:rPr>
          <w:rFonts w:hint="eastAsia"/>
        </w:rPr>
        <w:t>2</w:t>
      </w:r>
      <w:r w:rsidRPr="00C56866">
        <w:t>5</w:t>
      </w:r>
      <w:r w:rsidRPr="00C56866">
        <w:rPr>
          <w:rFonts w:hint="eastAsia"/>
        </w:rPr>
        <w:t>个平行样。根据检测</w:t>
      </w:r>
      <w:r>
        <w:rPr>
          <w:rFonts w:hint="eastAsia"/>
        </w:rPr>
        <w:t>，检测</w:t>
      </w:r>
      <w:r w:rsidRPr="00C56866">
        <w:rPr>
          <w:rFonts w:hint="eastAsia"/>
        </w:rPr>
        <w:t>结果均能满足修复目标值的要求。</w:t>
      </w:r>
    </w:p>
    <w:p w14:paraId="6DE80560" w14:textId="77777777" w:rsidR="00024D51" w:rsidRDefault="00024D51" w:rsidP="00024D51">
      <w:pPr>
        <w:pStyle w:val="a6"/>
      </w:pPr>
      <w:r w:rsidRPr="00C56866">
        <w:rPr>
          <w:rFonts w:hint="eastAsia"/>
        </w:rPr>
        <w:t>（</w:t>
      </w:r>
      <w:r w:rsidRPr="00C56866">
        <w:rPr>
          <w:rFonts w:hint="eastAsia"/>
        </w:rPr>
        <w:t>2</w:t>
      </w:r>
      <w:r w:rsidRPr="00C56866">
        <w:rPr>
          <w:rFonts w:hint="eastAsia"/>
        </w:rPr>
        <w:t>）针对重金属污染土壤修复土、有机污染土壤修复土和复合污染土壤修复土，按照采样布点与监测方案要求，共采集重金属污染土壤修复土样品</w:t>
      </w:r>
      <w:r w:rsidRPr="00C56866">
        <w:rPr>
          <w:rFonts w:hint="eastAsia"/>
        </w:rPr>
        <w:t>39</w:t>
      </w:r>
      <w:r w:rsidRPr="00C56866">
        <w:rPr>
          <w:rFonts w:hint="eastAsia"/>
        </w:rPr>
        <w:t>个（平行样</w:t>
      </w:r>
      <w:r w:rsidRPr="00C56866">
        <w:rPr>
          <w:rFonts w:hint="eastAsia"/>
        </w:rPr>
        <w:t>4</w:t>
      </w:r>
      <w:r w:rsidRPr="00C56866">
        <w:rPr>
          <w:rFonts w:hint="eastAsia"/>
        </w:rPr>
        <w:t>个）、有机污染土壤修复土样品</w:t>
      </w:r>
      <w:r w:rsidRPr="00C56866">
        <w:rPr>
          <w:rFonts w:hint="eastAsia"/>
        </w:rPr>
        <w:t>5</w:t>
      </w:r>
      <w:r w:rsidRPr="00C56866">
        <w:rPr>
          <w:rFonts w:hint="eastAsia"/>
        </w:rPr>
        <w:t>个（平行样</w:t>
      </w:r>
      <w:r w:rsidRPr="00C56866">
        <w:t>1</w:t>
      </w:r>
      <w:r w:rsidRPr="00C56866">
        <w:rPr>
          <w:rFonts w:hint="eastAsia"/>
        </w:rPr>
        <w:t>个）和复合污染土壤修复土样品</w:t>
      </w:r>
      <w:r w:rsidRPr="00C56866">
        <w:rPr>
          <w:rFonts w:hint="eastAsia"/>
        </w:rPr>
        <w:t>38</w:t>
      </w:r>
      <w:r w:rsidRPr="00C56866">
        <w:rPr>
          <w:rFonts w:hint="eastAsia"/>
        </w:rPr>
        <w:t>个（平行样</w:t>
      </w:r>
      <w:r w:rsidRPr="00C56866">
        <w:rPr>
          <w:rFonts w:hint="eastAsia"/>
        </w:rPr>
        <w:t>4</w:t>
      </w:r>
      <w:r w:rsidRPr="00C56866">
        <w:rPr>
          <w:rFonts w:hint="eastAsia"/>
        </w:rPr>
        <w:t>个）。根据检测结果，</w:t>
      </w:r>
      <w:r w:rsidRPr="00C56866">
        <w:t>地块土壤中特征污染物异位</w:t>
      </w:r>
      <w:r w:rsidRPr="00C56866">
        <w:rPr>
          <w:rFonts w:hint="eastAsia"/>
        </w:rPr>
        <w:t>修复土能满足修复目标值的要求。</w:t>
      </w:r>
    </w:p>
    <w:p w14:paraId="79232AB5" w14:textId="77777777" w:rsidR="00024D51" w:rsidRPr="00C56866" w:rsidRDefault="00024D51" w:rsidP="00024D51">
      <w:pPr>
        <w:pStyle w:val="3"/>
      </w:pPr>
      <w:bookmarkStart w:id="17" w:name="_Toc47343598"/>
      <w:r w:rsidRPr="00C56866">
        <w:rPr>
          <w:rFonts w:hint="eastAsia"/>
        </w:rPr>
        <w:t>地下水修复效果</w:t>
      </w:r>
      <w:bookmarkEnd w:id="17"/>
    </w:p>
    <w:p w14:paraId="552A6541" w14:textId="77777777" w:rsidR="00024D51" w:rsidRPr="00C56866" w:rsidRDefault="00024D51" w:rsidP="00024D51">
      <w:pPr>
        <w:pStyle w:val="a6"/>
      </w:pPr>
      <w:r w:rsidRPr="00C56866">
        <w:rPr>
          <w:rFonts w:hint="eastAsia"/>
        </w:rPr>
        <w:t>按照</w:t>
      </w:r>
      <w:r w:rsidRPr="00C56866">
        <w:t>《污染地块治理修复工程效果评估技术规范》（</w:t>
      </w:r>
      <w:r w:rsidRPr="00C56866">
        <w:t>DB33/T 2128-2018</w:t>
      </w:r>
      <w:r w:rsidRPr="00C56866">
        <w:t>）</w:t>
      </w:r>
      <w:r w:rsidRPr="00C56866">
        <w:rPr>
          <w:rFonts w:hint="eastAsia"/>
        </w:rPr>
        <w:t>的要求，共设置了</w:t>
      </w:r>
      <w:r w:rsidRPr="00C56866">
        <w:rPr>
          <w:rFonts w:hint="eastAsia"/>
        </w:rPr>
        <w:t>3</w:t>
      </w:r>
      <w:r w:rsidRPr="00C56866">
        <w:t>1</w:t>
      </w:r>
      <w:r w:rsidRPr="00C56866">
        <w:rPr>
          <w:rFonts w:hint="eastAsia"/>
        </w:rPr>
        <w:t>个采样点位，采集了</w:t>
      </w:r>
      <w:r w:rsidRPr="00C56866">
        <w:rPr>
          <w:rFonts w:hint="eastAsia"/>
        </w:rPr>
        <w:t>3</w:t>
      </w:r>
      <w:r w:rsidRPr="00C56866">
        <w:t>5</w:t>
      </w:r>
      <w:r w:rsidRPr="00C56866">
        <w:rPr>
          <w:rFonts w:hint="eastAsia"/>
        </w:rPr>
        <w:t>个样品（含</w:t>
      </w:r>
      <w:r w:rsidRPr="00C56866">
        <w:rPr>
          <w:rFonts w:hint="eastAsia"/>
        </w:rPr>
        <w:t>4</w:t>
      </w:r>
      <w:r w:rsidRPr="00C56866">
        <w:rPr>
          <w:rFonts w:hint="eastAsia"/>
        </w:rPr>
        <w:t>个平行样）。根据检测结果，通过和目标污染物修复目标值比较，经修复后，项目所在地块的地下水能满足修复目标值的要求。</w:t>
      </w:r>
    </w:p>
    <w:p w14:paraId="567B400F" w14:textId="77777777" w:rsidR="00024D51" w:rsidRPr="00C56866" w:rsidRDefault="00024D51" w:rsidP="00024D51">
      <w:pPr>
        <w:pStyle w:val="3"/>
      </w:pPr>
      <w:bookmarkStart w:id="18" w:name="_Toc47343599"/>
      <w:r w:rsidRPr="00C56866">
        <w:rPr>
          <w:rFonts w:hint="eastAsia"/>
        </w:rPr>
        <w:lastRenderedPageBreak/>
        <w:t>修复过程污染管控效果</w:t>
      </w:r>
      <w:bookmarkEnd w:id="18"/>
    </w:p>
    <w:p w14:paraId="51556A4C" w14:textId="77777777" w:rsidR="00024D51" w:rsidRPr="00C56866" w:rsidRDefault="00024D51" w:rsidP="00024D51">
      <w:pPr>
        <w:pStyle w:val="a6"/>
      </w:pPr>
      <w:r w:rsidRPr="00C56866">
        <w:rPr>
          <w:rFonts w:hint="eastAsia"/>
        </w:rPr>
        <w:t>（</w:t>
      </w:r>
      <w:r w:rsidRPr="00C56866">
        <w:rPr>
          <w:rFonts w:hint="eastAsia"/>
        </w:rPr>
        <w:t>1</w:t>
      </w:r>
      <w:r w:rsidRPr="00C56866">
        <w:rPr>
          <w:rFonts w:hint="eastAsia"/>
        </w:rPr>
        <w:t>）</w:t>
      </w:r>
      <w:r>
        <w:rPr>
          <w:rFonts w:hint="eastAsia"/>
        </w:rPr>
        <w:t>经</w:t>
      </w:r>
      <w:r w:rsidRPr="00C56866">
        <w:rPr>
          <w:rFonts w:hint="eastAsia"/>
        </w:rPr>
        <w:t>对</w:t>
      </w:r>
      <w:r>
        <w:rPr>
          <w:rFonts w:hint="eastAsia"/>
        </w:rPr>
        <w:t>修复过程中的</w:t>
      </w:r>
      <w:r w:rsidRPr="00C56866">
        <w:rPr>
          <w:rFonts w:hint="eastAsia"/>
        </w:rPr>
        <w:t>施工废水处理设施进、出口进行了采样分析，</w:t>
      </w:r>
      <w:r w:rsidRPr="00C56866">
        <w:t>布设</w:t>
      </w:r>
      <w:r w:rsidRPr="00C56866">
        <w:t>4</w:t>
      </w:r>
      <w:r w:rsidRPr="00C56866">
        <w:t>个采样点位，送检</w:t>
      </w:r>
      <w:r w:rsidRPr="00C56866">
        <w:t>5</w:t>
      </w:r>
      <w:r w:rsidRPr="00C56866">
        <w:t>个水样品（包括</w:t>
      </w:r>
      <w:r w:rsidRPr="00C56866">
        <w:t>1</w:t>
      </w:r>
      <w:r w:rsidRPr="00C56866">
        <w:t>个平行）。</w:t>
      </w:r>
      <w:r w:rsidRPr="00C56866">
        <w:rPr>
          <w:rFonts w:hint="eastAsia"/>
        </w:rPr>
        <w:t>根据检测结果修复过程中废水排放满足《污水综合排放标准》（</w:t>
      </w:r>
      <w:r w:rsidRPr="00C56866">
        <w:t>GB8978-96</w:t>
      </w:r>
      <w:r w:rsidRPr="00C56866">
        <w:t>）中规定第一类污染物最高允许排放浓度及第二类污染物三级标准最高允许排放浓度相关标准</w:t>
      </w:r>
      <w:r w:rsidRPr="00C56866">
        <w:rPr>
          <w:rFonts w:hint="eastAsia"/>
        </w:rPr>
        <w:t>要求</w:t>
      </w:r>
      <w:r w:rsidRPr="00C56866">
        <w:t>。</w:t>
      </w:r>
    </w:p>
    <w:p w14:paraId="54DBC032" w14:textId="77777777" w:rsidR="00024D51" w:rsidRPr="00C56866" w:rsidRDefault="00024D51" w:rsidP="00024D51">
      <w:pPr>
        <w:pStyle w:val="a6"/>
      </w:pPr>
      <w:r w:rsidRPr="00C56866">
        <w:rPr>
          <w:rFonts w:hint="eastAsia"/>
        </w:rPr>
        <w:t>（</w:t>
      </w:r>
      <w:r w:rsidRPr="00C56866">
        <w:rPr>
          <w:rFonts w:hint="eastAsia"/>
        </w:rPr>
        <w:t>2</w:t>
      </w:r>
      <w:r w:rsidRPr="00C56866">
        <w:rPr>
          <w:rFonts w:hint="eastAsia"/>
        </w:rPr>
        <w:t>）</w:t>
      </w:r>
      <w:r>
        <w:rPr>
          <w:rFonts w:hint="eastAsia"/>
        </w:rPr>
        <w:t>经对修复单位修复过程中产生的</w:t>
      </w:r>
      <w:r w:rsidRPr="00C56866">
        <w:t>废气</w:t>
      </w:r>
      <w:r>
        <w:rPr>
          <w:rFonts w:hint="eastAsia"/>
        </w:rPr>
        <w:t>进行采样分析，</w:t>
      </w:r>
      <w:r w:rsidRPr="00C56866">
        <w:t>共布设</w:t>
      </w:r>
      <w:r w:rsidRPr="00C56866">
        <w:t>24</w:t>
      </w:r>
      <w:r w:rsidRPr="00C56866">
        <w:t>个采样点位，送检</w:t>
      </w:r>
      <w:r w:rsidRPr="00C56866">
        <w:t>27</w:t>
      </w:r>
      <w:r w:rsidRPr="00C56866">
        <w:t>个大气样品（包括</w:t>
      </w:r>
      <w:r w:rsidRPr="00C56866">
        <w:t>3</w:t>
      </w:r>
      <w:r w:rsidRPr="00C56866">
        <w:t>个平行）。</w:t>
      </w:r>
      <w:r w:rsidRPr="00C56866">
        <w:rPr>
          <w:rFonts w:hint="eastAsia"/>
        </w:rPr>
        <w:t>经废气设施的维护，无组织废气中各污染物浓度均能满足</w:t>
      </w:r>
      <w:r w:rsidRPr="00C56866">
        <w:t>《大气污染物综合排放标准》</w:t>
      </w:r>
      <w:r w:rsidRPr="00C56866">
        <w:t>(GB16297-1996)</w:t>
      </w:r>
      <w:r w:rsidRPr="00C56866">
        <w:t>“</w:t>
      </w:r>
      <w:r w:rsidRPr="00C56866">
        <w:t>新污染源大气污染物排放限值</w:t>
      </w:r>
      <w:r w:rsidRPr="00C56866">
        <w:t>”</w:t>
      </w:r>
      <w:r w:rsidRPr="00C56866">
        <w:t>二级标准</w:t>
      </w:r>
      <w:r w:rsidRPr="00C56866">
        <w:rPr>
          <w:rFonts w:hint="eastAsia"/>
        </w:rPr>
        <w:t>要求</w:t>
      </w:r>
      <w:r w:rsidRPr="00C56866">
        <w:t>。</w:t>
      </w:r>
    </w:p>
    <w:p w14:paraId="0D692F29" w14:textId="77777777" w:rsidR="00024D51" w:rsidRPr="00C56866" w:rsidRDefault="00024D51" w:rsidP="00024D51">
      <w:pPr>
        <w:pStyle w:val="a6"/>
      </w:pPr>
      <w:r w:rsidRPr="00C56866">
        <w:rPr>
          <w:rFonts w:hint="eastAsia"/>
        </w:rPr>
        <w:t>（</w:t>
      </w:r>
      <w:r w:rsidRPr="00C56866">
        <w:rPr>
          <w:rFonts w:hint="eastAsia"/>
        </w:rPr>
        <w:t>3</w:t>
      </w:r>
      <w:r w:rsidRPr="00C56866">
        <w:rPr>
          <w:rFonts w:hint="eastAsia"/>
        </w:rPr>
        <w:t>）修复单位在修复过程中产生的危废主要是废气治理设施中的废活性炭（危废代码：</w:t>
      </w:r>
      <w:r w:rsidRPr="00C56866">
        <w:rPr>
          <w:rFonts w:hint="eastAsia"/>
        </w:rPr>
        <w:t>9</w:t>
      </w:r>
      <w:r w:rsidRPr="00C56866">
        <w:t>00-039-49</w:t>
      </w:r>
      <w:r w:rsidRPr="00C56866">
        <w:rPr>
          <w:rFonts w:hint="eastAsia"/>
        </w:rPr>
        <w:t>）和废药剂包装袋（危废代码：</w:t>
      </w:r>
      <w:r w:rsidRPr="00C56866">
        <w:t>900-041-49</w:t>
      </w:r>
      <w:r w:rsidRPr="00C56866">
        <w:rPr>
          <w:rFonts w:hint="eastAsia"/>
        </w:rPr>
        <w:t>）。其中废活性炭产生量为</w:t>
      </w:r>
      <w:r w:rsidRPr="00C56866">
        <w:rPr>
          <w:rFonts w:hint="eastAsia"/>
        </w:rPr>
        <w:t>1</w:t>
      </w:r>
      <w:r w:rsidRPr="00C56866">
        <w:rPr>
          <w:rFonts w:hint="eastAsia"/>
        </w:rPr>
        <w:t>吨、废药剂包装袋产生量为</w:t>
      </w:r>
      <w:r w:rsidRPr="00C56866">
        <w:rPr>
          <w:rFonts w:hint="eastAsia"/>
        </w:rPr>
        <w:t>0.58</w:t>
      </w:r>
      <w:r w:rsidRPr="00C56866">
        <w:rPr>
          <w:rFonts w:hint="eastAsia"/>
        </w:rPr>
        <w:t>吨，危废委托温州市环境发展有限公司进行处置，运输委托永嘉县长顺危险品货物运输有限公司进行运输。在处置过程中执行了转移联单制度。修复单位在修复过程中落实了固体废弃物的处理处置相关要求，危废的处置符合规范要求。</w:t>
      </w:r>
    </w:p>
    <w:p w14:paraId="1742E814" w14:textId="77777777" w:rsidR="00024D51" w:rsidRPr="00C56866" w:rsidRDefault="00024D51" w:rsidP="00024D51">
      <w:pPr>
        <w:pStyle w:val="a6"/>
      </w:pPr>
      <w:r w:rsidRPr="00C56866">
        <w:rPr>
          <w:rFonts w:hint="eastAsia"/>
        </w:rPr>
        <w:t>（</w:t>
      </w:r>
      <w:r w:rsidRPr="00C56866">
        <w:rPr>
          <w:rFonts w:hint="eastAsia"/>
        </w:rPr>
        <w:t>4</w:t>
      </w:r>
      <w:r w:rsidRPr="00C56866">
        <w:rPr>
          <w:rFonts w:hint="eastAsia"/>
        </w:rPr>
        <w:t>）</w:t>
      </w:r>
      <w:r w:rsidRPr="00C56866">
        <w:t>根据检测方案，对修复场地</w:t>
      </w:r>
      <w:r w:rsidRPr="00C56866">
        <w:rPr>
          <w:rFonts w:hint="eastAsia"/>
        </w:rPr>
        <w:t>的可能产生二次污染区域进行了采样，采集了</w:t>
      </w:r>
      <w:r w:rsidRPr="00C56866">
        <w:rPr>
          <w:rFonts w:hint="eastAsia"/>
        </w:rPr>
        <w:t>8</w:t>
      </w:r>
      <w:r w:rsidRPr="00C56866">
        <w:t>个</w:t>
      </w:r>
      <w:r w:rsidRPr="00C56866">
        <w:rPr>
          <w:rFonts w:hint="eastAsia"/>
        </w:rPr>
        <w:t>土样（</w:t>
      </w:r>
      <w:r w:rsidRPr="00C56866">
        <w:rPr>
          <w:rFonts w:hint="eastAsia"/>
        </w:rPr>
        <w:t>1</w:t>
      </w:r>
      <w:r w:rsidRPr="00C56866">
        <w:t>个平行样</w:t>
      </w:r>
      <w:r w:rsidRPr="00C56866">
        <w:rPr>
          <w:rFonts w:hint="eastAsia"/>
        </w:rPr>
        <w:t>）。根据检测结果，修复场地可能产生二次污染的点位检测结果能满足修复目标值的要求。</w:t>
      </w:r>
    </w:p>
    <w:p w14:paraId="7CCDF2DF" w14:textId="77777777" w:rsidR="00024D51" w:rsidRPr="00C56866" w:rsidRDefault="00024D51" w:rsidP="00024D51">
      <w:pPr>
        <w:pStyle w:val="a6"/>
      </w:pPr>
      <w:r w:rsidRPr="00C56866">
        <w:rPr>
          <w:rFonts w:hint="eastAsia"/>
        </w:rPr>
        <w:t>（</w:t>
      </w:r>
      <w:r w:rsidRPr="00C56866">
        <w:rPr>
          <w:rFonts w:hint="eastAsia"/>
        </w:rPr>
        <w:t>5</w:t>
      </w:r>
      <w:r w:rsidRPr="00C56866">
        <w:rPr>
          <w:rFonts w:hint="eastAsia"/>
        </w:rPr>
        <w:t>）</w:t>
      </w:r>
      <w:r w:rsidRPr="00C56866">
        <w:t>根据检测方案，检测单位对异地修复中心</w:t>
      </w:r>
      <w:r w:rsidRPr="00C56866">
        <w:rPr>
          <w:rFonts w:hint="eastAsia"/>
        </w:rPr>
        <w:t>的可能产生二次污染区域进行了采样，采集了</w:t>
      </w:r>
      <w:r w:rsidRPr="00C56866">
        <w:rPr>
          <w:rFonts w:hint="eastAsia"/>
        </w:rPr>
        <w:t>2</w:t>
      </w:r>
      <w:r w:rsidRPr="00C56866">
        <w:t>4</w:t>
      </w:r>
      <w:r w:rsidRPr="00C56866">
        <w:t>个土样</w:t>
      </w:r>
      <w:r w:rsidRPr="00C56866">
        <w:rPr>
          <w:rFonts w:hint="eastAsia"/>
        </w:rPr>
        <w:t>（</w:t>
      </w:r>
      <w:r w:rsidRPr="00C56866">
        <w:rPr>
          <w:rFonts w:hint="eastAsia"/>
        </w:rPr>
        <w:t>3</w:t>
      </w:r>
      <w:r w:rsidRPr="00C56866">
        <w:t>个平行样</w:t>
      </w:r>
      <w:r w:rsidRPr="00C56866">
        <w:rPr>
          <w:rFonts w:hint="eastAsia"/>
        </w:rPr>
        <w:t>）。根据检测结果，</w:t>
      </w:r>
      <w:r>
        <w:rPr>
          <w:rFonts w:hint="eastAsia"/>
        </w:rPr>
        <w:t>异地修复中心地块</w:t>
      </w:r>
      <w:r w:rsidRPr="00C56866">
        <w:rPr>
          <w:rFonts w:hint="eastAsia"/>
        </w:rPr>
        <w:t>可能产生二次污染点位有</w:t>
      </w:r>
      <w:r w:rsidRPr="00C56866">
        <w:rPr>
          <w:rFonts w:hint="eastAsia"/>
        </w:rPr>
        <w:t>1</w:t>
      </w:r>
      <w:r w:rsidRPr="00C56866">
        <w:t>3</w:t>
      </w:r>
      <w:r w:rsidRPr="00C56866">
        <w:rPr>
          <w:rFonts w:hint="eastAsia"/>
        </w:rPr>
        <w:t>个点位镍超标。按照</w:t>
      </w:r>
      <w:r w:rsidRPr="00C56866">
        <w:t>浙江中蓝环境科技有限公司</w:t>
      </w:r>
      <w:r w:rsidRPr="00C56866">
        <w:rPr>
          <w:rFonts w:hint="eastAsia"/>
        </w:rPr>
        <w:t>编制的《温州市永强北片区永中单元</w:t>
      </w:r>
      <w:r w:rsidRPr="00C56866">
        <w:rPr>
          <w:rFonts w:hint="eastAsia"/>
        </w:rPr>
        <w:t>YB-08-B-01</w:t>
      </w:r>
      <w:r w:rsidRPr="00C56866">
        <w:rPr>
          <w:rFonts w:hint="eastAsia"/>
        </w:rPr>
        <w:t>至</w:t>
      </w:r>
      <w:r w:rsidRPr="00C56866">
        <w:rPr>
          <w:rFonts w:hint="eastAsia"/>
        </w:rPr>
        <w:t>YB-08-B-03</w:t>
      </w:r>
      <w:r w:rsidRPr="00C56866">
        <w:rPr>
          <w:rFonts w:hint="eastAsia"/>
        </w:rPr>
        <w:t>地块场地治理工程</w:t>
      </w:r>
      <w:r w:rsidRPr="00C56866">
        <w:t>环境影响报告表</w:t>
      </w:r>
      <w:r w:rsidRPr="00C56866">
        <w:rPr>
          <w:rFonts w:hint="eastAsia"/>
        </w:rPr>
        <w:t>》，异地处置中心原有土壤检测点位镍浓度范围为</w:t>
      </w:r>
      <w:r w:rsidRPr="00C56866">
        <w:rPr>
          <w:rFonts w:hint="eastAsia"/>
        </w:rPr>
        <w:t>29</w:t>
      </w:r>
      <w:r w:rsidRPr="00C56866">
        <w:t>～</w:t>
      </w:r>
      <w:r w:rsidRPr="00C56866">
        <w:rPr>
          <w:rFonts w:hint="eastAsia"/>
        </w:rPr>
        <w:t>331</w:t>
      </w:r>
      <w:r w:rsidRPr="00C56866">
        <w:t xml:space="preserve"> mg/kg</w:t>
      </w:r>
      <w:r w:rsidRPr="00C56866">
        <w:rPr>
          <w:rFonts w:hint="eastAsia"/>
        </w:rPr>
        <w:t>，在修复单位进场前镍的背景值部分也高于</w:t>
      </w:r>
      <w:r w:rsidRPr="00C56866">
        <w:t>《土壤环境质量</w:t>
      </w:r>
      <w:r w:rsidRPr="00C56866">
        <w:t xml:space="preserve"> </w:t>
      </w:r>
      <w:r w:rsidRPr="00C56866">
        <w:t>建设用地土壤污染风险管控标准（试行）》</w:t>
      </w:r>
      <w:r w:rsidRPr="00C56866">
        <w:t>(GB36600-2018)</w:t>
      </w:r>
      <w:r w:rsidRPr="00C56866">
        <w:t>第一类用地筛选值的要求。</w:t>
      </w:r>
      <w:r w:rsidRPr="00C56866">
        <w:rPr>
          <w:rFonts w:hint="eastAsia"/>
        </w:rPr>
        <w:t>根据温州市生态环境局龙湾分局的管理意见</w:t>
      </w:r>
      <w:r>
        <w:rPr>
          <w:rFonts w:hint="eastAsia"/>
        </w:rPr>
        <w:t>（见附图附件分册）</w:t>
      </w:r>
      <w:r w:rsidRPr="00C56866">
        <w:rPr>
          <w:rFonts w:hint="eastAsia"/>
        </w:rPr>
        <w:t>，对异地处理中心今后按《</w:t>
      </w:r>
      <w:r w:rsidRPr="00C56866">
        <w:t>浙江省污染地块开发利用监督管理暂行办法</w:t>
      </w:r>
      <w:r w:rsidRPr="00C56866">
        <w:rPr>
          <w:rFonts w:hint="eastAsia"/>
        </w:rPr>
        <w:t>》（</w:t>
      </w:r>
      <w:r w:rsidRPr="00C56866">
        <w:t>浙环发〔</w:t>
      </w:r>
      <w:r w:rsidRPr="00C56866">
        <w:t>2018</w:t>
      </w:r>
      <w:r w:rsidRPr="00C56866">
        <w:t>〕</w:t>
      </w:r>
      <w:r w:rsidRPr="00C56866">
        <w:t>7</w:t>
      </w:r>
      <w:r w:rsidRPr="00C56866">
        <w:t>号</w:t>
      </w:r>
      <w:r w:rsidRPr="00C56866">
        <w:rPr>
          <w:rFonts w:hint="eastAsia"/>
        </w:rPr>
        <w:t>）进行场地环境调查等系列工作。</w:t>
      </w:r>
    </w:p>
    <w:p w14:paraId="03EB4A47" w14:textId="77777777" w:rsidR="00024D51" w:rsidRPr="00C56866" w:rsidRDefault="00024D51" w:rsidP="00024D51">
      <w:pPr>
        <w:pStyle w:val="a6"/>
      </w:pPr>
      <w:r w:rsidRPr="00C56866">
        <w:rPr>
          <w:rFonts w:hint="eastAsia"/>
        </w:rPr>
        <w:t>（</w:t>
      </w:r>
      <w:r w:rsidRPr="00C56866">
        <w:rPr>
          <w:rFonts w:hint="eastAsia"/>
        </w:rPr>
        <w:t>6</w:t>
      </w:r>
      <w:r w:rsidRPr="00C56866">
        <w:rPr>
          <w:rFonts w:hint="eastAsia"/>
        </w:rPr>
        <w:t>）项目回填土来自温州生态园三郎桥</w:t>
      </w:r>
      <w:r w:rsidRPr="00C56866">
        <w:rPr>
          <w:rFonts w:hint="eastAsia"/>
        </w:rPr>
        <w:t>A40</w:t>
      </w:r>
      <w:r w:rsidRPr="00C56866">
        <w:rPr>
          <w:rFonts w:hint="eastAsia"/>
        </w:rPr>
        <w:t>地块，该地块正在开发建设，</w:t>
      </w:r>
      <w:r w:rsidRPr="00C56866">
        <w:rPr>
          <w:rFonts w:hint="eastAsia"/>
        </w:rPr>
        <w:lastRenderedPageBreak/>
        <w:t>回填土为该地块地基土，主要组成为粘土。</w:t>
      </w:r>
      <w:r>
        <w:rPr>
          <w:rFonts w:hint="eastAsia"/>
        </w:rPr>
        <w:t>对回填土</w:t>
      </w:r>
      <w:r w:rsidRPr="00C56866">
        <w:rPr>
          <w:rFonts w:hint="eastAsia"/>
        </w:rPr>
        <w:t>共采集</w:t>
      </w:r>
      <w:r w:rsidRPr="00C56866">
        <w:rPr>
          <w:rFonts w:hint="eastAsia"/>
        </w:rPr>
        <w:t>1</w:t>
      </w:r>
      <w:r w:rsidRPr="00C56866">
        <w:t>0</w:t>
      </w:r>
      <w:r w:rsidRPr="00C56866">
        <w:rPr>
          <w:rFonts w:hint="eastAsia"/>
        </w:rPr>
        <w:t>个土样（</w:t>
      </w:r>
      <w:r w:rsidRPr="00C56866">
        <w:rPr>
          <w:rFonts w:hint="eastAsia"/>
        </w:rPr>
        <w:t>2</w:t>
      </w:r>
      <w:r w:rsidRPr="00C56866">
        <w:t>个平行样</w:t>
      </w:r>
      <w:r w:rsidRPr="00C56866">
        <w:rPr>
          <w:rFonts w:hint="eastAsia"/>
        </w:rPr>
        <w:t>）进行分析。根据检测结果，</w:t>
      </w:r>
      <w:r w:rsidRPr="00C56866">
        <w:rPr>
          <w:rFonts w:hint="eastAsia"/>
        </w:rPr>
        <w:t>1</w:t>
      </w:r>
      <w:r w:rsidRPr="00C56866">
        <w:t>0</w:t>
      </w:r>
      <w:r w:rsidRPr="00C56866">
        <w:rPr>
          <w:rFonts w:hint="eastAsia"/>
        </w:rPr>
        <w:t>个回填土样</w:t>
      </w:r>
      <w:r w:rsidRPr="00C56866">
        <w:rPr>
          <w:rFonts w:hint="eastAsia"/>
        </w:rPr>
        <w:t>4</w:t>
      </w:r>
      <w:r w:rsidRPr="00C56866">
        <w:t>5</w:t>
      </w:r>
      <w:r w:rsidRPr="00C56866">
        <w:rPr>
          <w:rFonts w:hint="eastAsia"/>
        </w:rPr>
        <w:t>项指标能满足</w:t>
      </w:r>
      <w:r w:rsidRPr="00C56866">
        <w:t>《土壤环境质量建设用地土壤污染风险管控标准（试行）》</w:t>
      </w:r>
      <w:r w:rsidRPr="00C56866">
        <w:t>(GB36600-2018)</w:t>
      </w:r>
      <w:r w:rsidRPr="00C56866">
        <w:t>第</w:t>
      </w:r>
      <w:r w:rsidRPr="00C56866">
        <w:rPr>
          <w:rFonts w:hint="eastAsia"/>
        </w:rPr>
        <w:t>一</w:t>
      </w:r>
      <w:r w:rsidRPr="00C56866">
        <w:t>类用地筛选值</w:t>
      </w:r>
      <w:r w:rsidRPr="00C56866">
        <w:rPr>
          <w:rFonts w:hint="eastAsia"/>
        </w:rPr>
        <w:t>要求</w:t>
      </w:r>
      <w:r w:rsidRPr="00C56866">
        <w:t>。</w:t>
      </w:r>
      <w:r w:rsidRPr="00C56866">
        <w:rPr>
          <w:rFonts w:hint="eastAsia"/>
        </w:rPr>
        <w:t>针对第一次回填土苯胺的分析方法采用美国</w:t>
      </w:r>
      <w:r w:rsidRPr="00C56866">
        <w:rPr>
          <w:rFonts w:hint="eastAsia"/>
        </w:rPr>
        <w:t>EPA</w:t>
      </w:r>
      <w:r w:rsidRPr="00C56866">
        <w:rPr>
          <w:rFonts w:hint="eastAsia"/>
        </w:rPr>
        <w:t>的方法，效果评估单位于</w:t>
      </w:r>
      <w:r w:rsidRPr="00C56866">
        <w:t>2020</w:t>
      </w:r>
      <w:r w:rsidRPr="00C56866">
        <w:rPr>
          <w:rFonts w:hint="eastAsia"/>
        </w:rPr>
        <w:t>年</w:t>
      </w:r>
      <w:r w:rsidRPr="00C56866">
        <w:rPr>
          <w:rFonts w:hint="eastAsia"/>
        </w:rPr>
        <w:t>5</w:t>
      </w:r>
      <w:r w:rsidRPr="00C56866">
        <w:rPr>
          <w:rFonts w:hint="eastAsia"/>
        </w:rPr>
        <w:t>月重新委托浙江中实检测技术有限公司对苯胺进行了补充采样检测，共采集了</w:t>
      </w:r>
      <w:r w:rsidRPr="00C56866">
        <w:rPr>
          <w:rFonts w:hint="eastAsia"/>
        </w:rPr>
        <w:t>1</w:t>
      </w:r>
      <w:r w:rsidRPr="00C56866">
        <w:t>1</w:t>
      </w:r>
      <w:r w:rsidRPr="00C56866">
        <w:rPr>
          <w:rFonts w:hint="eastAsia"/>
        </w:rPr>
        <w:t>个土样（含</w:t>
      </w:r>
      <w:r w:rsidRPr="00C56866">
        <w:rPr>
          <w:rFonts w:hint="eastAsia"/>
        </w:rPr>
        <w:t>1</w:t>
      </w:r>
      <w:r w:rsidRPr="00C56866">
        <w:t>个平行样</w:t>
      </w:r>
      <w:r w:rsidRPr="00C56866">
        <w:rPr>
          <w:rFonts w:hint="eastAsia"/>
        </w:rPr>
        <w:t>），采用</w:t>
      </w:r>
      <w:r w:rsidRPr="00C56866">
        <w:rPr>
          <w:rFonts w:hint="eastAsia"/>
        </w:rPr>
        <w:t>HJ</w:t>
      </w:r>
      <w:r w:rsidRPr="00C56866">
        <w:t>834</w:t>
      </w:r>
      <w:r w:rsidRPr="00C56866">
        <w:rPr>
          <w:rFonts w:hint="eastAsia"/>
        </w:rPr>
        <w:t>方法进行分析，第二次采集的</w:t>
      </w:r>
      <w:r w:rsidRPr="00C56866">
        <w:rPr>
          <w:rFonts w:hint="eastAsia"/>
        </w:rPr>
        <w:t>1</w:t>
      </w:r>
      <w:r w:rsidRPr="00C56866">
        <w:t>0</w:t>
      </w:r>
      <w:r w:rsidRPr="00C56866">
        <w:rPr>
          <w:rFonts w:hint="eastAsia"/>
        </w:rPr>
        <w:t>个回填土样采用</w:t>
      </w:r>
      <w:r w:rsidRPr="00C56866">
        <w:rPr>
          <w:rFonts w:hint="eastAsia"/>
        </w:rPr>
        <w:t>HJ</w:t>
      </w:r>
      <w:r w:rsidRPr="00C56866">
        <w:t>834</w:t>
      </w:r>
      <w:r w:rsidRPr="00C56866">
        <w:rPr>
          <w:rFonts w:hint="eastAsia"/>
        </w:rPr>
        <w:t>方法分析苯胺的结果也能满足</w:t>
      </w:r>
      <w:r w:rsidRPr="00C56866">
        <w:t>《土壤环境质量建设用地土壤污染风险管控标准（试行）》</w:t>
      </w:r>
      <w:r w:rsidRPr="00C56866">
        <w:t>(GB36600-2018)</w:t>
      </w:r>
      <w:r w:rsidRPr="00C56866">
        <w:t>第</w:t>
      </w:r>
      <w:r w:rsidRPr="00C56866">
        <w:rPr>
          <w:rFonts w:hint="eastAsia"/>
        </w:rPr>
        <w:t>一</w:t>
      </w:r>
      <w:r w:rsidRPr="00C56866">
        <w:t>类用地筛选值</w:t>
      </w:r>
      <w:r w:rsidRPr="00C56866">
        <w:rPr>
          <w:rFonts w:hint="eastAsia"/>
        </w:rPr>
        <w:t>中苯胺的要求</w:t>
      </w:r>
      <w:r w:rsidRPr="00C56866">
        <w:t>。</w:t>
      </w:r>
    </w:p>
    <w:p w14:paraId="748D439B" w14:textId="77777777" w:rsidR="00024D51" w:rsidRPr="00C56866" w:rsidRDefault="00024D51" w:rsidP="00024D51">
      <w:pPr>
        <w:pStyle w:val="a6"/>
      </w:pPr>
      <w:r w:rsidRPr="00C56866">
        <w:rPr>
          <w:rFonts w:hint="eastAsia"/>
        </w:rPr>
        <w:t>（</w:t>
      </w:r>
      <w:r w:rsidRPr="00C56866">
        <w:rPr>
          <w:rFonts w:hint="eastAsia"/>
        </w:rPr>
        <w:t>7</w:t>
      </w:r>
      <w:r w:rsidRPr="00C56866">
        <w:rPr>
          <w:rFonts w:hint="eastAsia"/>
        </w:rPr>
        <w:t>）针对场地开挖的堆存土，按照检测方案，检测单位采集了</w:t>
      </w:r>
      <w:r w:rsidRPr="00C56866">
        <w:rPr>
          <w:rFonts w:hint="eastAsia"/>
        </w:rPr>
        <w:t>2</w:t>
      </w:r>
      <w:r w:rsidRPr="00C56866">
        <w:t>2</w:t>
      </w:r>
      <w:r w:rsidRPr="00C56866">
        <w:rPr>
          <w:rFonts w:hint="eastAsia"/>
        </w:rPr>
        <w:t>个土样（</w:t>
      </w:r>
      <w:r w:rsidRPr="00C56866">
        <w:rPr>
          <w:rFonts w:hint="eastAsia"/>
        </w:rPr>
        <w:t>2</w:t>
      </w:r>
      <w:r w:rsidRPr="00C56866">
        <w:rPr>
          <w:rFonts w:hint="eastAsia"/>
        </w:rPr>
        <w:t>个平行样）进行分析。根据检测结果，</w:t>
      </w:r>
      <w:r w:rsidRPr="00C56866">
        <w:rPr>
          <w:rFonts w:hint="eastAsia"/>
          <w:bCs/>
        </w:rPr>
        <w:t>场地开挖堆存土能够满足地块</w:t>
      </w:r>
      <w:r w:rsidRPr="00C56866">
        <w:rPr>
          <w:rFonts w:hint="eastAsia"/>
        </w:rPr>
        <w:t>污染物的修复目标值的要求。</w:t>
      </w:r>
    </w:p>
    <w:p w14:paraId="6A678BE4" w14:textId="77777777" w:rsidR="00024D51" w:rsidRDefault="00024D51" w:rsidP="00024D51">
      <w:pPr>
        <w:pStyle w:val="a6"/>
      </w:pPr>
      <w:r w:rsidRPr="00C56866">
        <w:rPr>
          <w:rFonts w:hint="eastAsia"/>
        </w:rPr>
        <w:t>（</w:t>
      </w:r>
      <w:r w:rsidRPr="00C56866">
        <w:rPr>
          <w:rFonts w:hint="eastAsia"/>
        </w:rPr>
        <w:t>8</w:t>
      </w:r>
      <w:r w:rsidRPr="00C56866">
        <w:rPr>
          <w:rFonts w:hint="eastAsia"/>
        </w:rPr>
        <w:t>）因</w:t>
      </w:r>
      <w:r w:rsidRPr="00C56866">
        <w:t>项目</w:t>
      </w:r>
      <w:r w:rsidRPr="00C56866">
        <w:rPr>
          <w:rFonts w:hint="eastAsia"/>
        </w:rPr>
        <w:t>土壤消纳场地发生变更，为此针对消纳地块进行了本底检测，按照消纳场地的面积和要求，设置了</w:t>
      </w:r>
      <w:r>
        <w:rPr>
          <w:rFonts w:hint="eastAsia"/>
        </w:rPr>
        <w:t>3</w:t>
      </w:r>
      <w:r w:rsidRPr="00C56866">
        <w:rPr>
          <w:rFonts w:hint="eastAsia"/>
        </w:rPr>
        <w:t>个采样点</w:t>
      </w:r>
      <w:r w:rsidRPr="00C56866">
        <w:t>。根据检测结果，</w:t>
      </w:r>
      <w:r w:rsidRPr="00C56866">
        <w:rPr>
          <w:rFonts w:hint="eastAsia"/>
        </w:rPr>
        <w:t>各检测的污染因子浓度低于《土壤环境质量</w:t>
      </w:r>
      <w:r w:rsidRPr="00C56866">
        <w:rPr>
          <w:rFonts w:hint="eastAsia"/>
        </w:rPr>
        <w:t xml:space="preserve"> </w:t>
      </w:r>
      <w:r w:rsidRPr="00C56866">
        <w:rPr>
          <w:rFonts w:hint="eastAsia"/>
        </w:rPr>
        <w:t>建设用地土壤污染风险管控标准（试行）》（</w:t>
      </w:r>
      <w:r w:rsidRPr="00C56866">
        <w:rPr>
          <w:rFonts w:hint="eastAsia"/>
        </w:rPr>
        <w:t>GB36600-2018</w:t>
      </w:r>
      <w:r w:rsidRPr="00C56866">
        <w:rPr>
          <w:rFonts w:hint="eastAsia"/>
        </w:rPr>
        <w:t>）第二类用地筛选值的要求。</w:t>
      </w:r>
    </w:p>
    <w:p w14:paraId="216E89F7" w14:textId="77777777" w:rsidR="00024D51" w:rsidRDefault="00024D51" w:rsidP="00024D51">
      <w:pPr>
        <w:pStyle w:val="20"/>
      </w:pPr>
      <w:bookmarkStart w:id="19" w:name="_Toc47343600"/>
      <w:r w:rsidRPr="00C56866">
        <w:t>后期环境监管建议</w:t>
      </w:r>
      <w:bookmarkEnd w:id="19"/>
    </w:p>
    <w:p w14:paraId="28AF7DEE" w14:textId="77777777" w:rsidR="00024D51" w:rsidRDefault="00024D51" w:rsidP="00024D51">
      <w:pPr>
        <w:pStyle w:val="3"/>
        <w:jc w:val="both"/>
      </w:pPr>
      <w:bookmarkStart w:id="20" w:name="_Toc47343601"/>
      <w:r>
        <w:rPr>
          <w:rFonts w:hint="eastAsia"/>
        </w:rPr>
        <w:t>修复地块</w:t>
      </w:r>
      <w:bookmarkEnd w:id="20"/>
    </w:p>
    <w:p w14:paraId="6F7EEBF3" w14:textId="77777777" w:rsidR="00024D51" w:rsidRPr="00497C63" w:rsidRDefault="00024D51" w:rsidP="00024D51">
      <w:pPr>
        <w:pStyle w:val="a6"/>
      </w:pPr>
      <w:r>
        <w:rPr>
          <w:rFonts w:hint="eastAsia"/>
        </w:rPr>
        <w:t>对修复地块的</w:t>
      </w:r>
      <w:r w:rsidRPr="00C56866">
        <w:rPr>
          <w:rFonts w:hint="eastAsia"/>
        </w:rPr>
        <w:t>修复范围上游、内部、下游以及可能涉及的潜在二次污染区域设置</w:t>
      </w:r>
      <w:r>
        <w:rPr>
          <w:rFonts w:hint="eastAsia"/>
        </w:rPr>
        <w:t>3</w:t>
      </w:r>
      <w:r>
        <w:rPr>
          <w:rFonts w:hint="eastAsia"/>
        </w:rPr>
        <w:t>个</w:t>
      </w:r>
      <w:r w:rsidRPr="00C56866">
        <w:rPr>
          <w:rFonts w:hint="eastAsia"/>
        </w:rPr>
        <w:t>地下水监测井</w:t>
      </w:r>
      <w:r>
        <w:rPr>
          <w:rFonts w:hint="eastAsia"/>
        </w:rPr>
        <w:t>进行检测，</w:t>
      </w:r>
      <w:r w:rsidRPr="00C56866">
        <w:rPr>
          <w:rFonts w:hint="eastAsia"/>
        </w:rPr>
        <w:t>检测</w:t>
      </w:r>
      <w:r w:rsidRPr="00C56866">
        <w:t>pH</w:t>
      </w:r>
      <w:r w:rsidRPr="00C56866">
        <w:t>、</w:t>
      </w:r>
      <w:r w:rsidRPr="00C56866">
        <w:rPr>
          <w:rFonts w:hint="eastAsia"/>
        </w:rPr>
        <w:t>镉</w:t>
      </w:r>
      <w:r w:rsidRPr="00C56866">
        <w:t>、</w:t>
      </w:r>
      <w:r w:rsidRPr="00C56866">
        <w:rPr>
          <w:rFonts w:hint="eastAsia"/>
        </w:rPr>
        <w:t>铬、铜、镍、铅、汞、总石油烃等八项因子</w:t>
      </w:r>
      <w:r>
        <w:rPr>
          <w:rFonts w:hint="eastAsia"/>
        </w:rPr>
        <w:t>，</w:t>
      </w:r>
      <w:r w:rsidRPr="00C56866">
        <w:rPr>
          <w:rFonts w:hint="eastAsia"/>
        </w:rPr>
        <w:t>监测频次</w:t>
      </w:r>
      <w:r>
        <w:rPr>
          <w:rFonts w:hint="eastAsia"/>
        </w:rPr>
        <w:t>为</w:t>
      </w:r>
      <w:r w:rsidRPr="00C56866">
        <w:rPr>
          <w:rFonts w:hint="eastAsia"/>
        </w:rPr>
        <w:t>1</w:t>
      </w:r>
      <w:r w:rsidRPr="00C56866">
        <w:t>次</w:t>
      </w:r>
      <w:r w:rsidRPr="00C56866">
        <w:rPr>
          <w:rFonts w:hint="eastAsia"/>
        </w:rPr>
        <w:t>/</w:t>
      </w:r>
      <w:r w:rsidRPr="00C56866">
        <w:rPr>
          <w:rFonts w:hint="eastAsia"/>
        </w:rPr>
        <w:t>季。环境监管直至地下水中污染物浓度达到</w:t>
      </w:r>
      <w:r>
        <w:rPr>
          <w:rFonts w:hint="eastAsia"/>
        </w:rPr>
        <w:t>当地地下水功能区对</w:t>
      </w:r>
      <w:r w:rsidRPr="00C56866">
        <w:rPr>
          <w:rFonts w:hint="eastAsia"/>
        </w:rPr>
        <w:t>应</w:t>
      </w:r>
      <w:r>
        <w:rPr>
          <w:rFonts w:hint="eastAsia"/>
        </w:rPr>
        <w:t>的</w:t>
      </w:r>
      <w:r w:rsidRPr="00C56866">
        <w:rPr>
          <w:rFonts w:hint="eastAsia"/>
        </w:rPr>
        <w:t>标准值为止。</w:t>
      </w:r>
    </w:p>
    <w:p w14:paraId="732EB6F8" w14:textId="77777777" w:rsidR="00024D51" w:rsidRDefault="00024D51" w:rsidP="00024D51">
      <w:pPr>
        <w:pStyle w:val="3"/>
        <w:jc w:val="both"/>
      </w:pPr>
      <w:bookmarkStart w:id="21" w:name="_Toc47343602"/>
      <w:r>
        <w:rPr>
          <w:rFonts w:hint="eastAsia"/>
        </w:rPr>
        <w:t>异地处理中心</w:t>
      </w:r>
      <w:bookmarkEnd w:id="21"/>
    </w:p>
    <w:p w14:paraId="622E454C" w14:textId="77777777" w:rsidR="00024D51" w:rsidRPr="00C56866" w:rsidRDefault="00024D51" w:rsidP="00024D51">
      <w:pPr>
        <w:pStyle w:val="a6"/>
      </w:pPr>
      <w:r>
        <w:rPr>
          <w:rFonts w:hint="eastAsia"/>
        </w:rPr>
        <w:t>（</w:t>
      </w:r>
      <w:r>
        <w:rPr>
          <w:rFonts w:hint="eastAsia"/>
        </w:rPr>
        <w:t>1</w:t>
      </w:r>
      <w:r>
        <w:rPr>
          <w:rFonts w:hint="eastAsia"/>
        </w:rPr>
        <w:t>）</w:t>
      </w:r>
      <w:r w:rsidRPr="00C56866">
        <w:rPr>
          <w:rFonts w:hint="eastAsia"/>
        </w:rPr>
        <w:t>对</w:t>
      </w:r>
      <w:r>
        <w:rPr>
          <w:rFonts w:hint="eastAsia"/>
        </w:rPr>
        <w:t>异地处理中心</w:t>
      </w:r>
      <w:r w:rsidRPr="00C56866">
        <w:rPr>
          <w:rFonts w:hint="eastAsia"/>
        </w:rPr>
        <w:t>的地下水限制开发利用，不得用于饮用水、生活用水等与人体直接相关的用途。</w:t>
      </w:r>
    </w:p>
    <w:p w14:paraId="24256288" w14:textId="77777777" w:rsidR="00024D51" w:rsidRPr="00497C63" w:rsidRDefault="00024D51" w:rsidP="00024D51">
      <w:pPr>
        <w:pStyle w:val="a6"/>
      </w:pPr>
      <w:r>
        <w:rPr>
          <w:rFonts w:hint="eastAsia"/>
        </w:rPr>
        <w:t>（</w:t>
      </w:r>
      <w:r>
        <w:rPr>
          <w:rFonts w:hint="eastAsia"/>
        </w:rPr>
        <w:t>2</w:t>
      </w:r>
      <w:r>
        <w:rPr>
          <w:rFonts w:hint="eastAsia"/>
        </w:rPr>
        <w:t>）</w:t>
      </w:r>
      <w:r w:rsidRPr="00C56866">
        <w:rPr>
          <w:rFonts w:hint="eastAsia"/>
        </w:rPr>
        <w:t>异地修复中心需要按《</w:t>
      </w:r>
      <w:r w:rsidRPr="00C56866">
        <w:t>浙江省污染地块开发利用监督管理暂行办法</w:t>
      </w:r>
      <w:r w:rsidRPr="00C56866">
        <w:rPr>
          <w:rFonts w:hint="eastAsia"/>
        </w:rPr>
        <w:t>》（</w:t>
      </w:r>
      <w:r w:rsidRPr="00C56866">
        <w:t>浙环发〔</w:t>
      </w:r>
      <w:r w:rsidRPr="00C56866">
        <w:t>2018</w:t>
      </w:r>
      <w:r w:rsidRPr="00C56866">
        <w:t>〕</w:t>
      </w:r>
      <w:r w:rsidRPr="00C56866">
        <w:t>7</w:t>
      </w:r>
      <w:r w:rsidRPr="00C56866">
        <w:t>号</w:t>
      </w:r>
      <w:r w:rsidRPr="00C56866">
        <w:rPr>
          <w:rFonts w:hint="eastAsia"/>
        </w:rPr>
        <w:t>）进行场地环境调查等系列工作。</w:t>
      </w:r>
    </w:p>
    <w:p w14:paraId="4941C0CA" w14:textId="77777777" w:rsidR="00024D51" w:rsidRPr="00497C63" w:rsidRDefault="00024D51" w:rsidP="00024D51">
      <w:pPr>
        <w:pStyle w:val="3"/>
        <w:jc w:val="both"/>
      </w:pPr>
      <w:bookmarkStart w:id="22" w:name="_Toc47343603"/>
      <w:r>
        <w:rPr>
          <w:rFonts w:hint="eastAsia"/>
        </w:rPr>
        <w:lastRenderedPageBreak/>
        <w:t>消纳场地</w:t>
      </w:r>
      <w:bookmarkEnd w:id="22"/>
    </w:p>
    <w:p w14:paraId="7A8DE6DC" w14:textId="77777777" w:rsidR="00024D51" w:rsidRPr="00C56866" w:rsidRDefault="00024D51" w:rsidP="00024D51">
      <w:pPr>
        <w:pStyle w:val="a6"/>
      </w:pPr>
      <w:r w:rsidRPr="00C56866">
        <w:t>根据《污染地块风险管控与土壤修复效果评估技术导则</w:t>
      </w:r>
      <w:r w:rsidRPr="00C56866">
        <w:t>(</w:t>
      </w:r>
      <w:r w:rsidRPr="00C56866">
        <w:t>试行</w:t>
      </w:r>
      <w:r w:rsidRPr="00C56866">
        <w:t>)</w:t>
      </w:r>
      <w:r w:rsidRPr="00C56866">
        <w:t>》（</w:t>
      </w:r>
      <w:r w:rsidRPr="00C56866">
        <w:t>HJ 25.5-2018</w:t>
      </w:r>
      <w:r w:rsidRPr="00C56866">
        <w:t>），固化</w:t>
      </w:r>
      <w:r w:rsidRPr="00C56866">
        <w:t>/</w:t>
      </w:r>
      <w:r w:rsidRPr="00C56866">
        <w:t>稳定化技术属于风险管控手段之一，对于复合污染土壤需进行后期环境监管。因公园建设中，已于项目消纳土壤下层埋设排水板，钻井会对排水板造成严重损坏，很难通过地下水监测的手段做长期监测。且由于有排水板对淋滤雨水的收集，消纳区域土壤不会对周边地下水及环境产生影响。因此，项目从制度控制手段提出以下监管措施：</w:t>
      </w:r>
    </w:p>
    <w:p w14:paraId="30DE9230" w14:textId="77777777" w:rsidR="00024D51" w:rsidRPr="00C56866" w:rsidRDefault="00024D51" w:rsidP="00024D51">
      <w:pPr>
        <w:pStyle w:val="a6"/>
      </w:pPr>
      <w:r w:rsidRPr="00C56866">
        <w:rPr>
          <w:rFonts w:hint="eastAsia"/>
        </w:rPr>
        <w:t>（</w:t>
      </w:r>
      <w:r w:rsidRPr="00C56866">
        <w:rPr>
          <w:rFonts w:hint="eastAsia"/>
        </w:rPr>
        <w:t>1</w:t>
      </w:r>
      <w:r w:rsidRPr="00C56866">
        <w:rPr>
          <w:rFonts w:hint="eastAsia"/>
        </w:rPr>
        <w:t>）</w:t>
      </w:r>
      <w:r w:rsidRPr="00C56866">
        <w:t>填埋区域标识</w:t>
      </w:r>
    </w:p>
    <w:p w14:paraId="659B1679" w14:textId="77777777" w:rsidR="00024D51" w:rsidRPr="00C56866" w:rsidRDefault="00024D51" w:rsidP="00024D51">
      <w:pPr>
        <w:pStyle w:val="a6"/>
      </w:pPr>
      <w:r w:rsidRPr="00C56866">
        <w:t>对复合污染土壤消纳区域进行定位标记并在四周配置相关信息指示牌，明确该填埋接收场地位置及填埋土壤相关信息（包括填埋量、重金属浓度情况、重金属种类等）。</w:t>
      </w:r>
    </w:p>
    <w:p w14:paraId="09BA1466" w14:textId="77777777" w:rsidR="00024D51" w:rsidRPr="00C56866" w:rsidRDefault="00024D51" w:rsidP="00024D51">
      <w:pPr>
        <w:pStyle w:val="a6"/>
      </w:pPr>
      <w:r w:rsidRPr="00C56866">
        <w:rPr>
          <w:rFonts w:hint="eastAsia"/>
        </w:rPr>
        <w:t>（</w:t>
      </w:r>
      <w:r w:rsidRPr="00C56866">
        <w:rPr>
          <w:rFonts w:hint="eastAsia"/>
        </w:rPr>
        <w:t>2</w:t>
      </w:r>
      <w:r w:rsidRPr="00C56866">
        <w:rPr>
          <w:rFonts w:hint="eastAsia"/>
        </w:rPr>
        <w:t>）</w:t>
      </w:r>
      <w:r w:rsidRPr="00C56866">
        <w:t>限制开发利用</w:t>
      </w:r>
    </w:p>
    <w:p w14:paraId="42AD4ADF" w14:textId="77777777" w:rsidR="00024D51" w:rsidRPr="00C56866" w:rsidRDefault="00024D51" w:rsidP="00024D51">
      <w:pPr>
        <w:pStyle w:val="a6"/>
      </w:pPr>
      <w:r w:rsidRPr="00C56866">
        <w:t>填埋完成后，由建设单位负责后期监管，严禁随意开发，改变用地性质。地块使用方式需要进行变更或对土壤有扰动时，建议对变更和扰动开展风险评估与环境影响评价。</w:t>
      </w:r>
    </w:p>
    <w:p w14:paraId="0D1E213C" w14:textId="77777777" w:rsidR="00024D51" w:rsidRPr="00C56866" w:rsidRDefault="00024D51" w:rsidP="00024D51">
      <w:pPr>
        <w:pStyle w:val="a6"/>
      </w:pPr>
      <w:r w:rsidRPr="00C56866">
        <w:rPr>
          <w:rFonts w:hint="eastAsia"/>
        </w:rPr>
        <w:t>（</w:t>
      </w:r>
      <w:r w:rsidRPr="00C56866">
        <w:rPr>
          <w:rFonts w:hint="eastAsia"/>
        </w:rPr>
        <w:t>3</w:t>
      </w:r>
      <w:r w:rsidRPr="00C56866">
        <w:rPr>
          <w:rFonts w:hint="eastAsia"/>
        </w:rPr>
        <w:t>）</w:t>
      </w:r>
      <w:r w:rsidRPr="00C56866">
        <w:t>通知和公告相关人员</w:t>
      </w:r>
    </w:p>
    <w:p w14:paraId="57EDB491" w14:textId="77777777" w:rsidR="00024D51" w:rsidRDefault="00024D51" w:rsidP="00024D51">
      <w:pPr>
        <w:pStyle w:val="a6"/>
      </w:pPr>
      <w:r w:rsidRPr="00C56866">
        <w:t>公园后续开放后，</w:t>
      </w:r>
      <w:r w:rsidRPr="00C56866">
        <w:rPr>
          <w:rFonts w:hint="eastAsia"/>
        </w:rPr>
        <w:t>要</w:t>
      </w:r>
      <w:r w:rsidRPr="00C56866">
        <w:t>设置公告，公告项目的复合污染土壤中留存的主要重金属污染物以及消纳地点，严禁私自开挖公园土壤，限制人员进入以及私自违规使用。</w:t>
      </w:r>
    </w:p>
    <w:p w14:paraId="5534FA3D" w14:textId="77777777" w:rsidR="00024D51" w:rsidRPr="00C56866" w:rsidRDefault="00024D51" w:rsidP="00024D51">
      <w:pPr>
        <w:pStyle w:val="a6"/>
      </w:pPr>
      <w:r>
        <w:rPr>
          <w:rFonts w:hint="eastAsia"/>
        </w:rPr>
        <w:t>（</w:t>
      </w:r>
      <w:r>
        <w:rPr>
          <w:rFonts w:hint="eastAsia"/>
        </w:rPr>
        <w:t>4</w:t>
      </w:r>
      <w:r>
        <w:rPr>
          <w:rFonts w:hint="eastAsia"/>
        </w:rPr>
        <w:t>）</w:t>
      </w:r>
      <w:r w:rsidRPr="00C56866">
        <w:rPr>
          <w:rFonts w:hint="eastAsia"/>
        </w:rPr>
        <w:t>地下水利用方式</w:t>
      </w:r>
    </w:p>
    <w:p w14:paraId="6C70CEA6" w14:textId="77777777" w:rsidR="00024D51" w:rsidRDefault="00024D51" w:rsidP="00024D51">
      <w:pPr>
        <w:pStyle w:val="a6"/>
      </w:pPr>
      <w:r w:rsidRPr="00C56866">
        <w:rPr>
          <w:rFonts w:hint="eastAsia"/>
        </w:rPr>
        <w:t>对区块内的地下水限制开发利用，严禁用于</w:t>
      </w:r>
      <w:r>
        <w:rPr>
          <w:rFonts w:hint="eastAsia"/>
        </w:rPr>
        <w:t>饮用水、</w:t>
      </w:r>
      <w:r w:rsidRPr="00C56866">
        <w:rPr>
          <w:rFonts w:hint="eastAsia"/>
        </w:rPr>
        <w:t>生活用水等与人体直接相关的用途。</w:t>
      </w:r>
    </w:p>
    <w:p w14:paraId="3EB4A400" w14:textId="77777777" w:rsidR="00024D51" w:rsidRPr="00497C63" w:rsidRDefault="00024D51" w:rsidP="00024D51">
      <w:pPr>
        <w:pStyle w:val="a6"/>
      </w:pPr>
      <w:r>
        <w:rPr>
          <w:rFonts w:hint="eastAsia"/>
        </w:rPr>
        <w:t>（</w:t>
      </w:r>
      <w:r>
        <w:rPr>
          <w:rFonts w:hint="eastAsia"/>
        </w:rPr>
        <w:t>5</w:t>
      </w:r>
      <w:r>
        <w:rPr>
          <w:rFonts w:hint="eastAsia"/>
        </w:rPr>
        <w:t>）对消纳场地</w:t>
      </w:r>
      <w:r w:rsidRPr="00C56866">
        <w:rPr>
          <w:rFonts w:hint="eastAsia"/>
        </w:rPr>
        <w:t>按照《污染地块风险管控与土壤修复效果评估技术导则》（试行）（</w:t>
      </w:r>
      <w:r w:rsidRPr="00C56866">
        <w:rPr>
          <w:rFonts w:hint="eastAsia"/>
        </w:rPr>
        <w:t>HJ</w:t>
      </w:r>
      <w:r w:rsidRPr="00C56866">
        <w:t>25.5</w:t>
      </w:r>
      <w:r w:rsidRPr="00C56866">
        <w:rPr>
          <w:rFonts w:hint="eastAsia"/>
        </w:rPr>
        <w:t>—</w:t>
      </w:r>
      <w:r w:rsidRPr="00C56866">
        <w:t>2018</w:t>
      </w:r>
      <w:r w:rsidRPr="00C56866">
        <w:rPr>
          <w:rFonts w:hint="eastAsia"/>
        </w:rPr>
        <w:t>）中的</w:t>
      </w:r>
      <w:r w:rsidRPr="00C56866">
        <w:t>风险管控效果评估布点</w:t>
      </w:r>
      <w:r>
        <w:rPr>
          <w:rFonts w:hint="eastAsia"/>
        </w:rPr>
        <w:t>布设</w:t>
      </w:r>
      <w:r>
        <w:rPr>
          <w:rFonts w:hint="eastAsia"/>
        </w:rPr>
        <w:t>5</w:t>
      </w:r>
      <w:r>
        <w:rPr>
          <w:rFonts w:hint="eastAsia"/>
        </w:rPr>
        <w:t>口地下水检测井进行检测管控，</w:t>
      </w:r>
      <w:r w:rsidRPr="00C56866">
        <w:rPr>
          <w:rFonts w:hint="eastAsia"/>
        </w:rPr>
        <w:t>检测</w:t>
      </w:r>
      <w:r w:rsidRPr="00C56866">
        <w:t>pH</w:t>
      </w:r>
      <w:r w:rsidRPr="00C56866">
        <w:t>、</w:t>
      </w:r>
      <w:r w:rsidRPr="00C56866">
        <w:rPr>
          <w:rFonts w:hint="eastAsia"/>
        </w:rPr>
        <w:t>镉</w:t>
      </w:r>
      <w:r w:rsidRPr="00C56866">
        <w:t>、</w:t>
      </w:r>
      <w:r w:rsidRPr="00C56866">
        <w:rPr>
          <w:rFonts w:hint="eastAsia"/>
        </w:rPr>
        <w:t>铬、铜、镍、铅、汞、总石油烃等八项因子</w:t>
      </w:r>
      <w:r>
        <w:rPr>
          <w:rFonts w:hint="eastAsia"/>
        </w:rPr>
        <w:t>，</w:t>
      </w:r>
      <w:r w:rsidRPr="00C56866">
        <w:rPr>
          <w:rFonts w:hint="eastAsia"/>
        </w:rPr>
        <w:t>监测频次</w:t>
      </w:r>
      <w:r>
        <w:rPr>
          <w:rFonts w:hint="eastAsia"/>
        </w:rPr>
        <w:t>为</w:t>
      </w:r>
      <w:r w:rsidRPr="00C56866">
        <w:rPr>
          <w:rFonts w:hint="eastAsia"/>
        </w:rPr>
        <w:t>1</w:t>
      </w:r>
      <w:r w:rsidRPr="00C56866">
        <w:t>次</w:t>
      </w:r>
      <w:r w:rsidRPr="00C56866">
        <w:rPr>
          <w:rFonts w:hint="eastAsia"/>
        </w:rPr>
        <w:t>/</w:t>
      </w:r>
      <w:r w:rsidRPr="00C56866">
        <w:rPr>
          <w:rFonts w:hint="eastAsia"/>
        </w:rPr>
        <w:t>季。监测至少三年，消纳场地地下水中污染物浓度达到选用场地周边背景值</w:t>
      </w:r>
      <w:r>
        <w:rPr>
          <w:rFonts w:hint="eastAsia"/>
        </w:rPr>
        <w:t>或当地地下水功能区的</w:t>
      </w:r>
      <w:r w:rsidRPr="00C56866">
        <w:t>标准为止</w:t>
      </w:r>
      <w:r w:rsidRPr="00C56866">
        <w:rPr>
          <w:rFonts w:hint="eastAsia"/>
        </w:rPr>
        <w:t>。</w:t>
      </w:r>
    </w:p>
    <w:p w14:paraId="33046AD8" w14:textId="77777777" w:rsidR="00024D51" w:rsidRPr="00C56866" w:rsidRDefault="00024D51" w:rsidP="00024D51">
      <w:pPr>
        <w:pStyle w:val="20"/>
      </w:pPr>
      <w:bookmarkStart w:id="23" w:name="_Toc47343604"/>
      <w:r w:rsidRPr="00C56866">
        <w:rPr>
          <w:rFonts w:hint="eastAsia"/>
        </w:rPr>
        <w:t>综合评估结论</w:t>
      </w:r>
      <w:bookmarkEnd w:id="2"/>
      <w:bookmarkEnd w:id="3"/>
      <w:bookmarkEnd w:id="23"/>
    </w:p>
    <w:p w14:paraId="4B83A7F3" w14:textId="77777777" w:rsidR="00024D51" w:rsidRPr="00C56866" w:rsidRDefault="00024D51" w:rsidP="00024D51">
      <w:pPr>
        <w:pStyle w:val="a6"/>
      </w:pPr>
      <w:r w:rsidRPr="00C56866">
        <w:rPr>
          <w:rFonts w:hint="eastAsia"/>
        </w:rPr>
        <w:lastRenderedPageBreak/>
        <w:t>项目现场清挖过程中，实际清挖土</w:t>
      </w:r>
      <w:r w:rsidRPr="00C56866">
        <w:rPr>
          <w:rFonts w:hint="eastAsia"/>
        </w:rPr>
        <w:t>3</w:t>
      </w:r>
      <w:r w:rsidRPr="00C56866">
        <w:t>0682.4</w:t>
      </w:r>
      <w:r w:rsidRPr="00C56866">
        <w:rPr>
          <w:rFonts w:hint="eastAsia"/>
        </w:rPr>
        <w:t xml:space="preserve"> m</w:t>
      </w:r>
      <w:r w:rsidRPr="00C56866">
        <w:rPr>
          <w:rFonts w:hint="eastAsia"/>
          <w:vertAlign w:val="superscript"/>
        </w:rPr>
        <w:t>3</w:t>
      </w:r>
      <w:r w:rsidRPr="00C56866">
        <w:rPr>
          <w:rFonts w:hint="eastAsia"/>
        </w:rPr>
        <w:t>，其中无污染土</w:t>
      </w:r>
      <w:r w:rsidRPr="00C56866">
        <w:rPr>
          <w:rFonts w:hint="eastAsia"/>
        </w:rPr>
        <w:t>11208.1 m</w:t>
      </w:r>
      <w:r w:rsidRPr="00C56866">
        <w:rPr>
          <w:rFonts w:hint="eastAsia"/>
          <w:vertAlign w:val="superscript"/>
        </w:rPr>
        <w:t>3</w:t>
      </w:r>
      <w:r w:rsidRPr="00C56866">
        <w:rPr>
          <w:rFonts w:hint="eastAsia"/>
        </w:rPr>
        <w:t>，清挖污染土总方量为</w:t>
      </w:r>
      <w:r w:rsidRPr="00C56866">
        <w:rPr>
          <w:rFonts w:hint="eastAsia"/>
        </w:rPr>
        <w:t>1</w:t>
      </w:r>
      <w:r w:rsidRPr="00C56866">
        <w:t>9183.3+291</w:t>
      </w:r>
      <w:r w:rsidRPr="00C56866">
        <w:rPr>
          <w:rFonts w:hint="eastAsia"/>
        </w:rPr>
        <w:t>=</w:t>
      </w:r>
      <w:r w:rsidRPr="00C56866">
        <w:t>19474.3</w:t>
      </w:r>
      <w:r w:rsidRPr="00C56866">
        <w:rPr>
          <w:rFonts w:hint="eastAsia"/>
        </w:rPr>
        <w:t>m</w:t>
      </w:r>
      <w:r w:rsidRPr="00C56866">
        <w:rPr>
          <w:rFonts w:hint="eastAsia"/>
          <w:vertAlign w:val="superscript"/>
        </w:rPr>
        <w:t>3</w:t>
      </w:r>
      <w:r w:rsidRPr="00C56866">
        <w:rPr>
          <w:rFonts w:hint="eastAsia"/>
        </w:rPr>
        <w:t>，其中</w:t>
      </w:r>
      <w:r w:rsidRPr="00C56866">
        <w:rPr>
          <w:rFonts w:hint="eastAsia"/>
        </w:rPr>
        <w:t>291m</w:t>
      </w:r>
      <w:r w:rsidRPr="00C56866">
        <w:rPr>
          <w:rFonts w:hint="eastAsia"/>
          <w:vertAlign w:val="superscript"/>
        </w:rPr>
        <w:t>3</w:t>
      </w:r>
      <w:r w:rsidRPr="00C56866">
        <w:rPr>
          <w:rFonts w:hint="eastAsia"/>
        </w:rPr>
        <w:t>为效果评估单位基坑监测后二次清挖增量，</w:t>
      </w:r>
      <w:r w:rsidRPr="00C56866">
        <w:rPr>
          <w:rFonts w:hint="eastAsia"/>
        </w:rPr>
        <w:t>1</w:t>
      </w:r>
      <w:r w:rsidRPr="00C56866">
        <w:t>9183.3</w:t>
      </w:r>
      <w:r w:rsidRPr="00C56866">
        <w:rPr>
          <w:rFonts w:hint="eastAsia"/>
        </w:rPr>
        <w:t xml:space="preserve"> m</w:t>
      </w:r>
      <w:r w:rsidRPr="00C56866">
        <w:rPr>
          <w:rFonts w:hint="eastAsia"/>
          <w:vertAlign w:val="superscript"/>
        </w:rPr>
        <w:t>3</w:t>
      </w:r>
      <w:r w:rsidRPr="00C56866">
        <w:rPr>
          <w:rFonts w:hint="eastAsia"/>
        </w:rPr>
        <w:t>中含筛分建筑垃圾石块</w:t>
      </w:r>
      <w:r w:rsidRPr="00C56866">
        <w:rPr>
          <w:rFonts w:hint="eastAsia"/>
        </w:rPr>
        <w:t>4</w:t>
      </w:r>
      <w:r w:rsidRPr="00C56866">
        <w:t>121</w:t>
      </w:r>
      <w:r w:rsidRPr="00C56866">
        <w:rPr>
          <w:rFonts w:hint="eastAsia"/>
        </w:rPr>
        <w:t>m</w:t>
      </w:r>
      <w:r w:rsidRPr="00C56866">
        <w:rPr>
          <w:rFonts w:hint="eastAsia"/>
          <w:vertAlign w:val="superscript"/>
        </w:rPr>
        <w:t>3</w:t>
      </w:r>
      <w:r w:rsidRPr="00C56866">
        <w:rPr>
          <w:rFonts w:hint="eastAsia"/>
        </w:rPr>
        <w:t>（未纳入修复），污染土方</w:t>
      </w:r>
      <w:r w:rsidRPr="00C56866">
        <w:rPr>
          <w:rFonts w:hint="eastAsia"/>
        </w:rPr>
        <w:t>1</w:t>
      </w:r>
      <w:r w:rsidRPr="00C56866">
        <w:t>5</w:t>
      </w:r>
      <w:r>
        <w:t>353</w:t>
      </w:r>
      <w:r w:rsidRPr="00C56866">
        <w:t>.3</w:t>
      </w:r>
      <w:r w:rsidRPr="00C56866">
        <w:rPr>
          <w:rFonts w:hint="eastAsia"/>
        </w:rPr>
        <w:t xml:space="preserve"> m</w:t>
      </w:r>
      <w:r w:rsidRPr="00C56866">
        <w:rPr>
          <w:rFonts w:hint="eastAsia"/>
          <w:vertAlign w:val="superscript"/>
        </w:rPr>
        <w:t>3</w:t>
      </w:r>
      <w:r w:rsidRPr="00C56866">
        <w:rPr>
          <w:rFonts w:hint="eastAsia"/>
        </w:rPr>
        <w:t>。污染土方中含重金属污染土壤</w:t>
      </w:r>
      <w:r w:rsidRPr="00C56866">
        <w:t>6246.8</w:t>
      </w:r>
      <w:r w:rsidRPr="00C56866">
        <w:rPr>
          <w:rFonts w:hint="eastAsia"/>
        </w:rPr>
        <w:t>+</w:t>
      </w:r>
      <w:r w:rsidRPr="00C56866">
        <w:t>291</w:t>
      </w:r>
      <w:r w:rsidRPr="00C56866">
        <w:rPr>
          <w:rFonts w:hint="eastAsia"/>
        </w:rPr>
        <w:t>=</w:t>
      </w:r>
      <w:r w:rsidRPr="00C56866">
        <w:t>6537.8</w:t>
      </w:r>
      <w:r w:rsidRPr="00C56866">
        <w:rPr>
          <w:rFonts w:hint="eastAsia"/>
        </w:rPr>
        <w:t>m</w:t>
      </w:r>
      <w:r w:rsidRPr="00C56866">
        <w:rPr>
          <w:rFonts w:hint="eastAsia"/>
          <w:vertAlign w:val="superscript"/>
        </w:rPr>
        <w:t>3</w:t>
      </w:r>
      <w:r w:rsidRPr="00C56866">
        <w:rPr>
          <w:rFonts w:hint="eastAsia"/>
        </w:rPr>
        <w:t>，有机污染土壤</w:t>
      </w:r>
      <w:r w:rsidRPr="00C56866">
        <w:t>1103.3</w:t>
      </w:r>
      <w:r w:rsidRPr="00C56866">
        <w:rPr>
          <w:rFonts w:hint="eastAsia"/>
        </w:rPr>
        <w:t>m</w:t>
      </w:r>
      <w:r w:rsidRPr="00C56866">
        <w:rPr>
          <w:rFonts w:hint="eastAsia"/>
          <w:vertAlign w:val="superscript"/>
        </w:rPr>
        <w:t>3</w:t>
      </w:r>
      <w:r w:rsidRPr="00C56866">
        <w:rPr>
          <w:rFonts w:hint="eastAsia"/>
        </w:rPr>
        <w:t>，重金属和有机复合污染土壤</w:t>
      </w:r>
      <w:r w:rsidRPr="00C56866">
        <w:rPr>
          <w:rFonts w:hint="eastAsia"/>
        </w:rPr>
        <w:t>7</w:t>
      </w:r>
      <w:r w:rsidRPr="00C56866">
        <w:t>712.2</w:t>
      </w:r>
      <w:r w:rsidRPr="00C56866">
        <w:rPr>
          <w:rFonts w:hint="eastAsia"/>
        </w:rPr>
        <w:t>m</w:t>
      </w:r>
      <w:r w:rsidRPr="00C56866">
        <w:rPr>
          <w:rFonts w:hint="eastAsia"/>
          <w:vertAlign w:val="superscript"/>
        </w:rPr>
        <w:t>3</w:t>
      </w:r>
      <w:r w:rsidRPr="00C56866">
        <w:rPr>
          <w:rFonts w:hint="eastAsia"/>
        </w:rPr>
        <w:t>。项目污染土实际</w:t>
      </w:r>
      <w:r w:rsidRPr="00C56866">
        <w:t>修复处理总方量为</w:t>
      </w:r>
      <w:r w:rsidRPr="00C56866">
        <w:t>15353.3m</w:t>
      </w:r>
      <w:r w:rsidRPr="00C56866">
        <w:rPr>
          <w:vertAlign w:val="superscript"/>
        </w:rPr>
        <w:t>3</w:t>
      </w:r>
      <w:r w:rsidRPr="00C56866">
        <w:rPr>
          <w:rFonts w:hint="eastAsia"/>
        </w:rPr>
        <w:t>，实际抽出处理地下水</w:t>
      </w:r>
      <w:r w:rsidRPr="00C56866">
        <w:rPr>
          <w:rFonts w:hint="eastAsia"/>
        </w:rPr>
        <w:t>4</w:t>
      </w:r>
      <w:r w:rsidRPr="00C56866">
        <w:t>85</w:t>
      </w:r>
      <w:r w:rsidRPr="00C56866">
        <w:rPr>
          <w:rFonts w:hint="eastAsia"/>
        </w:rPr>
        <w:t>m</w:t>
      </w:r>
      <w:r w:rsidRPr="00C56866">
        <w:rPr>
          <w:vertAlign w:val="superscript"/>
        </w:rPr>
        <w:t>3</w:t>
      </w:r>
      <w:r w:rsidRPr="00C56866">
        <w:rPr>
          <w:rFonts w:hint="eastAsia"/>
        </w:rPr>
        <w:t>。</w:t>
      </w:r>
    </w:p>
    <w:p w14:paraId="14CEFA0F" w14:textId="77777777" w:rsidR="00024D51" w:rsidRPr="00C56866" w:rsidRDefault="00024D51" w:rsidP="00024D51">
      <w:pPr>
        <w:pStyle w:val="a6"/>
      </w:pPr>
      <w:r w:rsidRPr="00C56866">
        <w:rPr>
          <w:rFonts w:hint="eastAsia"/>
        </w:rPr>
        <w:t>通过工程监理和环境监理相关的文件审核，表明：施工单位在修复过程中按</w:t>
      </w:r>
      <w:r w:rsidRPr="00C56866">
        <w:t>照修复工程环境影响评价中的要求，落实各项二次污染防治措施；</w:t>
      </w:r>
      <w:r w:rsidRPr="00C56866">
        <w:rPr>
          <w:rFonts w:hint="eastAsia"/>
        </w:rPr>
        <w:t>环境监测结果表明，</w:t>
      </w:r>
      <w:r w:rsidRPr="00C56866">
        <w:t>修复过程中未造成水、土、大气、噪音、固废污染；无环保投诉；施工单位在施工过程中采取了有效地安全管理措施，施工过程中未发生安全生产事故。</w:t>
      </w:r>
    </w:p>
    <w:p w14:paraId="635BD0B0" w14:textId="77777777" w:rsidR="00024D51" w:rsidRPr="00C56866" w:rsidRDefault="00024D51" w:rsidP="00024D51">
      <w:pPr>
        <w:pStyle w:val="a6"/>
      </w:pPr>
      <w:r w:rsidRPr="00C56866">
        <w:rPr>
          <w:rFonts w:hint="eastAsia"/>
        </w:rPr>
        <w:t>效果评估过程中总共设置了</w:t>
      </w:r>
      <w:r w:rsidRPr="00C56866">
        <w:rPr>
          <w:rFonts w:hint="eastAsia"/>
        </w:rPr>
        <w:t>3</w:t>
      </w:r>
      <w:r w:rsidRPr="00C56866">
        <w:t>61</w:t>
      </w:r>
      <w:r w:rsidRPr="00C56866">
        <w:rPr>
          <w:rFonts w:hint="eastAsia"/>
        </w:rPr>
        <w:t>个土壤采样点位，</w:t>
      </w:r>
      <w:r w:rsidRPr="00C56866">
        <w:t>送检</w:t>
      </w:r>
      <w:r w:rsidRPr="00C56866">
        <w:t>406</w:t>
      </w:r>
      <w:r w:rsidRPr="00C56866">
        <w:t>个样品（包括</w:t>
      </w:r>
      <w:r w:rsidRPr="00C56866">
        <w:rPr>
          <w:rFonts w:hint="eastAsia"/>
        </w:rPr>
        <w:t>4</w:t>
      </w:r>
      <w:r w:rsidRPr="00C56866">
        <w:t>5</w:t>
      </w:r>
      <w:r w:rsidRPr="00C56866">
        <w:t>个平行</w:t>
      </w:r>
      <w:r w:rsidRPr="00C56866">
        <w:rPr>
          <w:rFonts w:hint="eastAsia"/>
        </w:rPr>
        <w:t>样</w:t>
      </w:r>
      <w:r w:rsidRPr="00C56866">
        <w:t>）</w:t>
      </w:r>
      <w:r w:rsidRPr="00C56866">
        <w:rPr>
          <w:rFonts w:hint="eastAsia"/>
        </w:rPr>
        <w:t>。其中对修复地块基坑底部</w:t>
      </w:r>
      <w:r w:rsidRPr="00C56866">
        <w:t>+</w:t>
      </w:r>
      <w:r w:rsidRPr="00C56866">
        <w:t>侧壁共布设</w:t>
      </w:r>
      <w:r w:rsidRPr="00C56866">
        <w:t>202</w:t>
      </w:r>
      <w:r w:rsidRPr="00C56866">
        <w:t>个采样点位，送检</w:t>
      </w:r>
      <w:r w:rsidRPr="00C56866">
        <w:t>227</w:t>
      </w:r>
      <w:r w:rsidRPr="00C56866">
        <w:t>个土壤样品（包括</w:t>
      </w:r>
      <w:r w:rsidRPr="00C56866">
        <w:t>25</w:t>
      </w:r>
      <w:r w:rsidRPr="00C56866">
        <w:t>个平行），</w:t>
      </w:r>
      <w:r w:rsidRPr="00C56866">
        <w:rPr>
          <w:rFonts w:hint="eastAsia"/>
        </w:rPr>
        <w:t>修复地块洁净区布设</w:t>
      </w:r>
      <w:r w:rsidRPr="00C56866">
        <w:t>8</w:t>
      </w:r>
      <w:r w:rsidRPr="00C56866">
        <w:t>个采样点位，送检</w:t>
      </w:r>
      <w:r w:rsidRPr="00C56866">
        <w:t>9</w:t>
      </w:r>
      <w:r w:rsidRPr="00C56866">
        <w:t>个土壤样品（包括</w:t>
      </w:r>
      <w:r w:rsidRPr="00C56866">
        <w:t>1</w:t>
      </w:r>
      <w:r w:rsidRPr="00C56866">
        <w:t>个平行），回填土布设</w:t>
      </w:r>
      <w:r w:rsidRPr="00C56866">
        <w:t>20</w:t>
      </w:r>
      <w:r w:rsidRPr="00C56866">
        <w:t>个采样点位，送检</w:t>
      </w:r>
      <w:r w:rsidRPr="00C56866">
        <w:t>23</w:t>
      </w:r>
      <w:r w:rsidRPr="00C56866">
        <w:t>个土壤样品（包括</w:t>
      </w:r>
      <w:r w:rsidRPr="00C56866">
        <w:t>3</w:t>
      </w:r>
      <w:r w:rsidRPr="00C56866">
        <w:t>个平行），开挖清洁土壤及建筑垃圾共布设</w:t>
      </w:r>
      <w:r w:rsidRPr="00C56866">
        <w:t>22</w:t>
      </w:r>
      <w:r w:rsidRPr="00C56866">
        <w:t>个采样点位，送检</w:t>
      </w:r>
      <w:r w:rsidRPr="00C56866">
        <w:t>25</w:t>
      </w:r>
      <w:r w:rsidRPr="00C56866">
        <w:t>个土壤样品（包括</w:t>
      </w:r>
      <w:r w:rsidRPr="00C56866">
        <w:t>3</w:t>
      </w:r>
      <w:r w:rsidRPr="00C56866">
        <w:t>个平行）</w:t>
      </w:r>
      <w:r w:rsidRPr="00C56866">
        <w:rPr>
          <w:rFonts w:hint="eastAsia"/>
        </w:rPr>
        <w:t>。异地处置中心</w:t>
      </w:r>
      <w:r w:rsidRPr="00C56866">
        <w:t>异位修复</w:t>
      </w:r>
      <w:r w:rsidRPr="00C56866">
        <w:rPr>
          <w:rFonts w:hint="eastAsia"/>
        </w:rPr>
        <w:t>后</w:t>
      </w:r>
      <w:r w:rsidRPr="00C56866">
        <w:t>土壤共设</w:t>
      </w:r>
      <w:r w:rsidRPr="00C56866">
        <w:t>82</w:t>
      </w:r>
      <w:r w:rsidRPr="00C56866">
        <w:t>个采样点位，送检</w:t>
      </w:r>
      <w:r w:rsidRPr="00C56866">
        <w:t>91</w:t>
      </w:r>
      <w:r w:rsidRPr="00C56866">
        <w:t>个土壤样品（包括</w:t>
      </w:r>
      <w:r w:rsidRPr="00C56866">
        <w:t>9</w:t>
      </w:r>
      <w:r w:rsidRPr="00C56866">
        <w:t>个平行）</w:t>
      </w:r>
      <w:r w:rsidRPr="00C56866">
        <w:rPr>
          <w:rFonts w:hint="eastAsia"/>
        </w:rPr>
        <w:t>，洁净区布设</w:t>
      </w:r>
      <w:r w:rsidRPr="00C56866">
        <w:t>24</w:t>
      </w:r>
      <w:r w:rsidRPr="00C56866">
        <w:t>个采样点位，送检</w:t>
      </w:r>
      <w:r w:rsidRPr="00C56866">
        <w:t>27</w:t>
      </w:r>
      <w:r w:rsidRPr="00C56866">
        <w:t>个土壤样品（包括</w:t>
      </w:r>
      <w:r w:rsidRPr="00C56866">
        <w:t>3</w:t>
      </w:r>
      <w:r w:rsidRPr="00C56866">
        <w:t>个平行）</w:t>
      </w:r>
      <w:r w:rsidRPr="00C56866">
        <w:rPr>
          <w:rFonts w:hint="eastAsia"/>
        </w:rPr>
        <w:t>。消纳场地表层土布设</w:t>
      </w:r>
      <w:r w:rsidRPr="00C56866">
        <w:t>3</w:t>
      </w:r>
      <w:r w:rsidRPr="00C56866">
        <w:t>个采样点位，送检</w:t>
      </w:r>
      <w:r w:rsidRPr="00C56866">
        <w:t>4</w:t>
      </w:r>
      <w:r w:rsidRPr="00C56866">
        <w:t>个土壤样品（包括</w:t>
      </w:r>
      <w:r w:rsidRPr="00C56866">
        <w:t>1</w:t>
      </w:r>
      <w:r w:rsidRPr="00C56866">
        <w:t>个平行）</w:t>
      </w:r>
      <w:r w:rsidRPr="00C56866">
        <w:rPr>
          <w:rFonts w:hint="eastAsia"/>
        </w:rPr>
        <w:t>。效果评估过程中总共设置了</w:t>
      </w:r>
      <w:r w:rsidRPr="00C56866">
        <w:t>31</w:t>
      </w:r>
      <w:r w:rsidRPr="00C56866">
        <w:t>个地下水采样点位，送检</w:t>
      </w:r>
      <w:r w:rsidRPr="00C56866">
        <w:t>35</w:t>
      </w:r>
      <w:r w:rsidRPr="00C56866">
        <w:t>个水样品（包括</w:t>
      </w:r>
      <w:r w:rsidRPr="00C56866">
        <w:t>4</w:t>
      </w:r>
      <w:r w:rsidRPr="00C56866">
        <w:t>个平行）。</w:t>
      </w:r>
      <w:r w:rsidRPr="00C56866">
        <w:rPr>
          <w:rFonts w:hint="eastAsia"/>
        </w:rPr>
        <w:t>效果评估过程中对</w:t>
      </w:r>
      <w:r w:rsidRPr="00C56866">
        <w:t>施工废水共布设</w:t>
      </w:r>
      <w:r w:rsidRPr="00C56866">
        <w:t>4</w:t>
      </w:r>
      <w:r w:rsidRPr="00C56866">
        <w:t>个采样点位，送检</w:t>
      </w:r>
      <w:r w:rsidRPr="00C56866">
        <w:t>5</w:t>
      </w:r>
      <w:r w:rsidRPr="00C56866">
        <w:t>个水样品（包括</w:t>
      </w:r>
      <w:r w:rsidRPr="00C56866">
        <w:t>1</w:t>
      </w:r>
      <w:r w:rsidRPr="00C56866">
        <w:t>个平行）。处理</w:t>
      </w:r>
      <w:r w:rsidRPr="00C56866">
        <w:rPr>
          <w:rFonts w:hint="eastAsia"/>
        </w:rPr>
        <w:t>过程</w:t>
      </w:r>
      <w:r w:rsidRPr="00C56866">
        <w:t>废气共布设</w:t>
      </w:r>
      <w:r w:rsidRPr="00C56866">
        <w:t>24</w:t>
      </w:r>
      <w:r w:rsidRPr="00C56866">
        <w:t>个采样点位，送检</w:t>
      </w:r>
      <w:r w:rsidRPr="00C56866">
        <w:t>27</w:t>
      </w:r>
      <w:r w:rsidRPr="00C56866">
        <w:t>个大气样品（包括</w:t>
      </w:r>
      <w:r w:rsidRPr="00C56866">
        <w:t>3</w:t>
      </w:r>
      <w:r w:rsidRPr="00C56866">
        <w:t>个平行）。</w:t>
      </w:r>
    </w:p>
    <w:p w14:paraId="5461D577" w14:textId="77777777" w:rsidR="00024D51" w:rsidRPr="00716DF0" w:rsidRDefault="00024D51" w:rsidP="00024D51">
      <w:pPr>
        <w:pStyle w:val="a6"/>
      </w:pPr>
      <w:r w:rsidRPr="00C56866">
        <w:rPr>
          <w:rFonts w:hint="eastAsia"/>
        </w:rPr>
        <w:t>根据检测</w:t>
      </w:r>
      <w:r>
        <w:rPr>
          <w:rFonts w:hint="eastAsia"/>
        </w:rPr>
        <w:t>结果</w:t>
      </w:r>
      <w:r w:rsidRPr="00C56866">
        <w:rPr>
          <w:rFonts w:hint="eastAsia"/>
        </w:rPr>
        <w:t>，本修复工程按照实施方案实施</w:t>
      </w:r>
      <w:r>
        <w:rPr>
          <w:rFonts w:hint="eastAsia"/>
        </w:rPr>
        <w:t>后</w:t>
      </w:r>
      <w:r w:rsidRPr="00C56866">
        <w:rPr>
          <w:rFonts w:hint="eastAsia"/>
        </w:rPr>
        <w:t>，</w:t>
      </w:r>
      <w:r w:rsidRPr="00C56866">
        <w:t>修复效果达到</w:t>
      </w:r>
      <w:r w:rsidRPr="00C56866">
        <w:rPr>
          <w:rFonts w:hint="eastAsia"/>
        </w:rPr>
        <w:t>了</w:t>
      </w:r>
      <w:r w:rsidRPr="00C56866">
        <w:t>《</w:t>
      </w:r>
      <w:r w:rsidRPr="00C56866">
        <w:rPr>
          <w:rFonts w:hint="eastAsia"/>
        </w:rPr>
        <w:t>温州市永强北片区永中单元</w:t>
      </w:r>
      <w:r w:rsidRPr="00C56866">
        <w:t>YB-08-B-01</w:t>
      </w:r>
      <w:r w:rsidRPr="00C56866">
        <w:t>至</w:t>
      </w:r>
      <w:r w:rsidRPr="00C56866">
        <w:t>YB-08-B-03</w:t>
      </w:r>
      <w:r w:rsidRPr="00C56866">
        <w:t>地块场地环境详细调查及风险评估报告》</w:t>
      </w:r>
      <w:r w:rsidRPr="00C56866">
        <w:rPr>
          <w:rFonts w:hint="eastAsia"/>
        </w:rPr>
        <w:t>和</w:t>
      </w:r>
      <w:r w:rsidRPr="00C56866">
        <w:t>《</w:t>
      </w:r>
      <w:r w:rsidRPr="00C56866">
        <w:rPr>
          <w:rFonts w:hint="eastAsia"/>
        </w:rPr>
        <w:t>温州市永强北片区永中单元</w:t>
      </w:r>
      <w:r w:rsidRPr="00C56866">
        <w:rPr>
          <w:rFonts w:hint="eastAsia"/>
        </w:rPr>
        <w:t>YB-08-B-01</w:t>
      </w:r>
      <w:r w:rsidRPr="00C56866">
        <w:rPr>
          <w:rFonts w:hint="eastAsia"/>
        </w:rPr>
        <w:t>至</w:t>
      </w:r>
      <w:r w:rsidRPr="00C56866">
        <w:rPr>
          <w:rFonts w:hint="eastAsia"/>
        </w:rPr>
        <w:t>YB-08-B-03</w:t>
      </w:r>
      <w:r w:rsidRPr="00C56866">
        <w:rPr>
          <w:rFonts w:hint="eastAsia"/>
        </w:rPr>
        <w:t>地块场地治理工程</w:t>
      </w:r>
      <w:r w:rsidRPr="00C56866">
        <w:t>实施方案》</w:t>
      </w:r>
      <w:r w:rsidRPr="00C56866">
        <w:rPr>
          <w:rFonts w:hint="eastAsia"/>
        </w:rPr>
        <w:t>（修正版）中确定修复内容和修复目标要求，修复地块的地下水在不用于饮用水、生活用水等与人体直接相关的用途的情况下不会影响地块的安全利用和人体健康，温州市永强北片区永中单元</w:t>
      </w:r>
      <w:r w:rsidRPr="00C56866">
        <w:t>YB-08-B-01</w:t>
      </w:r>
      <w:r w:rsidRPr="00C56866">
        <w:t>至</w:t>
      </w:r>
      <w:r w:rsidRPr="00C56866">
        <w:t>YB-08-B-03</w:t>
      </w:r>
      <w:r w:rsidRPr="00C56866">
        <w:t>地块</w:t>
      </w:r>
      <w:r w:rsidRPr="00C56866">
        <w:rPr>
          <w:rFonts w:hint="eastAsia"/>
        </w:rPr>
        <w:t>土地后续可以作为二类居住用地（</w:t>
      </w:r>
      <w:r w:rsidRPr="00C56866">
        <w:rPr>
          <w:rFonts w:hint="eastAsia"/>
        </w:rPr>
        <w:t>R2</w:t>
      </w:r>
      <w:r w:rsidRPr="00C56866">
        <w:rPr>
          <w:rFonts w:hint="eastAsia"/>
        </w:rPr>
        <w:t>）和公园绿地（</w:t>
      </w:r>
      <w:r w:rsidRPr="00C56866">
        <w:rPr>
          <w:rFonts w:hint="eastAsia"/>
        </w:rPr>
        <w:t>G1</w:t>
      </w:r>
      <w:r w:rsidRPr="00C56866">
        <w:rPr>
          <w:rFonts w:hint="eastAsia"/>
        </w:rPr>
        <w:t>）进行安全使用，异地修复中心需要按《</w:t>
      </w:r>
      <w:r w:rsidRPr="00C56866">
        <w:t>浙江省污染地块开发利用监督管理暂行办法</w:t>
      </w:r>
      <w:r w:rsidRPr="00C56866">
        <w:rPr>
          <w:rFonts w:hint="eastAsia"/>
        </w:rPr>
        <w:t>》（</w:t>
      </w:r>
      <w:r w:rsidRPr="00C56866">
        <w:t>浙环发〔</w:t>
      </w:r>
      <w:r w:rsidRPr="00C56866">
        <w:t>2018</w:t>
      </w:r>
      <w:r w:rsidRPr="00C56866">
        <w:t>〕</w:t>
      </w:r>
      <w:r w:rsidRPr="00C56866">
        <w:lastRenderedPageBreak/>
        <w:t>7</w:t>
      </w:r>
      <w:r w:rsidRPr="00C56866">
        <w:t>号</w:t>
      </w:r>
      <w:r w:rsidRPr="00C56866">
        <w:rPr>
          <w:rFonts w:hint="eastAsia"/>
        </w:rPr>
        <w:t>）进行场地环境调查等系列工作。</w:t>
      </w:r>
    </w:p>
    <w:p w14:paraId="484714CA" w14:textId="77777777" w:rsidR="00024D51" w:rsidRDefault="00024D51"/>
    <w:sectPr w:rsidR="00024D51" w:rsidSect="00CE2D22">
      <w:headerReference w:type="even" r:id="rId5"/>
      <w:footerReference w:type="even" r:id="rId6"/>
      <w:headerReference w:type="first" r:id="rId7"/>
      <w:footerReference w:type="first" r:id="rId8"/>
      <w:pgSz w:w="11906" w:h="16838" w:code="9"/>
      <w:pgMar w:top="1440" w:right="1797" w:bottom="1440" w:left="1797" w:header="851" w:footer="851"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方正舒体">
    <w:panose1 w:val="02010601030101010101"/>
    <w:charset w:val="86"/>
    <w:family w:val="auto"/>
    <w:pitch w:val="variable"/>
    <w:sig w:usb0="00000003"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楷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00"/>
    <w:family w:val="auto"/>
    <w:pitch w:val="default"/>
  </w:font>
  <w:font w:name="ˎ̥">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五">
    <w:altName w:val="仿宋"/>
    <w:panose1 w:val="00000000000000000000"/>
    <w:charset w:val="86"/>
    <w:family w:val="auto"/>
    <w:notTrueType/>
    <w:pitch w:val="default"/>
    <w:sig w:usb0="00000001" w:usb1="080E0000" w:usb2="00000010" w:usb3="00000000" w:csb0="00040000" w:csb1="00000000"/>
  </w:font>
  <w:font w:name="Sim Sun">
    <w:altName w:val="宋体"/>
    <w:panose1 w:val="00000000000000000000"/>
    <w:charset w:val="86"/>
    <w:family w:val="swiss"/>
    <w:notTrueType/>
    <w:pitch w:val="default"/>
    <w:sig w:usb0="00000001" w:usb1="080E0000" w:usb2="00000010" w:usb3="00000000" w:csb0="00040000" w:csb1="00000000"/>
  </w:font>
  <w:font w:name="monospace">
    <w:altName w:val="Arial Unicode MS"/>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A33D" w14:textId="77777777" w:rsidR="002679B6" w:rsidRDefault="008F6B3A" w:rsidP="00D328B5">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B140" w14:textId="77777777" w:rsidR="002679B6" w:rsidRDefault="008F6B3A" w:rsidP="00D328B5">
    <w:pPr>
      <w:ind w:firstLine="48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FD521" w14:textId="77777777" w:rsidR="002679B6" w:rsidRDefault="008F6B3A" w:rsidP="00D328B5">
    <w:pP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7A1C9" w14:textId="77777777" w:rsidR="002679B6" w:rsidRDefault="008F6B3A" w:rsidP="00D328B5">
    <w:pP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43924"/>
    <w:multiLevelType w:val="multilevel"/>
    <w:tmpl w:val="6A4678F4"/>
    <w:styleLink w:val="13"/>
    <w:lvl w:ilvl="0">
      <w:start w:val="1"/>
      <w:numFmt w:val="decimal"/>
      <w:lvlText w:val="%1"/>
      <w:lvlJc w:val="center"/>
      <w:pPr>
        <w:ind w:left="420" w:hanging="420"/>
      </w:pPr>
      <w:rPr>
        <w:rFonts w:ascii="Times New Roman" w:eastAsia="宋体" w:hAnsi="Times New Roman"/>
        <w:b w:val="0"/>
        <w:i w:val="0"/>
        <w:snapToGrid w:val="0"/>
        <w:spacing w:val="0"/>
        <w:w w:val="100"/>
        <w:kern w:val="2"/>
        <w:position w:val="0"/>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46067A1"/>
    <w:multiLevelType w:val="multilevel"/>
    <w:tmpl w:val="AE9415C2"/>
    <w:lvl w:ilvl="0">
      <w:start w:val="1"/>
      <w:numFmt w:val="decimal"/>
      <w:pStyle w:val="2"/>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6871"/>
        </w:tabs>
        <w:ind w:left="3827" w:hanging="1276"/>
      </w:pPr>
    </w:lvl>
    <w:lvl w:ilvl="7">
      <w:start w:val="1"/>
      <w:numFmt w:val="decimal"/>
      <w:lvlText w:val="%1.%2.%3.%4.%5.%6.%7.%8"/>
      <w:lvlJc w:val="left"/>
      <w:pPr>
        <w:tabs>
          <w:tab w:val="num" w:pos="8016"/>
        </w:tabs>
        <w:ind w:left="4394" w:hanging="1418"/>
      </w:pPr>
    </w:lvl>
    <w:lvl w:ilvl="8">
      <w:start w:val="1"/>
      <w:numFmt w:val="decimal"/>
      <w:lvlText w:val="%1.%2.%3.%4.%5.%6.%7.%8.%9"/>
      <w:lvlJc w:val="left"/>
      <w:pPr>
        <w:tabs>
          <w:tab w:val="num" w:pos="9162"/>
        </w:tabs>
        <w:ind w:left="5102" w:hanging="1700"/>
      </w:pPr>
    </w:lvl>
  </w:abstractNum>
  <w:abstractNum w:abstractNumId="2" w15:restartNumberingAfterBreak="0">
    <w:nsid w:val="22054E4F"/>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235D7072"/>
    <w:multiLevelType w:val="multilevel"/>
    <w:tmpl w:val="B236731A"/>
    <w:styleLink w:val="12"/>
    <w:lvl w:ilvl="0">
      <w:start w:val="1"/>
      <w:numFmt w:val="decimal"/>
      <w:suff w:val="nothing"/>
      <w:lvlText w:val="%1、"/>
      <w:lvlJc w:val="left"/>
      <w:pPr>
        <w:ind w:left="0" w:firstLine="0"/>
      </w:pPr>
      <w:rPr>
        <w:rFonts w:ascii="Times New Roman" w:eastAsia="宋体" w:hAnsi="Times New Roman" w:hint="default"/>
        <w:b w:val="0"/>
        <w:i w:val="0"/>
        <w:snapToGrid/>
        <w:spacing w:val="0"/>
        <w:w w:val="100"/>
        <w:kern w:val="2"/>
        <w:position w:val="0"/>
        <w:sz w:val="28"/>
        <w:szCs w:val="28"/>
      </w:rPr>
    </w:lvl>
    <w:lvl w:ilvl="1">
      <w:start w:val="1"/>
      <w:numFmt w:val="decimal"/>
      <w:isLgl/>
      <w:suff w:val="space"/>
      <w:lvlText w:val="%1.%2"/>
      <w:lvlJc w:val="left"/>
      <w:pPr>
        <w:ind w:left="0" w:firstLine="0"/>
      </w:pPr>
      <w:rPr>
        <w:rFonts w:ascii="Times New Roman" w:eastAsiaTheme="minorEastAsia"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specVanish w:val="0"/>
      </w:rPr>
    </w:lvl>
    <w:lvl w:ilvl="2">
      <w:start w:val="1"/>
      <w:numFmt w:val="decimal"/>
      <w:suff w:val="space"/>
      <w:lvlText w:val="%1.%2.%3"/>
      <w:lvlJc w:val="left"/>
      <w:pPr>
        <w:ind w:left="0" w:firstLine="0"/>
      </w:pPr>
      <w:rPr>
        <w:rFonts w:ascii="Times New Roman" w:eastAsia="宋体" w:hAnsi="Times New Roman" w:hint="default"/>
        <w:b/>
        <w:i w:val="0"/>
        <w:spacing w:val="0"/>
        <w:w w:val="100"/>
        <w:position w:val="0"/>
        <w:sz w:val="24"/>
      </w:rPr>
    </w:lvl>
    <w:lvl w:ilvl="3">
      <w:start w:val="1"/>
      <w:numFmt w:val="decimal"/>
      <w:suff w:val="space"/>
      <w:lvlText w:val="%1.%2.%3.%4"/>
      <w:lvlJc w:val="left"/>
      <w:pPr>
        <w:ind w:left="0" w:firstLine="0"/>
      </w:pPr>
      <w:rPr>
        <w:rFonts w:ascii="Times New Roman" w:eastAsia="宋体" w:hAnsi="Times New Roman" w:cs="Times New Roman" w:hint="default"/>
        <w:b/>
        <w:bCs w:val="0"/>
        <w:i w:val="0"/>
        <w:iCs w:val="0"/>
        <w:caps w:val="0"/>
        <w:smallCaps w:val="0"/>
        <w:strike w:val="0"/>
        <w:dstrike w:val="0"/>
        <w:snapToGrid w:val="0"/>
        <w:vanish w:val="0"/>
        <w:color w:val="000000"/>
        <w:spacing w:val="0"/>
        <w:w w:val="0"/>
        <w:kern w:val="0"/>
        <w:position w:val="0"/>
        <w:sz w:val="24"/>
        <w:szCs w:val="0"/>
        <w:u w:val="none" w:color="000000"/>
        <w:effect w:val="none"/>
        <w:vertAlign w:val="baseline"/>
        <w:em w:val="none"/>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4" w15:restartNumberingAfterBreak="0">
    <w:nsid w:val="25EC7B2E"/>
    <w:multiLevelType w:val="multilevel"/>
    <w:tmpl w:val="6B344BD6"/>
    <w:lvl w:ilvl="0">
      <w:start w:val="1"/>
      <w:numFmt w:val="decimal"/>
      <w:pStyle w:val="GB-1"/>
      <w:suff w:val="space"/>
      <w:lvlText w:val="%1"/>
      <w:lvlJc w:val="left"/>
      <w:pPr>
        <w:ind w:left="0" w:firstLine="0"/>
      </w:pPr>
      <w:rPr>
        <w:rFonts w:eastAsia="宋体" w:hint="eastAsia"/>
        <w:b/>
        <w:i w:val="0"/>
        <w:sz w:val="24"/>
      </w:rPr>
    </w:lvl>
    <w:lvl w:ilvl="1">
      <w:start w:val="1"/>
      <w:numFmt w:val="decimal"/>
      <w:pStyle w:val="GB-11"/>
      <w:suff w:val="space"/>
      <w:lvlText w:val="%1.%2"/>
      <w:lvlJc w:val="left"/>
      <w:pPr>
        <w:ind w:left="0" w:firstLine="0"/>
      </w:pPr>
      <w:rPr>
        <w:rFonts w:eastAsia="宋体" w:hint="eastAsia"/>
        <w:b w:val="0"/>
        <w:i w:val="0"/>
        <w:sz w:val="21"/>
      </w:rPr>
    </w:lvl>
    <w:lvl w:ilvl="2">
      <w:start w:val="1"/>
      <w:numFmt w:val="decimal"/>
      <w:pStyle w:val="GB-111"/>
      <w:suff w:val="space"/>
      <w:lvlText w:val="%1.%2.%3"/>
      <w:lvlJc w:val="left"/>
      <w:pPr>
        <w:ind w:left="284" w:firstLine="0"/>
      </w:pPr>
      <w:rPr>
        <w:rFonts w:eastAsia="宋体" w:hint="eastAsia"/>
        <w:b w:val="0"/>
        <w:i w:val="0"/>
        <w:sz w:val="21"/>
      </w:rPr>
    </w:lvl>
    <w:lvl w:ilvl="3">
      <w:start w:val="1"/>
      <w:numFmt w:val="decimal"/>
      <w:pStyle w:val="GB-1111"/>
      <w:suff w:val="space"/>
      <w:lvlText w:val="%1.%2.%3.%4"/>
      <w:lvlJc w:val="left"/>
      <w:pPr>
        <w:ind w:left="0" w:firstLine="0"/>
      </w:pPr>
      <w:rPr>
        <w:rFonts w:eastAsia="宋体" w:hint="eastAsia"/>
        <w:b w:val="0"/>
        <w:i w:val="0"/>
        <w:sz w:val="21"/>
      </w:rPr>
    </w:lvl>
    <w:lvl w:ilvl="4">
      <w:start w:val="1"/>
      <w:numFmt w:val="decimal"/>
      <w:pStyle w:val="GB-11111"/>
      <w:isLgl/>
      <w:suff w:val="space"/>
      <w:lvlText w:val="%1.%2.%3.%4.%5"/>
      <w:lvlJc w:val="left"/>
      <w:pPr>
        <w:ind w:left="0" w:firstLine="0"/>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5" w15:restartNumberingAfterBreak="0">
    <w:nsid w:val="2F8E057B"/>
    <w:multiLevelType w:val="multilevel"/>
    <w:tmpl w:val="C812E30A"/>
    <w:styleLink w:val="10"/>
    <w:lvl w:ilvl="0">
      <w:start w:val="1"/>
      <w:numFmt w:val="decimal"/>
      <w:suff w:val="nothing"/>
      <w:lvlText w:val="%1、"/>
      <w:lvlJc w:val="left"/>
      <w:pPr>
        <w:ind w:left="0" w:firstLine="0"/>
      </w:pPr>
      <w:rPr>
        <w:rFonts w:ascii="Times New Roman" w:eastAsia="宋体" w:hAnsi="Times New Roman" w:hint="default"/>
        <w:b w:val="0"/>
        <w:i w:val="0"/>
        <w:snapToGrid/>
        <w:spacing w:val="0"/>
        <w:w w:val="100"/>
        <w:kern w:val="2"/>
        <w:position w:val="0"/>
        <w:sz w:val="24"/>
      </w:rPr>
    </w:lvl>
    <w:lvl w:ilvl="1">
      <w:start w:val="1"/>
      <w:numFmt w:val="decimal"/>
      <w:lvlRestart w:val="0"/>
      <w:suff w:val="space"/>
      <w:lvlText w:val="%1.%2"/>
      <w:lvlJc w:val="left"/>
      <w:pPr>
        <w:ind w:left="0" w:firstLine="397"/>
      </w:pPr>
      <w:rPr>
        <w:rFonts w:ascii="Times New Roman" w:eastAsiaTheme="minorEastAsia" w:hAnsi="Times New Roman" w:cs="Times New Roman" w:hint="eastAsia"/>
        <w:b w:val="0"/>
        <w:bCs w:val="0"/>
        <w:i w:val="0"/>
        <w:iCs w:val="0"/>
        <w:caps w:val="0"/>
        <w:smallCaps w:val="0"/>
        <w:strike w:val="0"/>
        <w:dstrike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specVanish w:val="0"/>
      </w:rPr>
    </w:lvl>
    <w:lvl w:ilvl="2">
      <w:start w:val="1"/>
      <w:numFmt w:val="decimal"/>
      <w:suff w:val="space"/>
      <w:lvlText w:val="%1.%2.%3"/>
      <w:lvlJc w:val="left"/>
      <w:pPr>
        <w:ind w:left="0" w:firstLine="397"/>
      </w:pPr>
      <w:rPr>
        <w:rFonts w:ascii="Times New Roman" w:eastAsia="宋体" w:hAnsi="Times New Roman" w:hint="default"/>
        <w:b/>
        <w:i w:val="0"/>
        <w:spacing w:val="0"/>
        <w:w w:val="100"/>
        <w:position w:val="0"/>
        <w:sz w:val="24"/>
      </w:rPr>
    </w:lvl>
    <w:lvl w:ilvl="3">
      <w:start w:val="1"/>
      <w:numFmt w:val="decimal"/>
      <w:suff w:val="space"/>
      <w:lvlText w:val="%1.%2.%3.%4"/>
      <w:lvlJc w:val="left"/>
      <w:pPr>
        <w:ind w:left="0" w:firstLine="397"/>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6" w15:restartNumberingAfterBreak="0">
    <w:nsid w:val="305F6D46"/>
    <w:multiLevelType w:val="multilevel"/>
    <w:tmpl w:val="38163376"/>
    <w:lvl w:ilvl="0">
      <w:start w:val="1"/>
      <w:numFmt w:val="decimal"/>
      <w:pStyle w:val="1"/>
      <w:suff w:val="space"/>
      <w:lvlText w:val="%1"/>
      <w:lvlJc w:val="left"/>
      <w:pPr>
        <w:ind w:left="432" w:hanging="432"/>
      </w:pPr>
      <w:rPr>
        <w:rFonts w:hint="eastAsia"/>
      </w:rPr>
    </w:lvl>
    <w:lvl w:ilvl="1">
      <w:start w:val="1"/>
      <w:numFmt w:val="decimal"/>
      <w:pStyle w:val="20"/>
      <w:suff w:val="space"/>
      <w:lvlText w:val="%1.%2"/>
      <w:lvlJc w:val="left"/>
      <w:pPr>
        <w:ind w:left="576" w:hanging="576"/>
      </w:pPr>
      <w:rPr>
        <w:rFonts w:hint="eastAsia"/>
      </w:rPr>
    </w:lvl>
    <w:lvl w:ilvl="2">
      <w:start w:val="1"/>
      <w:numFmt w:val="decimal"/>
      <w:pStyle w:val="3"/>
      <w:suff w:val="space"/>
      <w:lvlText w:val="%1.%2.%3"/>
      <w:lvlJc w:val="left"/>
      <w:pPr>
        <w:ind w:left="720" w:hanging="720"/>
      </w:pPr>
      <w:rPr>
        <w:rFonts w:hint="eastAsia"/>
      </w:rPr>
    </w:lvl>
    <w:lvl w:ilvl="3">
      <w:start w:val="1"/>
      <w:numFmt w:val="decimal"/>
      <w:pStyle w:val="4"/>
      <w:suff w:val="space"/>
      <w:lvlText w:val="%1.%2.%3.%4"/>
      <w:lvlJc w:val="left"/>
      <w:pPr>
        <w:ind w:left="0" w:firstLine="0"/>
      </w:pPr>
      <w:rPr>
        <w:rFonts w:hint="eastAsia"/>
      </w:rPr>
    </w:lvl>
    <w:lvl w:ilvl="4">
      <w:start w:val="1"/>
      <w:numFmt w:val="decimal"/>
      <w:pStyle w:val="5"/>
      <w:suff w:val="space"/>
      <w:lvlText w:val="%1.%2.%3.%4.%5"/>
      <w:lvlJc w:val="left"/>
      <w:pPr>
        <w:ind w:left="142" w:firstLine="0"/>
      </w:pPr>
      <w:rPr>
        <w:rFonts w:ascii="Times New Roman" w:eastAsia="仿宋" w:hAnsi="Times New Roman" w:hint="default"/>
        <w:b/>
        <w:i w:val="0"/>
        <w:spacing w:val="0"/>
        <w:w w:val="100"/>
        <w:position w:val="0"/>
        <w:sz w:val="24"/>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7" w15:restartNumberingAfterBreak="0">
    <w:nsid w:val="3A65774F"/>
    <w:multiLevelType w:val="multilevel"/>
    <w:tmpl w:val="3A65774F"/>
    <w:lvl w:ilvl="0">
      <w:start w:val="1"/>
      <w:numFmt w:val="decimal"/>
      <w:pStyle w:val="21"/>
      <w:isLgl/>
      <w:suff w:val="space"/>
      <w:lvlText w:val="%1"/>
      <w:lvlJc w:val="center"/>
      <w:pPr>
        <w:ind w:left="480" w:firstLine="0"/>
      </w:pPr>
      <w:rPr>
        <w:rFonts w:hint="eastAsia"/>
      </w:rPr>
    </w:lvl>
    <w:lvl w:ilvl="1">
      <w:start w:val="1"/>
      <w:numFmt w:val="decimal"/>
      <w:pStyle w:val="30"/>
      <w:isLgl/>
      <w:lvlText w:val="%1.%2"/>
      <w:lvlJc w:val="left"/>
      <w:pPr>
        <w:tabs>
          <w:tab w:val="num" w:pos="1331"/>
        </w:tabs>
        <w:ind w:left="1331" w:hanging="851"/>
      </w:pPr>
      <w:rPr>
        <w:rFonts w:ascii="Times New Roman" w:eastAsia="宋体" w:hAnsi="Times New Roman" w:hint="default"/>
        <w:b w:val="0"/>
        <w:i w:val="0"/>
        <w:kern w:val="2"/>
        <w:sz w:val="30"/>
        <w:szCs w:val="30"/>
      </w:rPr>
    </w:lvl>
    <w:lvl w:ilvl="2">
      <w:start w:val="1"/>
      <w:numFmt w:val="decimal"/>
      <w:isLgl/>
      <w:lvlText w:val="%1.%2.%3"/>
      <w:lvlJc w:val="left"/>
      <w:pPr>
        <w:tabs>
          <w:tab w:val="num" w:pos="1331"/>
        </w:tabs>
        <w:ind w:left="1331" w:hanging="851"/>
      </w:pPr>
      <w:rPr>
        <w:rFonts w:hint="eastAsia"/>
      </w:rPr>
    </w:lvl>
    <w:lvl w:ilvl="3">
      <w:start w:val="1"/>
      <w:numFmt w:val="decimal"/>
      <w:isLgl/>
      <w:lvlText w:val="%1.%2.%3.%4"/>
      <w:lvlJc w:val="left"/>
      <w:pPr>
        <w:tabs>
          <w:tab w:val="num" w:pos="1331"/>
        </w:tabs>
        <w:ind w:left="1331" w:hanging="851"/>
      </w:pPr>
      <w:rPr>
        <w:rFonts w:hint="eastAsia"/>
      </w:rPr>
    </w:lvl>
    <w:lvl w:ilvl="4">
      <w:start w:val="1"/>
      <w:numFmt w:val="decimal"/>
      <w:suff w:val="space"/>
      <w:lvlText w:val="(%5)"/>
      <w:lvlJc w:val="left"/>
      <w:pPr>
        <w:ind w:left="820" w:firstLine="511"/>
      </w:pPr>
      <w:rPr>
        <w:rFonts w:hint="eastAsia"/>
      </w:rPr>
    </w:lvl>
    <w:lvl w:ilvl="5">
      <w:start w:val="1"/>
      <w:numFmt w:val="decimal"/>
      <w:lvlRestart w:val="0"/>
      <w:lvlText w:val="%6)"/>
      <w:lvlJc w:val="left"/>
      <w:pPr>
        <w:tabs>
          <w:tab w:val="num" w:pos="1501"/>
        </w:tabs>
        <w:ind w:left="820" w:firstLine="567"/>
      </w:pPr>
      <w:rPr>
        <w:rFonts w:hint="eastAsia"/>
      </w:rPr>
    </w:lvl>
    <w:lvl w:ilvl="6">
      <w:start w:val="1"/>
      <w:numFmt w:val="decimal"/>
      <w:lvlRestart w:val="0"/>
      <w:lvlText w:val="%1.%2.%3.%4.%5.%6.%7"/>
      <w:lvlJc w:val="left"/>
      <w:pPr>
        <w:tabs>
          <w:tab w:val="num" w:pos="3556"/>
        </w:tabs>
        <w:ind w:left="3032" w:hanging="1276"/>
      </w:pPr>
      <w:rPr>
        <w:rFonts w:hint="eastAsia"/>
      </w:rPr>
    </w:lvl>
    <w:lvl w:ilvl="7">
      <w:start w:val="1"/>
      <w:numFmt w:val="decimal"/>
      <w:lvlText w:val="%1.%2.%3.%4.%5.%6.%7.%8"/>
      <w:lvlJc w:val="left"/>
      <w:pPr>
        <w:tabs>
          <w:tab w:val="num" w:pos="3981"/>
        </w:tabs>
        <w:ind w:left="3599" w:hanging="1418"/>
      </w:pPr>
      <w:rPr>
        <w:rFonts w:hint="eastAsia"/>
      </w:rPr>
    </w:lvl>
    <w:lvl w:ilvl="8">
      <w:start w:val="1"/>
      <w:numFmt w:val="decimal"/>
      <w:lvlText w:val="%1.%2.%3.%4.%5.%6.%7.%8.%9"/>
      <w:lvlJc w:val="left"/>
      <w:pPr>
        <w:tabs>
          <w:tab w:val="num" w:pos="4767"/>
        </w:tabs>
        <w:ind w:left="4307" w:hanging="1700"/>
      </w:pPr>
      <w:rPr>
        <w:rFonts w:hint="eastAsia"/>
      </w:rPr>
    </w:lvl>
  </w:abstractNum>
  <w:abstractNum w:abstractNumId="8" w15:restartNumberingAfterBreak="0">
    <w:nsid w:val="40430F09"/>
    <w:multiLevelType w:val="multilevel"/>
    <w:tmpl w:val="BC104E2C"/>
    <w:styleLink w:val="11"/>
    <w:lvl w:ilvl="0">
      <w:start w:val="1"/>
      <w:numFmt w:val="decimal"/>
      <w:suff w:val="nothing"/>
      <w:lvlText w:val="%1、"/>
      <w:lvlJc w:val="left"/>
      <w:pPr>
        <w:ind w:left="0" w:firstLine="0"/>
      </w:pPr>
      <w:rPr>
        <w:rFonts w:ascii="Times New Roman" w:eastAsia="宋体" w:hAnsi="Times New Roman" w:hint="default"/>
        <w:b w:val="0"/>
        <w:i w:val="0"/>
        <w:snapToGrid/>
        <w:spacing w:val="0"/>
        <w:w w:val="100"/>
        <w:kern w:val="2"/>
        <w:position w:val="0"/>
        <w:sz w:val="24"/>
      </w:rPr>
    </w:lvl>
    <w:lvl w:ilvl="1">
      <w:start w:val="1"/>
      <w:numFmt w:val="decimal"/>
      <w:isLgl/>
      <w:suff w:val="space"/>
      <w:lvlText w:val="%1.%2"/>
      <w:lvlJc w:val="left"/>
      <w:pPr>
        <w:ind w:left="0" w:firstLine="397"/>
      </w:pPr>
      <w:rPr>
        <w:rFonts w:ascii="Times New Roman" w:eastAsia="宋体" w:hAnsi="Times New Roman" w:cs="Times New Roman" w:hint="default"/>
        <w:b w:val="0"/>
        <w:bCs w:val="0"/>
        <w:i w:val="0"/>
        <w:iCs w:val="0"/>
        <w:caps w:val="0"/>
        <w:strike w:val="0"/>
        <w:dstrike w:val="0"/>
        <w:snapToGrid w:val="0"/>
        <w:vanish w:val="0"/>
        <w:color w:val="000000"/>
        <w:spacing w:val="0"/>
        <w:w w:val="0"/>
        <w:kern w:val="0"/>
        <w:position w:val="0"/>
        <w:sz w:val="24"/>
        <w:szCs w:val="0"/>
        <w:u w:val="none" w:color="000000"/>
        <w:effect w:val="none"/>
        <w:vertAlign w:val="baseline"/>
        <w:em w:val="none"/>
      </w:rPr>
    </w:lvl>
    <w:lvl w:ilvl="2">
      <w:start w:val="1"/>
      <w:numFmt w:val="decimal"/>
      <w:suff w:val="space"/>
      <w:lvlText w:val="%1.%2.%3"/>
      <w:lvlJc w:val="left"/>
      <w:pPr>
        <w:ind w:left="0" w:firstLine="397"/>
      </w:pPr>
      <w:rPr>
        <w:rFonts w:ascii="Times New Roman" w:eastAsia="宋体" w:hAnsi="Times New Roman" w:hint="default"/>
        <w:b/>
        <w:i w:val="0"/>
        <w:spacing w:val="0"/>
        <w:w w:val="100"/>
        <w:position w:val="0"/>
        <w:sz w:val="24"/>
      </w:rPr>
    </w:lvl>
    <w:lvl w:ilvl="3">
      <w:start w:val="1"/>
      <w:numFmt w:val="decimal"/>
      <w:suff w:val="space"/>
      <w:lvlText w:val="%1.%2.%3.%4"/>
      <w:lvlJc w:val="left"/>
      <w:pPr>
        <w:ind w:left="0" w:firstLine="397"/>
      </w:pPr>
      <w:rPr>
        <w:rFonts w:ascii="Times New Roman" w:eastAsiaTheme="minorEastAsia" w:hAnsi="Times New Roman" w:cs="Times New Roman" w:hint="eastAsia"/>
        <w:b w:val="0"/>
        <w:bCs w:val="0"/>
        <w:i w:val="0"/>
        <w:iCs w:val="0"/>
        <w:caps w:val="0"/>
        <w:smallCaps w:val="0"/>
        <w:strike w:val="0"/>
        <w:dstrike w:val="0"/>
        <w:snapToGrid w:val="0"/>
        <w:vanish w:val="0"/>
        <w:color w:val="000000"/>
        <w:spacing w:val="0"/>
        <w:w w:val="0"/>
        <w:kern w:val="0"/>
        <w:position w:val="0"/>
        <w:sz w:val="24"/>
        <w:szCs w:val="0"/>
        <w:u w:val="none" w:color="000000"/>
        <w:effect w:val="none"/>
        <w:vertAlign w:val="baseline"/>
        <w:em w:val="none"/>
      </w:rPr>
    </w:lvl>
    <w:lvl w:ilvl="4">
      <w:start w:val="1"/>
      <w:numFmt w:val="lowerLetter"/>
      <w:lvlText w:val="%5)"/>
      <w:lvlJc w:val="left"/>
      <w:pPr>
        <w:ind w:left="1588" w:firstLine="0"/>
      </w:pPr>
      <w:rPr>
        <w:rFonts w:hint="eastAsia"/>
      </w:rPr>
    </w:lvl>
    <w:lvl w:ilvl="5">
      <w:start w:val="1"/>
      <w:numFmt w:val="lowerRoman"/>
      <w:lvlText w:val="%6."/>
      <w:lvlJc w:val="right"/>
      <w:pPr>
        <w:ind w:left="1985" w:firstLine="0"/>
      </w:pPr>
      <w:rPr>
        <w:rFonts w:hint="eastAsia"/>
      </w:rPr>
    </w:lvl>
    <w:lvl w:ilvl="6">
      <w:start w:val="1"/>
      <w:numFmt w:val="decimal"/>
      <w:lvlText w:val="%7."/>
      <w:lvlJc w:val="left"/>
      <w:pPr>
        <w:ind w:left="2382" w:firstLine="0"/>
      </w:pPr>
      <w:rPr>
        <w:rFonts w:hint="eastAsia"/>
      </w:rPr>
    </w:lvl>
    <w:lvl w:ilvl="7">
      <w:start w:val="1"/>
      <w:numFmt w:val="lowerLetter"/>
      <w:lvlText w:val="%8)"/>
      <w:lvlJc w:val="left"/>
      <w:pPr>
        <w:ind w:left="2779" w:firstLine="0"/>
      </w:pPr>
      <w:rPr>
        <w:rFonts w:hint="eastAsia"/>
      </w:rPr>
    </w:lvl>
    <w:lvl w:ilvl="8">
      <w:start w:val="1"/>
      <w:numFmt w:val="lowerRoman"/>
      <w:lvlText w:val="%9."/>
      <w:lvlJc w:val="right"/>
      <w:pPr>
        <w:ind w:left="3176" w:firstLine="0"/>
      </w:pPr>
      <w:rPr>
        <w:rFonts w:hint="eastAsia"/>
      </w:rPr>
    </w:lvl>
  </w:abstractNum>
  <w:abstractNum w:abstractNumId="9" w15:restartNumberingAfterBreak="0">
    <w:nsid w:val="474A2BF6"/>
    <w:multiLevelType w:val="multilevel"/>
    <w:tmpl w:val="35267474"/>
    <w:styleLink w:val="14"/>
    <w:lvl w:ilvl="0">
      <w:start w:val="1"/>
      <w:numFmt w:val="decimal"/>
      <w:suff w:val="nothing"/>
      <w:lvlText w:val="%1、"/>
      <w:lvlJc w:val="left"/>
      <w:pPr>
        <w:ind w:left="0" w:firstLine="0"/>
      </w:pPr>
      <w:rPr>
        <w:rFonts w:eastAsia="宋体" w:hint="eastAsia"/>
        <w:b/>
        <w:sz w:val="28"/>
      </w:rPr>
    </w:lvl>
    <w:lvl w:ilvl="1">
      <w:start w:val="1"/>
      <w:numFmt w:val="decimal"/>
      <w:suff w:val="nothing"/>
      <w:lvlText w:val="%1.%2"/>
      <w:lvlJc w:val="left"/>
      <w:pPr>
        <w:ind w:left="0" w:firstLine="0"/>
      </w:pPr>
      <w:rPr>
        <w:rFonts w:eastAsia="宋体" w:hint="eastAsia"/>
        <w:b/>
        <w:sz w:val="24"/>
      </w:rPr>
    </w:lvl>
    <w:lvl w:ilvl="2">
      <w:start w:val="1"/>
      <w:numFmt w:val="decimal"/>
      <w:suff w:val="nothing"/>
      <w:lvlText w:val="%1.%2.%3"/>
      <w:lvlJc w:val="left"/>
      <w:pPr>
        <w:ind w:left="0" w:firstLine="0"/>
      </w:pPr>
      <w:rPr>
        <w:rFonts w:eastAsia="宋体" w:hint="eastAsia"/>
        <w:b/>
        <w:sz w:val="24"/>
      </w:rPr>
    </w:lvl>
    <w:lvl w:ilvl="3">
      <w:start w:val="1"/>
      <w:numFmt w:val="decimal"/>
      <w:suff w:val="nothing"/>
      <w:lvlText w:val="%1.%2.%3.%4"/>
      <w:lvlJc w:val="left"/>
      <w:pPr>
        <w:ind w:left="0" w:firstLine="0"/>
      </w:pPr>
      <w:rPr>
        <w:rFonts w:eastAsia="宋体" w:hint="eastAsia"/>
        <w:b/>
        <w:sz w:val="24"/>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0" w15:restartNumberingAfterBreak="0">
    <w:nsid w:val="4ADA4AB7"/>
    <w:multiLevelType w:val="multilevel"/>
    <w:tmpl w:val="C7BC1056"/>
    <w:styleLink w:val="a"/>
    <w:lvl w:ilvl="0">
      <w:start w:val="1"/>
      <w:numFmt w:val="decimal"/>
      <w:suff w:val="space"/>
      <w:lvlText w:val="%1"/>
      <w:lvlJc w:val="left"/>
      <w:pPr>
        <w:ind w:left="0" w:firstLine="0"/>
      </w:pPr>
      <w:rPr>
        <w:rFonts w:ascii="宋体" w:eastAsia="宋体" w:hint="eastAsia"/>
        <w:b/>
        <w:i w:val="0"/>
        <w:spacing w:val="0"/>
        <w:w w:val="100"/>
        <w:position w:val="0"/>
        <w:sz w:val="30"/>
        <w:szCs w:val="30"/>
      </w:rPr>
    </w:lvl>
    <w:lvl w:ilvl="1">
      <w:start w:val="1"/>
      <w:numFmt w:val="decimal"/>
      <w:suff w:val="space"/>
      <w:lvlText w:val="%1.%2"/>
      <w:lvlJc w:val="left"/>
      <w:pPr>
        <w:ind w:left="0" w:firstLine="0"/>
      </w:pPr>
      <w:rPr>
        <w:rFonts w:ascii="宋体" w:eastAsia="宋体" w:hint="eastAsia"/>
        <w:b/>
        <w:i w:val="0"/>
        <w:spacing w:val="0"/>
        <w:w w:val="100"/>
        <w:position w:val="0"/>
        <w:sz w:val="28"/>
        <w:szCs w:val="28"/>
      </w:rPr>
    </w:lvl>
    <w:lvl w:ilvl="2">
      <w:start w:val="1"/>
      <w:numFmt w:val="decimal"/>
      <w:suff w:val="space"/>
      <w:lvlText w:val="%1.%2.%3"/>
      <w:lvlJc w:val="left"/>
      <w:pPr>
        <w:ind w:left="0" w:firstLine="0"/>
      </w:pPr>
      <w:rPr>
        <w:rFonts w:ascii="宋体" w:eastAsia="宋体" w:hint="eastAsia"/>
        <w:b/>
        <w:i w:val="0"/>
        <w:sz w:val="24"/>
        <w:szCs w:val="24"/>
      </w:rPr>
    </w:lvl>
    <w:lvl w:ilvl="3">
      <w:start w:val="1"/>
      <w:numFmt w:val="decimal"/>
      <w:suff w:val="space"/>
      <w:lvlText w:val="%1.%2.%3.%4"/>
      <w:lvlJc w:val="left"/>
      <w:pPr>
        <w:ind w:left="0" w:firstLine="0"/>
      </w:pPr>
      <w:rPr>
        <w:rFonts w:ascii="宋体" w:eastAsia="宋体" w:hint="eastAsia"/>
        <w:b/>
        <w:i w:val="0"/>
        <w:spacing w:val="0"/>
        <w:w w:val="100"/>
        <w:position w:val="0"/>
        <w:sz w:val="24"/>
        <w:szCs w:val="24"/>
      </w:rPr>
    </w:lvl>
    <w:lvl w:ilvl="4">
      <w:start w:val="1"/>
      <w:numFmt w:val="decimal"/>
      <w:lvlText w:val="%1.%2.%3.%4.%5"/>
      <w:lvlJc w:val="left"/>
      <w:pPr>
        <w:tabs>
          <w:tab w:val="num" w:pos="1286"/>
        </w:tabs>
        <w:ind w:left="1286" w:hanging="1008"/>
      </w:pPr>
      <w:rPr>
        <w:rFonts w:hint="eastAsia"/>
      </w:rPr>
    </w:lvl>
    <w:lvl w:ilvl="5">
      <w:start w:val="1"/>
      <w:numFmt w:val="decimal"/>
      <w:lvlText w:val="%1.%2.%3.%4.%5.%6"/>
      <w:lvlJc w:val="left"/>
      <w:pPr>
        <w:tabs>
          <w:tab w:val="num" w:pos="1430"/>
        </w:tabs>
        <w:ind w:left="1430" w:hanging="1152"/>
      </w:pPr>
      <w:rPr>
        <w:rFonts w:hint="eastAsia"/>
      </w:rPr>
    </w:lvl>
    <w:lvl w:ilvl="6">
      <w:start w:val="1"/>
      <w:numFmt w:val="decimal"/>
      <w:lvlText w:val="%1.%2.%3.%4.%5.%6.%7"/>
      <w:lvlJc w:val="left"/>
      <w:pPr>
        <w:tabs>
          <w:tab w:val="num" w:pos="1574"/>
        </w:tabs>
        <w:ind w:left="1574" w:hanging="1296"/>
      </w:pPr>
      <w:rPr>
        <w:rFonts w:hint="eastAsia"/>
      </w:rPr>
    </w:lvl>
    <w:lvl w:ilvl="7">
      <w:start w:val="1"/>
      <w:numFmt w:val="decimal"/>
      <w:lvlText w:val="%1.%2.%3.%4.%5.%6.%7.%8"/>
      <w:lvlJc w:val="left"/>
      <w:pPr>
        <w:tabs>
          <w:tab w:val="num" w:pos="1718"/>
        </w:tabs>
        <w:ind w:left="1718" w:hanging="1440"/>
      </w:pPr>
      <w:rPr>
        <w:rFonts w:hint="eastAsia"/>
      </w:rPr>
    </w:lvl>
    <w:lvl w:ilvl="8">
      <w:start w:val="1"/>
      <w:numFmt w:val="decimal"/>
      <w:lvlText w:val="%1.%2.%3.%4.%5.%6.%7.%8.%9"/>
      <w:lvlJc w:val="left"/>
      <w:pPr>
        <w:tabs>
          <w:tab w:val="num" w:pos="1862"/>
        </w:tabs>
        <w:ind w:left="1862" w:hanging="1584"/>
      </w:pPr>
      <w:rPr>
        <w:rFonts w:hint="eastAsia"/>
      </w:rPr>
    </w:lvl>
  </w:abstractNum>
  <w:abstractNum w:abstractNumId="11" w15:restartNumberingAfterBreak="0">
    <w:nsid w:val="52413C72"/>
    <w:multiLevelType w:val="multilevel"/>
    <w:tmpl w:val="52413C72"/>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5D7D4983"/>
    <w:multiLevelType w:val="multilevel"/>
    <w:tmpl w:val="487AE3D0"/>
    <w:styleLink w:val="90"/>
    <w:lvl w:ilvl="0">
      <w:start w:val="5"/>
      <w:numFmt w:val="decimal"/>
      <w:suff w:val="nothing"/>
      <w:lvlText w:val="%1、"/>
      <w:lvlJc w:val="left"/>
      <w:pPr>
        <w:ind w:left="0" w:firstLine="0"/>
      </w:pPr>
      <w:rPr>
        <w:rFonts w:ascii="Times New Roman" w:eastAsia="宋体" w:hAnsi="Times New Roman"/>
        <w:b/>
        <w:i w:val="0"/>
        <w:snapToGrid w:val="0"/>
        <w:spacing w:val="0"/>
        <w:w w:val="100"/>
        <w:kern w:val="2"/>
        <w:position w:val="0"/>
        <w:sz w:val="28"/>
      </w:rPr>
    </w:lvl>
    <w:lvl w:ilvl="1">
      <w:start w:val="1"/>
      <w:numFmt w:val="decimal"/>
      <w:lvlRestart w:val="0"/>
      <w:isLgl/>
      <w:suff w:val="space"/>
      <w:lvlText w:val="%1.%2"/>
      <w:lvlJc w:val="left"/>
      <w:pPr>
        <w:ind w:left="0" w:firstLine="397"/>
      </w:pPr>
      <w:rPr>
        <w:rFonts w:ascii="Times New Roman" w:eastAsia="宋体" w:hAnsi="Times New Roman" w:hint="default"/>
        <w:b w:val="0"/>
        <w:i w:val="0"/>
        <w:strike w:val="0"/>
        <w:dstrike w:val="0"/>
        <w:sz w:val="24"/>
      </w:rPr>
    </w:lvl>
    <w:lvl w:ilvl="2">
      <w:start w:val="1"/>
      <w:numFmt w:val="decimal"/>
      <w:isLgl/>
      <w:suff w:val="space"/>
      <w:lvlText w:val="%1.%2.%3"/>
      <w:lvlJc w:val="left"/>
      <w:pPr>
        <w:ind w:left="0" w:firstLine="397"/>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15:restartNumberingAfterBreak="0">
    <w:nsid w:val="62CB59B1"/>
    <w:multiLevelType w:val="multilevel"/>
    <w:tmpl w:val="126AC464"/>
    <w:styleLink w:val="80"/>
    <w:lvl w:ilvl="0">
      <w:start w:val="5"/>
      <w:numFmt w:val="decimal"/>
      <w:suff w:val="space"/>
      <w:lvlText w:val="%1、"/>
      <w:lvlJc w:val="left"/>
      <w:pPr>
        <w:ind w:left="0" w:firstLine="0"/>
      </w:pPr>
      <w:rPr>
        <w:rFonts w:ascii="Times New Roman" w:eastAsia="宋体" w:hAnsi="Times New Roman"/>
        <w:b/>
        <w:i w:val="0"/>
        <w:snapToGrid w:val="0"/>
        <w:spacing w:val="0"/>
        <w:w w:val="100"/>
        <w:kern w:val="2"/>
        <w:position w:val="0"/>
        <w:sz w:val="28"/>
      </w:rPr>
    </w:lvl>
    <w:lvl w:ilvl="1">
      <w:start w:val="1"/>
      <w:numFmt w:val="decimal"/>
      <w:lvlRestart w:val="0"/>
      <w:isLgl/>
      <w:lvlText w:val="%1.%2"/>
      <w:lvlJc w:val="left"/>
      <w:pPr>
        <w:ind w:left="840" w:hanging="420"/>
      </w:pPr>
      <w:rPr>
        <w:rFonts w:ascii="Times New Roman" w:eastAsia="宋体" w:hAnsi="Times New Roman" w:hint="default"/>
        <w:b w:val="0"/>
        <w:i w:val="0"/>
        <w:strike w:val="0"/>
        <w:dstrike w:val="0"/>
        <w:sz w:val="24"/>
      </w:rPr>
    </w:lvl>
    <w:lvl w:ilvl="2">
      <w:start w:val="1"/>
      <w:numFmt w:val="decimal"/>
      <w:lvlText w:val="%3.%1.%2"/>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6B513E36"/>
    <w:multiLevelType w:val="multilevel"/>
    <w:tmpl w:val="69C8A28A"/>
    <w:lvl w:ilvl="0">
      <w:start w:val="1"/>
      <w:numFmt w:val="upperLetter"/>
      <w:pStyle w:val="15"/>
      <w:suff w:val="space"/>
      <w:lvlText w:val="附录%1 "/>
      <w:lvlJc w:val="left"/>
      <w:pPr>
        <w:ind w:left="0" w:firstLine="0"/>
      </w:pPr>
      <w:rPr>
        <w:rFonts w:ascii="宋体" w:eastAsia="宋体" w:hint="eastAsia"/>
        <w:b/>
        <w:i w:val="0"/>
        <w:spacing w:val="0"/>
        <w:w w:val="100"/>
        <w:position w:val="0"/>
        <w:sz w:val="30"/>
        <w:szCs w:val="30"/>
      </w:rPr>
    </w:lvl>
    <w:lvl w:ilvl="1">
      <w:start w:val="1"/>
      <w:numFmt w:val="decimal"/>
      <w:pStyle w:val="22"/>
      <w:suff w:val="space"/>
      <w:lvlText w:val="%1.%2"/>
      <w:lvlJc w:val="left"/>
      <w:pPr>
        <w:ind w:left="0" w:firstLine="0"/>
      </w:pPr>
      <w:rPr>
        <w:rFonts w:ascii="宋体" w:eastAsia="宋体" w:hint="eastAsia"/>
        <w:b/>
        <w:i w:val="0"/>
        <w:spacing w:val="0"/>
        <w:w w:val="100"/>
        <w:position w:val="0"/>
        <w:sz w:val="28"/>
        <w:szCs w:val="28"/>
      </w:rPr>
    </w:lvl>
    <w:lvl w:ilvl="2">
      <w:start w:val="1"/>
      <w:numFmt w:val="decimal"/>
      <w:pStyle w:val="31"/>
      <w:suff w:val="space"/>
      <w:lvlText w:val="%1.%2.%3"/>
      <w:lvlJc w:val="left"/>
      <w:pPr>
        <w:ind w:left="0" w:firstLine="0"/>
      </w:pPr>
      <w:rPr>
        <w:rFonts w:ascii="宋体" w:eastAsia="宋体" w:hint="eastAsia"/>
        <w:b/>
        <w:i w:val="0"/>
        <w:spacing w:val="0"/>
        <w:w w:val="100"/>
        <w:position w:val="0"/>
        <w:sz w:val="24"/>
        <w:szCs w:val="24"/>
      </w:rPr>
    </w:lvl>
    <w:lvl w:ilvl="3">
      <w:start w:val="1"/>
      <w:numFmt w:val="decimal"/>
      <w:suff w:val="space"/>
      <w:lvlText w:val="%1.%2.%3.%4"/>
      <w:lvlJc w:val="left"/>
      <w:pPr>
        <w:ind w:left="0" w:firstLine="0"/>
      </w:pPr>
      <w:rPr>
        <w:rFonts w:ascii="宋体" w:eastAsia="宋体" w:hint="eastAsia"/>
        <w:b/>
        <w:i w:val="0"/>
        <w:sz w:val="28"/>
        <w:szCs w:val="28"/>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5" w15:restartNumberingAfterBreak="0">
    <w:nsid w:val="6BDB7AFF"/>
    <w:multiLevelType w:val="hybridMultilevel"/>
    <w:tmpl w:val="D8D0598A"/>
    <w:lvl w:ilvl="0" w:tplc="16200C8E">
      <w:numFmt w:val="decimal"/>
      <w:pStyle w:val="220"/>
      <w:lvlText w:val=""/>
      <w:lvlJc w:val="left"/>
      <w:pPr>
        <w:ind w:left="0" w:firstLine="0"/>
      </w:pPr>
    </w:lvl>
    <w:lvl w:ilvl="1" w:tplc="1CE00546">
      <w:numFmt w:val="decimal"/>
      <w:lvlText w:val=""/>
      <w:lvlJc w:val="left"/>
      <w:pPr>
        <w:ind w:left="0" w:firstLine="0"/>
      </w:pPr>
    </w:lvl>
    <w:lvl w:ilvl="2" w:tplc="91724B9C">
      <w:numFmt w:val="decimal"/>
      <w:lvlText w:val=""/>
      <w:lvlJc w:val="left"/>
      <w:pPr>
        <w:ind w:left="0" w:firstLine="0"/>
      </w:pPr>
    </w:lvl>
    <w:lvl w:ilvl="3" w:tplc="F63E5E0E">
      <w:numFmt w:val="decimal"/>
      <w:lvlText w:val=""/>
      <w:lvlJc w:val="left"/>
      <w:pPr>
        <w:ind w:left="0" w:firstLine="0"/>
      </w:pPr>
    </w:lvl>
    <w:lvl w:ilvl="4" w:tplc="A5E009AA">
      <w:numFmt w:val="decimal"/>
      <w:lvlText w:val=""/>
      <w:lvlJc w:val="left"/>
      <w:pPr>
        <w:ind w:left="0" w:firstLine="0"/>
      </w:pPr>
    </w:lvl>
    <w:lvl w:ilvl="5" w:tplc="FF1C6866">
      <w:numFmt w:val="decimal"/>
      <w:lvlText w:val=""/>
      <w:lvlJc w:val="left"/>
      <w:pPr>
        <w:ind w:left="0" w:firstLine="0"/>
      </w:pPr>
    </w:lvl>
    <w:lvl w:ilvl="6" w:tplc="6E7040C8">
      <w:numFmt w:val="decimal"/>
      <w:lvlText w:val=""/>
      <w:lvlJc w:val="left"/>
      <w:pPr>
        <w:ind w:left="0" w:firstLine="0"/>
      </w:pPr>
    </w:lvl>
    <w:lvl w:ilvl="7" w:tplc="9CB2FDD8">
      <w:numFmt w:val="decimal"/>
      <w:lvlText w:val=""/>
      <w:lvlJc w:val="left"/>
      <w:pPr>
        <w:ind w:left="0" w:firstLine="0"/>
      </w:pPr>
    </w:lvl>
    <w:lvl w:ilvl="8" w:tplc="CB2CDCEC">
      <w:numFmt w:val="decimal"/>
      <w:lvlText w:val=""/>
      <w:lvlJc w:val="left"/>
      <w:pPr>
        <w:ind w:left="0" w:firstLine="0"/>
      </w:pPr>
    </w:lvl>
  </w:abstractNum>
  <w:abstractNum w:abstractNumId="16" w15:restartNumberingAfterBreak="0">
    <w:nsid w:val="6CEA2025"/>
    <w:multiLevelType w:val="multilevel"/>
    <w:tmpl w:val="100AA28A"/>
    <w:lvl w:ilvl="0">
      <w:start w:val="1"/>
      <w:numFmt w:val="none"/>
      <w:pStyle w:val="TOC11"/>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pStyle w:val="bceer"/>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7" w15:restartNumberingAfterBreak="0">
    <w:nsid w:val="6FFB4769"/>
    <w:multiLevelType w:val="multilevel"/>
    <w:tmpl w:val="04090023"/>
    <w:styleLink w:val="a4"/>
    <w:lvl w:ilvl="0">
      <w:start w:val="1"/>
      <w:numFmt w:val="upperRoman"/>
      <w:lvlText w:val="第 %1 条"/>
      <w:lvlJc w:val="left"/>
      <w:pPr>
        <w:tabs>
          <w:tab w:val="num" w:pos="1440"/>
        </w:tabs>
        <w:ind w:left="0" w:firstLine="0"/>
      </w:pPr>
    </w:lvl>
    <w:lvl w:ilvl="1">
      <w:start w:val="1"/>
      <w:numFmt w:val="decimalZero"/>
      <w:isLgl/>
      <w:lvlText w:val="节 %1.%2"/>
      <w:lvlJc w:val="left"/>
      <w:pPr>
        <w:tabs>
          <w:tab w:val="num" w:pos="72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0F2326A"/>
    <w:multiLevelType w:val="multilevel"/>
    <w:tmpl w:val="76B69492"/>
    <w:lvl w:ilvl="0">
      <w:start w:val="1"/>
      <w:numFmt w:val="chineseCountingThousand"/>
      <w:pStyle w:val="1-bestwa"/>
      <w:lvlText w:val="第%1章"/>
      <w:lvlJc w:val="left"/>
      <w:pPr>
        <w:ind w:left="0" w:firstLine="0"/>
      </w:pPr>
      <w:rPr>
        <w:rFonts w:hint="eastAsia"/>
      </w:rPr>
    </w:lvl>
    <w:lvl w:ilvl="1">
      <w:start w:val="1"/>
      <w:numFmt w:val="chineseCountingThousand"/>
      <w:lvlText w:val="第%2节"/>
      <w:lvlJc w:val="left"/>
      <w:pPr>
        <w:ind w:left="0" w:firstLine="0"/>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lvlText w:val="%3"/>
      <w:lvlJc w:val="left"/>
      <w:pPr>
        <w:ind w:left="0" w:firstLine="0"/>
      </w:pPr>
      <w:rPr>
        <w:rFonts w:hint="eastAsia"/>
      </w:rPr>
    </w:lvl>
    <w:lvl w:ilvl="3">
      <w:start w:val="1"/>
      <w:numFmt w:val="decimal"/>
      <w:lvlText w:val="%3.%4"/>
      <w:lvlJc w:val="left"/>
      <w:pPr>
        <w:ind w:left="0" w:firstLine="0"/>
      </w:pPr>
      <w:rPr>
        <w:rFonts w:hint="eastAsia"/>
      </w:rPr>
    </w:lvl>
    <w:lvl w:ilvl="4">
      <w:start w:val="1"/>
      <w:numFmt w:val="decimal"/>
      <w:pStyle w:val="5-bestwa"/>
      <w:lvlText w:val="%3.%4.%5"/>
      <w:lvlJc w:val="left"/>
      <w:pPr>
        <w:ind w:left="0" w:firstLine="0"/>
      </w:pPr>
      <w:rPr>
        <w:rFonts w:hint="eastAsia"/>
      </w:rPr>
    </w:lvl>
    <w:lvl w:ilvl="5">
      <w:start w:val="1"/>
      <w:numFmt w:val="decimal"/>
      <w:lvlText w:val="%3.%4.%5.%6"/>
      <w:lvlJc w:val="left"/>
      <w:pPr>
        <w:ind w:left="0" w:firstLine="0"/>
      </w:pPr>
      <w:rPr>
        <w:rFonts w:hint="eastAsia"/>
      </w:rPr>
    </w:lvl>
    <w:lvl w:ilvl="6">
      <w:start w:val="1"/>
      <w:numFmt w:val="decimal"/>
      <w:lvlText w:val="%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16"/>
  </w:num>
  <w:num w:numId="2">
    <w:abstractNumId w:val="6"/>
  </w:num>
  <w:num w:numId="3">
    <w:abstractNumId w:val="2"/>
  </w:num>
  <w:num w:numId="4">
    <w:abstractNumId w:val="17"/>
  </w:num>
  <w:num w:numId="5">
    <w:abstractNumId w:val="10"/>
  </w:num>
  <w:num w:numId="6">
    <w:abstractNumId w:val="14"/>
  </w:num>
  <w:num w:numId="7">
    <w:abstractNumId w:val="4"/>
  </w:num>
  <w:num w:numId="8">
    <w:abstractNumId w:val="1"/>
  </w:num>
  <w:num w:numId="9">
    <w:abstractNumId w:val="7"/>
  </w:num>
  <w:num w:numId="10">
    <w:abstractNumId w:val="13"/>
  </w:num>
  <w:num w:numId="11">
    <w:abstractNumId w:val="12"/>
  </w:num>
  <w:num w:numId="12">
    <w:abstractNumId w:val="5"/>
  </w:num>
  <w:num w:numId="13">
    <w:abstractNumId w:val="8"/>
  </w:num>
  <w:num w:numId="14">
    <w:abstractNumId w:val="3"/>
  </w:num>
  <w:num w:numId="15">
    <w:abstractNumId w:val="0"/>
  </w:num>
  <w:num w:numId="16">
    <w:abstractNumId w:val="15"/>
  </w:num>
  <w:num w:numId="17">
    <w:abstractNumId w:val="18"/>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D51"/>
    <w:rsid w:val="00024D51"/>
    <w:rsid w:val="008F6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DB57"/>
  <w15:chartTrackingRefBased/>
  <w15:docId w15:val="{B4E22F84-371D-4E13-9124-76A73E7A5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iPriority="0" w:unhideWhenUsed="1"/>
    <w:lsdException w:name="Table Grid 4" w:semiHidden="1" w:uiPriority="0" w:unhideWhenUsed="1"/>
    <w:lsdException w:name="Table Grid 5" w:semiHidden="1" w:unhideWhenUsed="1"/>
    <w:lsdException w:name="Table Grid 6" w:semiHidden="1" w:uiPriority="0"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024D51"/>
    <w:rPr>
      <w:rFonts w:ascii="宋体" w:eastAsia="宋体" w:hAnsi="宋体" w:cs="宋体"/>
      <w:kern w:val="0"/>
      <w:sz w:val="24"/>
      <w:szCs w:val="24"/>
    </w:rPr>
  </w:style>
  <w:style w:type="paragraph" w:styleId="1">
    <w:name w:val="heading 1"/>
    <w:aliases w:val="永康-1,1.标题 1,Ch,条标题1.1.1 + 小四,居中,行距: 单倍行距,标题 1 1,标书1,H1,h1,1st level,Section Head,l1,Heading 0,PIM 1,Head1,Heading apps,合同标题,Header1,卷标题,Datasheet title,H11,H12,H13,H14,H15,H16,H17,Level 1 Topic Heading,Head 1,Head 11,Head 12,Head 111,b1,-*+,大,标"/>
    <w:basedOn w:val="a6"/>
    <w:next w:val="a6"/>
    <w:link w:val="16"/>
    <w:uiPriority w:val="9"/>
    <w:qFormat/>
    <w:rsid w:val="00024D51"/>
    <w:pPr>
      <w:numPr>
        <w:numId w:val="2"/>
      </w:numPr>
      <w:spacing w:beforeLines="100" w:before="326" w:afterLines="50" w:after="163"/>
      <w:outlineLvl w:val="0"/>
    </w:pPr>
    <w:rPr>
      <w:b/>
      <w:bCs/>
      <w:kern w:val="44"/>
      <w:sz w:val="36"/>
      <w:szCs w:val="44"/>
    </w:rPr>
  </w:style>
  <w:style w:type="paragraph" w:styleId="20">
    <w:name w:val="heading 2"/>
    <w:aliases w:val="永康-2,节标题 1.1,section:2,标题 1.1,编号标题2,1.1,标题 2 Char Char Char,自标题 2,节,T2,标题 2 Char Char,2 headline,h,headline,S&amp;R2,ERMH2 Char,T21,T22,T211,T23,T212,T24,T213,T221,T2111,T231,T2121,标题2.1,H2,大標題,第一章 標題 2,Heading 2 Hidden,Heading 2 CCBS,h2,PIM2,Titre3,b2"/>
    <w:next w:val="a6"/>
    <w:link w:val="23"/>
    <w:uiPriority w:val="9"/>
    <w:qFormat/>
    <w:rsid w:val="00024D51"/>
    <w:pPr>
      <w:numPr>
        <w:ilvl w:val="1"/>
        <w:numId w:val="2"/>
      </w:numPr>
      <w:spacing w:beforeLines="100" w:before="240" w:afterLines="100" w:after="240"/>
      <w:outlineLvl w:val="1"/>
    </w:pPr>
    <w:rPr>
      <w:rFonts w:ascii="Arial" w:eastAsia="仿宋" w:hAnsi="宋体" w:cs="Times New Roman"/>
      <w:b/>
      <w:bCs/>
      <w:color w:val="000000"/>
      <w:kern w:val="0"/>
      <w:sz w:val="32"/>
      <w:szCs w:val="32"/>
    </w:rPr>
  </w:style>
  <w:style w:type="paragraph" w:styleId="3">
    <w:name w:val="heading 3"/>
    <w:aliases w:val="H3,H31,H32,H33,H311,H321,H34,H35,H36,H37,H38,H39,H310,H312,H313,H314,H315,H316,H317,H318,H319,H320,H322,H323,H324,H325,H326,H3181,H3191,H3201,H327,H328,H329,H330,H331,H332,H333,H334,H335,H336,H337,H338,H339,H340,H341,H342,H343,H344,H345,H346,标题 一,头"/>
    <w:basedOn w:val="a5"/>
    <w:next w:val="a6"/>
    <w:link w:val="32"/>
    <w:uiPriority w:val="9"/>
    <w:qFormat/>
    <w:rsid w:val="00024D51"/>
    <w:pPr>
      <w:widowControl w:val="0"/>
      <w:numPr>
        <w:ilvl w:val="2"/>
        <w:numId w:val="2"/>
      </w:numPr>
      <w:spacing w:before="120" w:after="120" w:line="360" w:lineRule="auto"/>
      <w:outlineLvl w:val="2"/>
    </w:pPr>
    <w:rPr>
      <w:rFonts w:ascii="Times New Roman" w:eastAsia="仿宋" w:hAnsi="Times New Roman" w:cs="Times New Roman"/>
      <w:b/>
      <w:bCs/>
      <w:kern w:val="2"/>
      <w:sz w:val="28"/>
      <w:szCs w:val="32"/>
    </w:rPr>
  </w:style>
  <w:style w:type="paragraph" w:styleId="4">
    <w:name w:val="heading 4"/>
    <w:aliases w:val="二级,4 dash,d,dash,4 dash1,d1,31,dash1,4 dash2,d2,32,dash2,4 dash11,d11,311,dash11,4 dash3,d3,33,dash3,4 dash12,d12,312,dash12,4 dash21,d21,321,dash21,4 dash111,d111,3111,dash111,4 dash4,d4,34,dash4,4 dash5,d5,35,dash5,4 dash6,d6,36,dash6,d13,313,四,H"/>
    <w:basedOn w:val="a6"/>
    <w:next w:val="a6"/>
    <w:link w:val="40"/>
    <w:uiPriority w:val="9"/>
    <w:qFormat/>
    <w:rsid w:val="00024D51"/>
    <w:pPr>
      <w:numPr>
        <w:ilvl w:val="3"/>
        <w:numId w:val="2"/>
      </w:numPr>
      <w:spacing w:before="240" w:after="120"/>
      <w:outlineLvl w:val="3"/>
    </w:pPr>
    <w:rPr>
      <w:rFonts w:ascii="Arial" w:hAnsi="Arial"/>
      <w:b/>
      <w:bCs/>
      <w:szCs w:val="28"/>
    </w:rPr>
  </w:style>
  <w:style w:type="paragraph" w:styleId="5">
    <w:name w:val="heading 5"/>
    <w:aliases w:val="标题（一）,标题 5 Char Char,1),项,无序号，小四黑常规，空两字,标5,无序号，小四黑常规，空两字 Char,1) Char,项 Char,标题 5表头,MB5,一级项,三号宋体居中行距1.5倍,3号宋体居中行距1.5倍,五,Ü5 + Nr,h5,Heading5,l5,ds,dd,Alt+5,标题1.1.1.1.1,H5,一,口,Second Subheading,PIM 5,heading 5,l5+toc5,Numbered Sub-list,hm,第四层条,法律法规"/>
    <w:basedOn w:val="a5"/>
    <w:next w:val="a5"/>
    <w:link w:val="50"/>
    <w:qFormat/>
    <w:rsid w:val="00024D51"/>
    <w:pPr>
      <w:keepNext/>
      <w:keepLines/>
      <w:widowControl w:val="0"/>
      <w:numPr>
        <w:ilvl w:val="4"/>
        <w:numId w:val="2"/>
      </w:numPr>
      <w:tabs>
        <w:tab w:val="left" w:pos="1260"/>
      </w:tabs>
      <w:spacing w:line="360" w:lineRule="auto"/>
      <w:ind w:left="0"/>
      <w:outlineLvl w:val="4"/>
    </w:pPr>
    <w:rPr>
      <w:rFonts w:eastAsia="仿宋" w:hAnsi="Times New Roman" w:cs="Times New Roman"/>
      <w:b/>
      <w:kern w:val="2"/>
      <w:szCs w:val="20"/>
    </w:rPr>
  </w:style>
  <w:style w:type="paragraph" w:styleId="6">
    <w:name w:val="heading 6"/>
    <w:aliases w:val="标题1.1.1.1.1.1,H6,无节,标题8,标题6，6级标题，小四中宋粗，无序号,二级项,标题6，6级标题，小四中宋粗，无序号 Char,目录"/>
    <w:basedOn w:val="a5"/>
    <w:next w:val="a5"/>
    <w:link w:val="60"/>
    <w:qFormat/>
    <w:rsid w:val="00024D51"/>
    <w:pPr>
      <w:keepNext/>
      <w:keepLines/>
      <w:widowControl w:val="0"/>
      <w:numPr>
        <w:ilvl w:val="5"/>
        <w:numId w:val="2"/>
      </w:numPr>
      <w:tabs>
        <w:tab w:val="left" w:pos="1260"/>
      </w:tabs>
      <w:spacing w:before="240" w:after="64" w:line="320" w:lineRule="auto"/>
      <w:outlineLvl w:val="5"/>
    </w:pPr>
    <w:rPr>
      <w:rFonts w:ascii="Arial" w:eastAsia="黑体" w:hAnsi="Arial" w:cs="Times New Roman"/>
      <w:b/>
      <w:kern w:val="2"/>
      <w:szCs w:val="20"/>
    </w:rPr>
  </w:style>
  <w:style w:type="paragraph" w:styleId="7">
    <w:name w:val="heading 7"/>
    <w:aliases w:val="项标题(1),表标题,标题 7 表,无节条,表格标题1 Char,表格标题1,无节条 Char Char,标7,无级项"/>
    <w:basedOn w:val="a5"/>
    <w:next w:val="a5"/>
    <w:link w:val="70"/>
    <w:qFormat/>
    <w:rsid w:val="00024D51"/>
    <w:pPr>
      <w:keepNext/>
      <w:keepLines/>
      <w:widowControl w:val="0"/>
      <w:numPr>
        <w:ilvl w:val="6"/>
        <w:numId w:val="2"/>
      </w:numPr>
      <w:tabs>
        <w:tab w:val="left" w:pos="1260"/>
      </w:tabs>
      <w:spacing w:before="240" w:after="64" w:line="320" w:lineRule="auto"/>
      <w:outlineLvl w:val="6"/>
    </w:pPr>
    <w:rPr>
      <w:rFonts w:hAnsi="Times New Roman" w:cs="Times New Roman"/>
      <w:b/>
      <w:kern w:val="2"/>
      <w:szCs w:val="20"/>
    </w:rPr>
  </w:style>
  <w:style w:type="paragraph" w:styleId="8">
    <w:name w:val="heading 8"/>
    <w:aliases w:val="目标题 1),无节款,注"/>
    <w:basedOn w:val="a5"/>
    <w:next w:val="a5"/>
    <w:link w:val="81"/>
    <w:qFormat/>
    <w:rsid w:val="00024D51"/>
    <w:pPr>
      <w:keepNext/>
      <w:keepLines/>
      <w:widowControl w:val="0"/>
      <w:numPr>
        <w:ilvl w:val="7"/>
        <w:numId w:val="2"/>
      </w:numPr>
      <w:tabs>
        <w:tab w:val="left" w:pos="1260"/>
      </w:tabs>
      <w:spacing w:before="240" w:after="64" w:line="320" w:lineRule="auto"/>
      <w:outlineLvl w:val="7"/>
    </w:pPr>
    <w:rPr>
      <w:rFonts w:ascii="Arial" w:eastAsia="黑体" w:hAnsi="Arial" w:cs="Times New Roman"/>
      <w:kern w:val="2"/>
      <w:szCs w:val="20"/>
    </w:rPr>
  </w:style>
  <w:style w:type="paragraph" w:styleId="9">
    <w:name w:val="heading 9"/>
    <w:aliases w:val="干标题(a),无节项"/>
    <w:basedOn w:val="a5"/>
    <w:next w:val="a5"/>
    <w:link w:val="91"/>
    <w:qFormat/>
    <w:rsid w:val="00024D51"/>
    <w:pPr>
      <w:keepNext/>
      <w:keepLines/>
      <w:widowControl w:val="0"/>
      <w:numPr>
        <w:ilvl w:val="8"/>
        <w:numId w:val="2"/>
      </w:numPr>
      <w:tabs>
        <w:tab w:val="left" w:pos="1260"/>
      </w:tabs>
      <w:spacing w:before="240" w:after="64" w:line="320" w:lineRule="auto"/>
      <w:outlineLvl w:val="8"/>
    </w:pPr>
    <w:rPr>
      <w:rFonts w:ascii="Arial" w:eastAsia="黑体" w:hAnsi="Arial" w:cs="Times New Roman"/>
      <w:kern w:val="2"/>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标题 1 字符"/>
    <w:aliases w:val="永康-1 字符,1.标题 1 字符,Ch 字符,条标题1.1.1 + 小四 字符,居中 字符,行距: 单倍行距 字符,标题 1 1 字符,标书1 字符,H1 字符,h1 字符,1st level 字符,Section Head 字符,l1 字符,Heading 0 字符,PIM 1 字符,Head1 字符,Heading apps 字符,合同标题 字符,Header1 字符,卷标题 字符,Datasheet title 字符,H11 字符,H12 字符,H13 字符,H14 字符"/>
    <w:basedOn w:val="a7"/>
    <w:link w:val="1"/>
    <w:uiPriority w:val="9"/>
    <w:rsid w:val="00024D51"/>
    <w:rPr>
      <w:rFonts w:ascii="宋体" w:eastAsia="仿宋" w:hAnsi="新宋体" w:cs="Times New Roman"/>
      <w:b/>
      <w:bCs/>
      <w:kern w:val="44"/>
      <w:sz w:val="36"/>
      <w:szCs w:val="44"/>
    </w:rPr>
  </w:style>
  <w:style w:type="character" w:customStyle="1" w:styleId="23">
    <w:name w:val="标题 2 字符"/>
    <w:aliases w:val="永康-2 字符,节标题 1.1 字符,section:2 字符,标题 1.1 字符,编号标题2 字符,1.1 字符,标题 2 Char Char Char 字符,自标题 2 字符,节 字符,T2 字符,标题 2 Char Char 字符,2 headline 字符,h 字符,headline 字符,S&amp;R2 字符,ERMH2 Char 字符,T21 字符,T22 字符,T211 字符,T23 字符,T212 字符,T24 字符,T213 字符,T221 字符,T2111 字符"/>
    <w:basedOn w:val="a7"/>
    <w:link w:val="20"/>
    <w:uiPriority w:val="9"/>
    <w:rsid w:val="00024D51"/>
    <w:rPr>
      <w:rFonts w:ascii="Arial" w:eastAsia="仿宋" w:hAnsi="宋体" w:cs="Times New Roman"/>
      <w:b/>
      <w:bCs/>
      <w:color w:val="000000"/>
      <w:kern w:val="0"/>
      <w:sz w:val="32"/>
      <w:szCs w:val="32"/>
    </w:rPr>
  </w:style>
  <w:style w:type="character" w:customStyle="1" w:styleId="32">
    <w:name w:val="标题 3 字符"/>
    <w:aliases w:val="H3 字符,H31 字符,H32 字符,H33 字符,H311 字符,H321 字符,H34 字符,H35 字符,H36 字符,H37 字符,H38 字符,H39 字符,H310 字符,H312 字符,H313 字符,H314 字符,H315 字符,H316 字符,H317 字符,H318 字符,H319 字符,H320 字符,H322 字符,H323 字符,H324 字符,H325 字符,H326 字符,H3181 字符,H3191 字符,H3201 字符,H327 字符,头 字符"/>
    <w:basedOn w:val="a7"/>
    <w:link w:val="3"/>
    <w:uiPriority w:val="9"/>
    <w:rsid w:val="00024D51"/>
    <w:rPr>
      <w:rFonts w:ascii="Times New Roman" w:eastAsia="仿宋" w:hAnsi="Times New Roman" w:cs="Times New Roman"/>
      <w:b/>
      <w:bCs/>
      <w:sz w:val="28"/>
      <w:szCs w:val="32"/>
    </w:rPr>
  </w:style>
  <w:style w:type="character" w:customStyle="1" w:styleId="40">
    <w:name w:val="标题 4 字符"/>
    <w:aliases w:val="二级 字符,4 dash 字符,d 字符,dash 字符,4 dash1 字符,d1 字符,31 字符,dash1 字符,4 dash2 字符,d2 字符,32 字符,dash2 字符,4 dash11 字符,d11 字符,311 字符,dash11 字符,4 dash3 字符,d3 字符,33 字符,dash3 字符,4 dash12 字符,d12 字符,312 字符,dash12 字符,4 dash21 字符,d21 字符,321 字符,dash21 字符,4 dash111 字符"/>
    <w:basedOn w:val="a7"/>
    <w:link w:val="4"/>
    <w:uiPriority w:val="9"/>
    <w:rsid w:val="00024D51"/>
    <w:rPr>
      <w:rFonts w:ascii="Arial" w:eastAsia="仿宋" w:hAnsi="Arial" w:cs="Times New Roman"/>
      <w:b/>
      <w:bCs/>
      <w:sz w:val="24"/>
      <w:szCs w:val="28"/>
    </w:rPr>
  </w:style>
  <w:style w:type="character" w:customStyle="1" w:styleId="50">
    <w:name w:val="标题 5 字符"/>
    <w:aliases w:val="标题（一） 字符,标题 5 Char Char 字符,1) 字符,项 字符,无序号，小四黑常规，空两字 字符,标5 字符,无序号，小四黑常规，空两字 Char 字符,1) Char 字符,项 Char 字符,标题 5表头 字符,MB5 字符,一级项 字符,三号宋体居中行距1.5倍 字符,3号宋体居中行距1.5倍 字符,五 字符,Ü5 + Nr 字符,h5 字符,Heading5 字符,l5 字符,ds 字符,dd 字符,Alt+5 字符,标题1.1.1.1.1 字符,H5 字符"/>
    <w:basedOn w:val="a7"/>
    <w:link w:val="5"/>
    <w:rsid w:val="00024D51"/>
    <w:rPr>
      <w:rFonts w:ascii="宋体" w:eastAsia="仿宋" w:hAnsi="Times New Roman" w:cs="Times New Roman"/>
      <w:b/>
      <w:sz w:val="24"/>
      <w:szCs w:val="20"/>
    </w:rPr>
  </w:style>
  <w:style w:type="character" w:customStyle="1" w:styleId="60">
    <w:name w:val="标题 6 字符"/>
    <w:aliases w:val="标题1.1.1.1.1.1 字符,H6 字符,无节 字符,标题8 字符,标题6，6级标题，小四中宋粗，无序号 字符,二级项 字符,标题6，6级标题，小四中宋粗，无序号 Char 字符,目录 字符"/>
    <w:basedOn w:val="a7"/>
    <w:link w:val="6"/>
    <w:rsid w:val="00024D51"/>
    <w:rPr>
      <w:rFonts w:ascii="Arial" w:eastAsia="黑体" w:hAnsi="Arial" w:cs="Times New Roman"/>
      <w:b/>
      <w:sz w:val="24"/>
      <w:szCs w:val="20"/>
    </w:rPr>
  </w:style>
  <w:style w:type="character" w:customStyle="1" w:styleId="70">
    <w:name w:val="标题 7 字符"/>
    <w:aliases w:val="项标题(1) 字符,表标题 字符,标题 7 表 字符,无节条 字符,表格标题1 Char 字符,表格标题1 字符,无节条 Char Char 字符,标7 字符,无级项 字符"/>
    <w:basedOn w:val="a7"/>
    <w:link w:val="7"/>
    <w:rsid w:val="00024D51"/>
    <w:rPr>
      <w:rFonts w:ascii="宋体" w:eastAsia="宋体" w:hAnsi="Times New Roman" w:cs="Times New Roman"/>
      <w:b/>
      <w:sz w:val="24"/>
      <w:szCs w:val="20"/>
    </w:rPr>
  </w:style>
  <w:style w:type="character" w:customStyle="1" w:styleId="81">
    <w:name w:val="标题 8 字符"/>
    <w:aliases w:val="目标题 1) 字符,无节款 字符,注 字符"/>
    <w:basedOn w:val="a7"/>
    <w:link w:val="8"/>
    <w:rsid w:val="00024D51"/>
    <w:rPr>
      <w:rFonts w:ascii="Arial" w:eastAsia="黑体" w:hAnsi="Arial" w:cs="Times New Roman"/>
      <w:sz w:val="24"/>
      <w:szCs w:val="20"/>
    </w:rPr>
  </w:style>
  <w:style w:type="character" w:customStyle="1" w:styleId="91">
    <w:name w:val="标题 9 字符"/>
    <w:aliases w:val="干标题(a) 字符,无节项 字符"/>
    <w:basedOn w:val="a7"/>
    <w:link w:val="9"/>
    <w:rsid w:val="00024D51"/>
    <w:rPr>
      <w:rFonts w:ascii="Arial" w:eastAsia="黑体" w:hAnsi="Arial" w:cs="Times New Roman"/>
      <w:sz w:val="24"/>
      <w:szCs w:val="20"/>
    </w:rPr>
  </w:style>
  <w:style w:type="paragraph" w:styleId="aa">
    <w:name w:val="Document Map"/>
    <w:basedOn w:val="a5"/>
    <w:link w:val="ab"/>
    <w:unhideWhenUsed/>
    <w:rsid w:val="00024D51"/>
    <w:pPr>
      <w:widowControl w:val="0"/>
      <w:spacing w:line="360" w:lineRule="auto"/>
      <w:ind w:firstLineChars="200" w:firstLine="200"/>
      <w:jc w:val="both"/>
    </w:pPr>
    <w:rPr>
      <w:rFonts w:hAnsi="Times New Roman" w:cs="Times New Roman"/>
      <w:kern w:val="2"/>
      <w:sz w:val="18"/>
      <w:szCs w:val="18"/>
    </w:rPr>
  </w:style>
  <w:style w:type="character" w:customStyle="1" w:styleId="ab">
    <w:name w:val="文档结构图 字符"/>
    <w:basedOn w:val="a7"/>
    <w:link w:val="aa"/>
    <w:rsid w:val="00024D51"/>
    <w:rPr>
      <w:rFonts w:ascii="宋体" w:eastAsia="宋体" w:hAnsi="Times New Roman" w:cs="Times New Roman"/>
      <w:sz w:val="18"/>
      <w:szCs w:val="18"/>
    </w:rPr>
  </w:style>
  <w:style w:type="paragraph" w:customStyle="1" w:styleId="a6">
    <w:name w:val="常用正文样式"/>
    <w:link w:val="Char1"/>
    <w:qFormat/>
    <w:rsid w:val="00024D51"/>
    <w:pPr>
      <w:widowControl w:val="0"/>
      <w:spacing w:line="360" w:lineRule="auto"/>
      <w:ind w:firstLine="454"/>
      <w:jc w:val="both"/>
    </w:pPr>
    <w:rPr>
      <w:rFonts w:ascii="宋体" w:eastAsia="仿宋" w:hAnsi="新宋体" w:cs="Times New Roman"/>
      <w:sz w:val="24"/>
      <w:szCs w:val="24"/>
    </w:rPr>
  </w:style>
  <w:style w:type="table" w:styleId="ac">
    <w:name w:val="Table Grid"/>
    <w:aliases w:val="专业网格,网格型c,网格型（pxg）,歌剧院表格式"/>
    <w:basedOn w:val="a8"/>
    <w:uiPriority w:val="59"/>
    <w:qFormat/>
    <w:rsid w:val="00024D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常用封面编制日期"/>
    <w:basedOn w:val="a6"/>
    <w:next w:val="a6"/>
    <w:uiPriority w:val="99"/>
    <w:qFormat/>
    <w:rsid w:val="00024D51"/>
    <w:pPr>
      <w:ind w:firstLine="0"/>
      <w:jc w:val="center"/>
    </w:pPr>
    <w:rPr>
      <w:rFonts w:eastAsia="华文新魏"/>
      <w:b/>
      <w:sz w:val="32"/>
    </w:rPr>
  </w:style>
  <w:style w:type="paragraph" w:customStyle="1" w:styleId="ae">
    <w:name w:val="常用封面项目名称"/>
    <w:next w:val="a6"/>
    <w:uiPriority w:val="99"/>
    <w:qFormat/>
    <w:rsid w:val="00024D51"/>
    <w:pPr>
      <w:spacing w:beforeLines="100" w:before="240" w:afterLines="100" w:after="240" w:line="360" w:lineRule="auto"/>
      <w:jc w:val="center"/>
    </w:pPr>
    <w:rPr>
      <w:rFonts w:ascii="华文新魏" w:eastAsia="华文新魏" w:hAnsi="华文新魏" w:cs="华文新魏"/>
      <w:b/>
      <w:sz w:val="56"/>
      <w:szCs w:val="24"/>
    </w:rPr>
  </w:style>
  <w:style w:type="paragraph" w:customStyle="1" w:styleId="af">
    <w:name w:val="常用封面建设单位"/>
    <w:next w:val="a6"/>
    <w:uiPriority w:val="99"/>
    <w:qFormat/>
    <w:rsid w:val="00024D51"/>
    <w:pPr>
      <w:spacing w:line="360" w:lineRule="auto"/>
      <w:jc w:val="center"/>
    </w:pPr>
    <w:rPr>
      <w:rFonts w:ascii="宋体" w:eastAsia="华文新魏" w:hAnsi="新宋体" w:cs="Times New Roman"/>
      <w:b/>
      <w:sz w:val="48"/>
      <w:szCs w:val="24"/>
    </w:rPr>
  </w:style>
  <w:style w:type="paragraph" w:customStyle="1" w:styleId="af0">
    <w:name w:val="常用封面文本名称"/>
    <w:next w:val="a6"/>
    <w:uiPriority w:val="99"/>
    <w:qFormat/>
    <w:rsid w:val="00024D51"/>
    <w:pPr>
      <w:spacing w:before="240" w:after="240" w:line="360" w:lineRule="auto"/>
      <w:jc w:val="center"/>
    </w:pPr>
    <w:rPr>
      <w:rFonts w:ascii="华文新魏" w:eastAsia="华文新魏" w:hAnsi="华文新魏" w:cs="华文新魏"/>
      <w:b/>
      <w:sz w:val="96"/>
      <w:szCs w:val="52"/>
    </w:rPr>
  </w:style>
  <w:style w:type="paragraph" w:styleId="af1">
    <w:name w:val="header"/>
    <w:basedOn w:val="a5"/>
    <w:link w:val="af2"/>
    <w:uiPriority w:val="99"/>
    <w:unhideWhenUsed/>
    <w:qFormat/>
    <w:rsid w:val="00024D51"/>
    <w:pPr>
      <w:widowControl w:val="0"/>
      <w:pBdr>
        <w:bottom w:val="single" w:sz="6" w:space="1" w:color="auto"/>
      </w:pBdr>
      <w:tabs>
        <w:tab w:val="center" w:pos="4153"/>
        <w:tab w:val="right" w:pos="8306"/>
      </w:tabs>
      <w:snapToGrid w:val="0"/>
      <w:jc w:val="center"/>
    </w:pPr>
    <w:rPr>
      <w:rFonts w:ascii="Times New Roman" w:eastAsia="仿宋" w:hAnsi="Times New Roman" w:cs="Times New Roman"/>
      <w:kern w:val="2"/>
      <w:sz w:val="18"/>
      <w:szCs w:val="18"/>
    </w:rPr>
  </w:style>
  <w:style w:type="character" w:customStyle="1" w:styleId="af2">
    <w:name w:val="页眉 字符"/>
    <w:basedOn w:val="a7"/>
    <w:link w:val="af1"/>
    <w:uiPriority w:val="99"/>
    <w:qFormat/>
    <w:rsid w:val="00024D51"/>
    <w:rPr>
      <w:rFonts w:ascii="Times New Roman" w:eastAsia="仿宋" w:hAnsi="Times New Roman" w:cs="Times New Roman"/>
      <w:sz w:val="18"/>
      <w:szCs w:val="18"/>
    </w:rPr>
  </w:style>
  <w:style w:type="table" w:styleId="51">
    <w:name w:val="Table Grid 5"/>
    <w:basedOn w:val="a8"/>
    <w:uiPriority w:val="99"/>
    <w:unhideWhenUsed/>
    <w:rsid w:val="00024D51"/>
    <w:pPr>
      <w:widowControl w:val="0"/>
      <w:spacing w:line="360" w:lineRule="auto"/>
      <w:ind w:firstLineChars="200" w:firstLine="200"/>
      <w:jc w:val="both"/>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3">
    <w:name w:val="常用表格样式"/>
    <w:basedOn w:val="a6"/>
    <w:next w:val="a6"/>
    <w:link w:val="Char10"/>
    <w:qFormat/>
    <w:rsid w:val="00024D51"/>
    <w:pPr>
      <w:spacing w:line="240" w:lineRule="auto"/>
      <w:ind w:firstLine="0"/>
      <w:jc w:val="center"/>
    </w:pPr>
    <w:rPr>
      <w:rFonts w:ascii="Times New Roman" w:hAnsi="Times New Roman"/>
      <w:kern w:val="0"/>
      <w:sz w:val="18"/>
      <w:szCs w:val="21"/>
    </w:rPr>
  </w:style>
  <w:style w:type="paragraph" w:customStyle="1" w:styleId="af4">
    <w:name w:val="常用责任表"/>
    <w:basedOn w:val="a6"/>
    <w:next w:val="a6"/>
    <w:qFormat/>
    <w:rsid w:val="00024D51"/>
    <w:pPr>
      <w:ind w:firstLine="0"/>
      <w:jc w:val="center"/>
    </w:pPr>
    <w:rPr>
      <w:rFonts w:ascii="华文新魏" w:eastAsia="华文新魏" w:cs="宋体"/>
      <w:b/>
      <w:bCs/>
      <w:sz w:val="44"/>
      <w:szCs w:val="20"/>
    </w:rPr>
  </w:style>
  <w:style w:type="paragraph" w:customStyle="1" w:styleId="af5">
    <w:name w:val="常用责任表文字"/>
    <w:basedOn w:val="a6"/>
    <w:next w:val="a6"/>
    <w:qFormat/>
    <w:rsid w:val="00024D51"/>
    <w:pPr>
      <w:spacing w:line="480" w:lineRule="auto"/>
      <w:ind w:firstLine="0"/>
    </w:pPr>
    <w:rPr>
      <w:sz w:val="30"/>
    </w:rPr>
  </w:style>
  <w:style w:type="character" w:styleId="af6">
    <w:name w:val="Hyperlink"/>
    <w:aliases w:val="超级链接"/>
    <w:basedOn w:val="a7"/>
    <w:uiPriority w:val="99"/>
    <w:rsid w:val="00024D51"/>
    <w:rPr>
      <w:color w:val="0000FF"/>
      <w:u w:val="single"/>
    </w:rPr>
  </w:style>
  <w:style w:type="paragraph" w:styleId="af7">
    <w:name w:val="footer"/>
    <w:basedOn w:val="a5"/>
    <w:link w:val="af8"/>
    <w:uiPriority w:val="99"/>
    <w:unhideWhenUsed/>
    <w:rsid w:val="00024D51"/>
    <w:pPr>
      <w:widowControl w:val="0"/>
      <w:pBdr>
        <w:top w:val="single" w:sz="4" w:space="1" w:color="auto"/>
      </w:pBdr>
      <w:tabs>
        <w:tab w:val="center" w:pos="4153"/>
        <w:tab w:val="right" w:pos="8306"/>
      </w:tabs>
      <w:snapToGrid w:val="0"/>
      <w:jc w:val="center"/>
    </w:pPr>
    <w:rPr>
      <w:rFonts w:ascii="Times New Roman" w:eastAsia="仿宋" w:hAnsi="Times New Roman" w:cs="Times New Roman"/>
      <w:kern w:val="2"/>
      <w:sz w:val="18"/>
      <w:szCs w:val="18"/>
    </w:rPr>
  </w:style>
  <w:style w:type="character" w:customStyle="1" w:styleId="af8">
    <w:name w:val="页脚 字符"/>
    <w:basedOn w:val="a7"/>
    <w:link w:val="af7"/>
    <w:uiPriority w:val="99"/>
    <w:qFormat/>
    <w:rsid w:val="00024D51"/>
    <w:rPr>
      <w:rFonts w:ascii="Times New Roman" w:eastAsia="仿宋" w:hAnsi="Times New Roman" w:cs="Times New Roman"/>
      <w:sz w:val="18"/>
      <w:szCs w:val="18"/>
    </w:rPr>
  </w:style>
  <w:style w:type="paragraph" w:styleId="TOC1">
    <w:name w:val="toc 1"/>
    <w:basedOn w:val="a5"/>
    <w:next w:val="a5"/>
    <w:autoRedefine/>
    <w:uiPriority w:val="39"/>
    <w:unhideWhenUsed/>
    <w:qFormat/>
    <w:rsid w:val="00024D51"/>
    <w:pPr>
      <w:widowControl w:val="0"/>
      <w:tabs>
        <w:tab w:val="right" w:leader="dot" w:pos="8302"/>
      </w:tabs>
      <w:spacing w:line="360" w:lineRule="auto"/>
      <w:jc w:val="both"/>
    </w:pPr>
    <w:rPr>
      <w:rFonts w:ascii="Times New Roman" w:hAnsi="Times New Roman" w:cs="Times New Roman"/>
      <w:b/>
      <w:kern w:val="2"/>
      <w:sz w:val="20"/>
    </w:rPr>
  </w:style>
  <w:style w:type="paragraph" w:styleId="TOC2">
    <w:name w:val="toc 2"/>
    <w:basedOn w:val="a5"/>
    <w:next w:val="a5"/>
    <w:autoRedefine/>
    <w:uiPriority w:val="39"/>
    <w:unhideWhenUsed/>
    <w:qFormat/>
    <w:rsid w:val="00024D51"/>
    <w:pPr>
      <w:widowControl w:val="0"/>
      <w:spacing w:line="360" w:lineRule="auto"/>
      <w:ind w:firstLineChars="200" w:firstLine="200"/>
      <w:jc w:val="both"/>
    </w:pPr>
    <w:rPr>
      <w:rFonts w:ascii="Times New Roman" w:hAnsi="Times New Roman" w:cs="Times New Roman"/>
      <w:kern w:val="2"/>
      <w:sz w:val="20"/>
    </w:rPr>
  </w:style>
  <w:style w:type="paragraph" w:styleId="af9">
    <w:name w:val="Balloon Text"/>
    <w:basedOn w:val="a5"/>
    <w:link w:val="afa"/>
    <w:unhideWhenUsed/>
    <w:rsid w:val="00024D51"/>
    <w:pPr>
      <w:widowControl w:val="0"/>
      <w:ind w:firstLineChars="200" w:firstLine="200"/>
      <w:jc w:val="both"/>
    </w:pPr>
    <w:rPr>
      <w:rFonts w:ascii="Times New Roman" w:hAnsi="Times New Roman" w:cs="Times New Roman"/>
      <w:kern w:val="2"/>
      <w:sz w:val="18"/>
      <w:szCs w:val="18"/>
    </w:rPr>
  </w:style>
  <w:style w:type="character" w:customStyle="1" w:styleId="afa">
    <w:name w:val="批注框文本 字符"/>
    <w:basedOn w:val="a7"/>
    <w:link w:val="af9"/>
    <w:rsid w:val="00024D51"/>
    <w:rPr>
      <w:rFonts w:ascii="Times New Roman" w:eastAsia="宋体" w:hAnsi="Times New Roman" w:cs="Times New Roman"/>
      <w:sz w:val="18"/>
      <w:szCs w:val="18"/>
    </w:rPr>
  </w:style>
  <w:style w:type="character" w:styleId="afb">
    <w:name w:val="page number"/>
    <w:aliases w:val="SJ TS,PN,页码1"/>
    <w:unhideWhenUsed/>
    <w:rsid w:val="00024D51"/>
  </w:style>
  <w:style w:type="paragraph" w:customStyle="1" w:styleId="afc">
    <w:name w:val="常用表头样式"/>
    <w:link w:val="Char"/>
    <w:qFormat/>
    <w:rsid w:val="00024D51"/>
    <w:pPr>
      <w:tabs>
        <w:tab w:val="left" w:pos="2220"/>
        <w:tab w:val="center" w:pos="4156"/>
      </w:tabs>
      <w:overflowPunct w:val="0"/>
      <w:autoSpaceDE w:val="0"/>
      <w:autoSpaceDN w:val="0"/>
      <w:adjustRightInd w:val="0"/>
      <w:spacing w:line="360" w:lineRule="auto"/>
      <w:jc w:val="center"/>
      <w:textAlignment w:val="baseline"/>
    </w:pPr>
    <w:rPr>
      <w:rFonts w:ascii="黑体" w:eastAsia="仿宋" w:hAnsi="黑体" w:cs="Times New Roman"/>
      <w:b/>
      <w:bCs/>
      <w:kern w:val="28"/>
      <w:szCs w:val="28"/>
    </w:rPr>
  </w:style>
  <w:style w:type="character" w:customStyle="1" w:styleId="Char10">
    <w:name w:val="常用表格样式 Char1"/>
    <w:basedOn w:val="a7"/>
    <w:link w:val="af3"/>
    <w:qFormat/>
    <w:rsid w:val="00024D51"/>
    <w:rPr>
      <w:rFonts w:ascii="Times New Roman" w:eastAsia="仿宋" w:hAnsi="Times New Roman" w:cs="Times New Roman"/>
      <w:kern w:val="0"/>
      <w:sz w:val="18"/>
      <w:szCs w:val="21"/>
    </w:rPr>
  </w:style>
  <w:style w:type="paragraph" w:customStyle="1" w:styleId="afd">
    <w:name w:val="常用图框样式"/>
    <w:uiPriority w:val="99"/>
    <w:qFormat/>
    <w:rsid w:val="00024D51"/>
    <w:pPr>
      <w:jc w:val="center"/>
    </w:pPr>
    <w:rPr>
      <w:rFonts w:ascii="宋体" w:eastAsia="宋体" w:hAnsi="宋体" w:cs="Times New Roman"/>
      <w:kern w:val="28"/>
      <w:szCs w:val="21"/>
    </w:rPr>
  </w:style>
  <w:style w:type="character" w:customStyle="1" w:styleId="Char">
    <w:name w:val="常用表头样式 Char"/>
    <w:basedOn w:val="a7"/>
    <w:link w:val="afc"/>
    <w:rsid w:val="00024D51"/>
    <w:rPr>
      <w:rFonts w:ascii="黑体" w:eastAsia="仿宋" w:hAnsi="黑体" w:cs="Times New Roman"/>
      <w:b/>
      <w:bCs/>
      <w:kern w:val="28"/>
      <w:szCs w:val="28"/>
    </w:rPr>
  </w:style>
  <w:style w:type="paragraph" w:customStyle="1" w:styleId="afe">
    <w:name w:val="常用表尾样式"/>
    <w:basedOn w:val="af3"/>
    <w:uiPriority w:val="99"/>
    <w:qFormat/>
    <w:rsid w:val="00024D51"/>
    <w:pPr>
      <w:jc w:val="both"/>
    </w:pPr>
    <w:rPr>
      <w:b/>
      <w:sz w:val="21"/>
    </w:rPr>
  </w:style>
  <w:style w:type="character" w:customStyle="1" w:styleId="Char1">
    <w:name w:val="常用正文样式 Char1"/>
    <w:basedOn w:val="a7"/>
    <w:link w:val="a6"/>
    <w:rsid w:val="00024D51"/>
    <w:rPr>
      <w:rFonts w:ascii="宋体" w:eastAsia="仿宋" w:hAnsi="新宋体" w:cs="Times New Roman"/>
      <w:sz w:val="24"/>
      <w:szCs w:val="24"/>
    </w:rPr>
  </w:style>
  <w:style w:type="paragraph" w:customStyle="1" w:styleId="aff">
    <w:name w:val="常用登记表格式"/>
    <w:basedOn w:val="a5"/>
    <w:link w:val="Char0"/>
    <w:qFormat/>
    <w:rsid w:val="00024D51"/>
    <w:pPr>
      <w:widowControl w:val="0"/>
      <w:spacing w:line="200" w:lineRule="exact"/>
      <w:jc w:val="center"/>
    </w:pPr>
    <w:rPr>
      <w:rFonts w:eastAsia="仿宋" w:hAnsi="Arial Narrow" w:cs="Times New Roman"/>
      <w:kern w:val="2"/>
      <w:sz w:val="20"/>
      <w:szCs w:val="20"/>
    </w:rPr>
  </w:style>
  <w:style w:type="paragraph" w:customStyle="1" w:styleId="aff0">
    <w:name w:val="常用中缝样式"/>
    <w:basedOn w:val="a5"/>
    <w:uiPriority w:val="99"/>
    <w:qFormat/>
    <w:rsid w:val="00024D51"/>
    <w:pPr>
      <w:widowControl w:val="0"/>
      <w:tabs>
        <w:tab w:val="left" w:pos="2805"/>
      </w:tabs>
      <w:overflowPunct w:val="0"/>
      <w:autoSpaceDE w:val="0"/>
      <w:autoSpaceDN w:val="0"/>
      <w:adjustRightInd w:val="0"/>
      <w:spacing w:line="360" w:lineRule="auto"/>
      <w:jc w:val="center"/>
      <w:textAlignment w:val="baseline"/>
    </w:pPr>
    <w:rPr>
      <w:rFonts w:eastAsia="华文新魏" w:cs="Times New Roman"/>
      <w:b/>
      <w:sz w:val="20"/>
      <w:szCs w:val="20"/>
    </w:rPr>
  </w:style>
  <w:style w:type="paragraph" w:customStyle="1" w:styleId="aff1">
    <w:name w:val="常用表格样式（顶格）"/>
    <w:basedOn w:val="af3"/>
    <w:uiPriority w:val="99"/>
    <w:qFormat/>
    <w:rsid w:val="00024D51"/>
    <w:pPr>
      <w:jc w:val="left"/>
    </w:pPr>
    <w:rPr>
      <w:rFonts w:cs="宋体"/>
      <w:szCs w:val="20"/>
    </w:rPr>
  </w:style>
  <w:style w:type="paragraph" w:customStyle="1" w:styleId="aff2">
    <w:name w:val="公告标题样式"/>
    <w:basedOn w:val="af4"/>
    <w:next w:val="a6"/>
    <w:qFormat/>
    <w:rsid w:val="00024D51"/>
    <w:rPr>
      <w:sz w:val="30"/>
    </w:rPr>
  </w:style>
  <w:style w:type="paragraph" w:customStyle="1" w:styleId="aff3">
    <w:name w:val="公告小标题样式"/>
    <w:next w:val="a6"/>
    <w:qFormat/>
    <w:rsid w:val="00024D51"/>
    <w:pPr>
      <w:spacing w:beforeLines="50" w:before="120" w:afterLines="50" w:after="120"/>
    </w:pPr>
    <w:rPr>
      <w:rFonts w:ascii="宋体" w:eastAsia="仿宋" w:hAnsi="新宋体" w:cs="宋体"/>
      <w:b/>
      <w:bCs/>
      <w:sz w:val="24"/>
    </w:rPr>
  </w:style>
  <w:style w:type="paragraph" w:customStyle="1" w:styleId="aff4">
    <w:name w:val="常用表格样式：加粗强调"/>
    <w:basedOn w:val="af3"/>
    <w:uiPriority w:val="99"/>
    <w:qFormat/>
    <w:rsid w:val="00024D51"/>
    <w:rPr>
      <w:b/>
      <w:bCs/>
    </w:rPr>
  </w:style>
  <w:style w:type="paragraph" w:customStyle="1" w:styleId="aff5">
    <w:name w:val="公众参与调查表样式"/>
    <w:basedOn w:val="af3"/>
    <w:qFormat/>
    <w:rsid w:val="00024D51"/>
    <w:pPr>
      <w:jc w:val="both"/>
    </w:pPr>
    <w:rPr>
      <w:rFonts w:cs="宋体"/>
      <w:szCs w:val="20"/>
    </w:rPr>
  </w:style>
  <w:style w:type="character" w:customStyle="1" w:styleId="Char0">
    <w:name w:val="常用登记表格式 Char"/>
    <w:basedOn w:val="a7"/>
    <w:link w:val="aff"/>
    <w:rsid w:val="00024D51"/>
    <w:rPr>
      <w:rFonts w:ascii="宋体" w:eastAsia="仿宋" w:hAnsi="Arial Narrow" w:cs="Times New Roman"/>
      <w:sz w:val="20"/>
      <w:szCs w:val="20"/>
    </w:rPr>
  </w:style>
  <w:style w:type="paragraph" w:customStyle="1" w:styleId="aff6">
    <w:name w:val="附件标题"/>
    <w:basedOn w:val="1"/>
    <w:next w:val="a6"/>
    <w:qFormat/>
    <w:rsid w:val="00024D51"/>
    <w:pPr>
      <w:numPr>
        <w:numId w:val="0"/>
      </w:numPr>
      <w:spacing w:after="60"/>
      <w:jc w:val="center"/>
    </w:pPr>
    <w:rPr>
      <w:rFonts w:hAnsi="宋体" w:cs="Arial"/>
      <w:bCs w:val="0"/>
      <w:kern w:val="2"/>
      <w:sz w:val="30"/>
      <w:szCs w:val="28"/>
    </w:rPr>
  </w:style>
  <w:style w:type="paragraph" w:customStyle="1" w:styleId="aff7">
    <w:name w:val="公告常用表格样式"/>
    <w:basedOn w:val="af3"/>
    <w:qFormat/>
    <w:rsid w:val="00024D51"/>
    <w:pPr>
      <w:adjustRightInd w:val="0"/>
      <w:snapToGrid w:val="0"/>
      <w:ind w:firstLine="4"/>
      <w:jc w:val="both"/>
    </w:pPr>
    <w:rPr>
      <w:rFonts w:hAnsi="宋体" w:cs="宋体"/>
      <w:spacing w:val="2"/>
      <w:kern w:val="2"/>
      <w:szCs w:val="20"/>
      <w:lang w:val="zh-CN"/>
    </w:rPr>
  </w:style>
  <w:style w:type="paragraph" w:customStyle="1" w:styleId="aff8">
    <w:name w:val="第六节常用表格文字"/>
    <w:next w:val="a6"/>
    <w:link w:val="Char2"/>
    <w:qFormat/>
    <w:rsid w:val="00024D51"/>
    <w:pPr>
      <w:widowControl w:val="0"/>
      <w:jc w:val="center"/>
    </w:pPr>
    <w:rPr>
      <w:rFonts w:ascii="宋体" w:eastAsia="仿宋" w:hAnsi="Times New Roman" w:cs="Times New Roman"/>
      <w:szCs w:val="24"/>
    </w:rPr>
  </w:style>
  <w:style w:type="character" w:customStyle="1" w:styleId="Char2">
    <w:name w:val="第六节常用表格文字 Char"/>
    <w:basedOn w:val="a7"/>
    <w:link w:val="aff8"/>
    <w:rsid w:val="00024D51"/>
    <w:rPr>
      <w:rFonts w:ascii="宋体" w:eastAsia="仿宋" w:hAnsi="Times New Roman" w:cs="Times New Roman"/>
      <w:szCs w:val="24"/>
    </w:rPr>
  </w:style>
  <w:style w:type="paragraph" w:styleId="aff9">
    <w:name w:val="Revision"/>
    <w:hidden/>
    <w:uiPriority w:val="99"/>
    <w:rsid w:val="00024D51"/>
    <w:rPr>
      <w:rFonts w:ascii="Times New Roman" w:eastAsia="宋体" w:hAnsi="Times New Roman" w:cs="Times New Roman"/>
      <w:sz w:val="24"/>
      <w:szCs w:val="24"/>
    </w:rPr>
  </w:style>
  <w:style w:type="paragraph" w:styleId="z-">
    <w:name w:val="HTML Top of Form"/>
    <w:basedOn w:val="a5"/>
    <w:next w:val="a5"/>
    <w:link w:val="z-0"/>
    <w:hidden/>
    <w:uiPriority w:val="99"/>
    <w:semiHidden/>
    <w:unhideWhenUsed/>
    <w:rsid w:val="00024D51"/>
    <w:pPr>
      <w:pBdr>
        <w:bottom w:val="single" w:sz="6" w:space="1" w:color="auto"/>
      </w:pBdr>
      <w:jc w:val="center"/>
    </w:pPr>
    <w:rPr>
      <w:rFonts w:ascii="Arial" w:hAnsi="Arial" w:cs="Arial"/>
      <w:vanish/>
      <w:sz w:val="16"/>
      <w:szCs w:val="16"/>
    </w:rPr>
  </w:style>
  <w:style w:type="character" w:customStyle="1" w:styleId="z-0">
    <w:name w:val="z-窗体顶端 字符"/>
    <w:basedOn w:val="a7"/>
    <w:link w:val="z-"/>
    <w:uiPriority w:val="99"/>
    <w:semiHidden/>
    <w:rsid w:val="00024D51"/>
    <w:rPr>
      <w:rFonts w:ascii="Arial" w:eastAsia="宋体" w:hAnsi="Arial" w:cs="Arial"/>
      <w:vanish/>
      <w:kern w:val="0"/>
      <w:sz w:val="16"/>
      <w:szCs w:val="16"/>
    </w:rPr>
  </w:style>
  <w:style w:type="paragraph" w:styleId="z-1">
    <w:name w:val="HTML Bottom of Form"/>
    <w:basedOn w:val="a5"/>
    <w:next w:val="a5"/>
    <w:link w:val="z-2"/>
    <w:hidden/>
    <w:uiPriority w:val="99"/>
    <w:unhideWhenUsed/>
    <w:rsid w:val="00024D51"/>
    <w:pPr>
      <w:pBdr>
        <w:top w:val="single" w:sz="6" w:space="1" w:color="auto"/>
      </w:pBdr>
      <w:jc w:val="center"/>
    </w:pPr>
    <w:rPr>
      <w:rFonts w:ascii="Arial" w:hAnsi="Arial" w:cs="Arial"/>
      <w:vanish/>
      <w:sz w:val="16"/>
      <w:szCs w:val="16"/>
    </w:rPr>
  </w:style>
  <w:style w:type="character" w:customStyle="1" w:styleId="z-2">
    <w:name w:val="z-窗体底端 字符"/>
    <w:basedOn w:val="a7"/>
    <w:link w:val="z-1"/>
    <w:uiPriority w:val="99"/>
    <w:rsid w:val="00024D51"/>
    <w:rPr>
      <w:rFonts w:ascii="Arial" w:eastAsia="宋体" w:hAnsi="Arial" w:cs="Arial"/>
      <w:vanish/>
      <w:kern w:val="0"/>
      <w:sz w:val="16"/>
      <w:szCs w:val="16"/>
    </w:rPr>
  </w:style>
  <w:style w:type="paragraph" w:customStyle="1" w:styleId="affa">
    <w:name w:val="常用第六节表格文字"/>
    <w:qFormat/>
    <w:rsid w:val="00024D51"/>
    <w:pPr>
      <w:jc w:val="center"/>
    </w:pPr>
    <w:rPr>
      <w:rFonts w:ascii="宋体" w:eastAsia="仿宋" w:hAnsi="Times New Roman" w:cs="Times New Roman"/>
      <w:snapToGrid w:val="0"/>
      <w:szCs w:val="21"/>
    </w:rPr>
  </w:style>
  <w:style w:type="paragraph" w:customStyle="1" w:styleId="affb">
    <w:name w:val="常用原表字体"/>
    <w:basedOn w:val="a6"/>
    <w:next w:val="a6"/>
    <w:qFormat/>
    <w:rsid w:val="00024D51"/>
    <w:pPr>
      <w:spacing w:line="240" w:lineRule="auto"/>
      <w:ind w:firstLine="0"/>
      <w:jc w:val="left"/>
    </w:pPr>
    <w:rPr>
      <w:rFonts w:hAnsi="宋体" w:cs="宋体"/>
      <w:b/>
      <w:bCs/>
      <w:kern w:val="28"/>
    </w:rPr>
  </w:style>
  <w:style w:type="paragraph" w:customStyle="1" w:styleId="affc">
    <w:name w:val="常用原表样式（居中）"/>
    <w:qFormat/>
    <w:rsid w:val="00024D51"/>
    <w:pPr>
      <w:jc w:val="center"/>
    </w:pPr>
    <w:rPr>
      <w:rFonts w:ascii="Times New Roman" w:eastAsia="仿宋" w:hAnsi="Times New Roman" w:cs="宋体"/>
      <w:b/>
      <w:bCs/>
      <w:szCs w:val="20"/>
    </w:rPr>
  </w:style>
  <w:style w:type="paragraph" w:customStyle="1" w:styleId="affd">
    <w:name w:val="登记表标题样式"/>
    <w:basedOn w:val="a5"/>
    <w:qFormat/>
    <w:rsid w:val="00024D51"/>
    <w:pPr>
      <w:widowControl w:val="0"/>
      <w:tabs>
        <w:tab w:val="num" w:pos="1440"/>
      </w:tabs>
      <w:spacing w:line="360" w:lineRule="auto"/>
      <w:jc w:val="center"/>
      <w:outlineLvl w:val="0"/>
    </w:pPr>
    <w:rPr>
      <w:rFonts w:eastAsia="仿宋" w:hAnsi="新宋体"/>
      <w:b/>
      <w:bCs/>
      <w:kern w:val="44"/>
      <w:szCs w:val="20"/>
    </w:rPr>
  </w:style>
  <w:style w:type="paragraph" w:styleId="affe">
    <w:name w:val="caption"/>
    <w:aliases w:val="常用表格题注"/>
    <w:next w:val="a6"/>
    <w:link w:val="afff"/>
    <w:uiPriority w:val="35"/>
    <w:qFormat/>
    <w:rsid w:val="00024D51"/>
    <w:pPr>
      <w:widowControl w:val="0"/>
      <w:spacing w:line="360" w:lineRule="auto"/>
      <w:jc w:val="center"/>
    </w:pPr>
    <w:rPr>
      <w:rFonts w:ascii="Times New Roman" w:eastAsia="仿宋" w:hAnsi="Times New Roman" w:cs="Times New Roman"/>
      <w:b/>
      <w:szCs w:val="20"/>
    </w:rPr>
  </w:style>
  <w:style w:type="paragraph" w:styleId="TOC3">
    <w:name w:val="toc 3"/>
    <w:basedOn w:val="a5"/>
    <w:next w:val="a5"/>
    <w:uiPriority w:val="39"/>
    <w:unhideWhenUsed/>
    <w:qFormat/>
    <w:rsid w:val="00024D51"/>
    <w:pPr>
      <w:widowControl w:val="0"/>
      <w:tabs>
        <w:tab w:val="right" w:leader="dot" w:pos="8302"/>
      </w:tabs>
      <w:spacing w:line="360" w:lineRule="auto"/>
      <w:ind w:leftChars="200" w:left="200" w:firstLineChars="200" w:firstLine="200"/>
      <w:jc w:val="both"/>
    </w:pPr>
    <w:rPr>
      <w:rFonts w:ascii="Times New Roman" w:hAnsi="Times New Roman" w:cs="Times New Roman"/>
      <w:kern w:val="2"/>
      <w:sz w:val="18"/>
    </w:rPr>
  </w:style>
  <w:style w:type="paragraph" w:styleId="TOC4">
    <w:name w:val="toc 4"/>
    <w:basedOn w:val="a5"/>
    <w:next w:val="a5"/>
    <w:autoRedefine/>
    <w:uiPriority w:val="39"/>
    <w:unhideWhenUsed/>
    <w:rsid w:val="00024D51"/>
    <w:pPr>
      <w:widowControl w:val="0"/>
      <w:ind w:leftChars="600" w:left="1260"/>
      <w:jc w:val="both"/>
    </w:pPr>
    <w:rPr>
      <w:rFonts w:ascii="Times New Roman" w:eastAsia="Times New Roman" w:hAnsi="Times New Roman" w:cs="Times New Roman"/>
      <w:kern w:val="2"/>
      <w:sz w:val="21"/>
      <w:szCs w:val="22"/>
    </w:rPr>
  </w:style>
  <w:style w:type="paragraph" w:styleId="TOC5">
    <w:name w:val="toc 5"/>
    <w:basedOn w:val="a5"/>
    <w:next w:val="a5"/>
    <w:autoRedefine/>
    <w:uiPriority w:val="39"/>
    <w:unhideWhenUsed/>
    <w:rsid w:val="00024D51"/>
    <w:pPr>
      <w:widowControl w:val="0"/>
      <w:ind w:leftChars="800" w:left="1680"/>
      <w:jc w:val="both"/>
    </w:pPr>
    <w:rPr>
      <w:rFonts w:ascii="Times New Roman" w:eastAsia="Times New Roman" w:hAnsi="Times New Roman" w:cs="Times New Roman"/>
      <w:kern w:val="2"/>
      <w:sz w:val="21"/>
      <w:szCs w:val="22"/>
    </w:rPr>
  </w:style>
  <w:style w:type="paragraph" w:styleId="TOC6">
    <w:name w:val="toc 6"/>
    <w:basedOn w:val="a5"/>
    <w:next w:val="a5"/>
    <w:autoRedefine/>
    <w:uiPriority w:val="39"/>
    <w:unhideWhenUsed/>
    <w:rsid w:val="00024D51"/>
    <w:pPr>
      <w:widowControl w:val="0"/>
      <w:ind w:leftChars="1000" w:left="2100"/>
      <w:jc w:val="both"/>
    </w:pPr>
    <w:rPr>
      <w:rFonts w:ascii="Times New Roman" w:eastAsia="Times New Roman" w:hAnsi="Times New Roman" w:cs="Times New Roman"/>
      <w:kern w:val="2"/>
      <w:sz w:val="21"/>
      <w:szCs w:val="22"/>
    </w:rPr>
  </w:style>
  <w:style w:type="paragraph" w:styleId="TOC7">
    <w:name w:val="toc 7"/>
    <w:basedOn w:val="a5"/>
    <w:next w:val="a5"/>
    <w:autoRedefine/>
    <w:uiPriority w:val="39"/>
    <w:unhideWhenUsed/>
    <w:rsid w:val="00024D51"/>
    <w:pPr>
      <w:widowControl w:val="0"/>
      <w:ind w:leftChars="1200" w:left="2520"/>
      <w:jc w:val="both"/>
    </w:pPr>
    <w:rPr>
      <w:rFonts w:ascii="Times New Roman" w:eastAsia="Times New Roman" w:hAnsi="Times New Roman" w:cs="Times New Roman"/>
      <w:kern w:val="2"/>
      <w:sz w:val="21"/>
      <w:szCs w:val="22"/>
    </w:rPr>
  </w:style>
  <w:style w:type="paragraph" w:styleId="TOC8">
    <w:name w:val="toc 8"/>
    <w:basedOn w:val="a5"/>
    <w:next w:val="a5"/>
    <w:autoRedefine/>
    <w:uiPriority w:val="39"/>
    <w:unhideWhenUsed/>
    <w:rsid w:val="00024D51"/>
    <w:pPr>
      <w:widowControl w:val="0"/>
      <w:ind w:leftChars="1400" w:left="2940"/>
      <w:jc w:val="both"/>
    </w:pPr>
    <w:rPr>
      <w:rFonts w:ascii="Times New Roman" w:eastAsia="Times New Roman" w:hAnsi="Times New Roman" w:cs="Times New Roman"/>
      <w:kern w:val="2"/>
      <w:sz w:val="21"/>
      <w:szCs w:val="22"/>
    </w:rPr>
  </w:style>
  <w:style w:type="paragraph" w:styleId="TOC9">
    <w:name w:val="toc 9"/>
    <w:basedOn w:val="a5"/>
    <w:next w:val="a5"/>
    <w:autoRedefine/>
    <w:uiPriority w:val="39"/>
    <w:unhideWhenUsed/>
    <w:rsid w:val="00024D51"/>
    <w:pPr>
      <w:widowControl w:val="0"/>
      <w:ind w:leftChars="1600" w:left="3360"/>
      <w:jc w:val="both"/>
    </w:pPr>
    <w:rPr>
      <w:rFonts w:ascii="Times New Roman" w:eastAsia="Times New Roman" w:hAnsi="Times New Roman" w:cs="Times New Roman"/>
      <w:kern w:val="2"/>
      <w:sz w:val="21"/>
      <w:szCs w:val="22"/>
    </w:rPr>
  </w:style>
  <w:style w:type="paragraph" w:customStyle="1" w:styleId="afff0">
    <w:name w:val="审批登记表标题"/>
    <w:basedOn w:val="a5"/>
    <w:next w:val="a6"/>
    <w:uiPriority w:val="99"/>
    <w:qFormat/>
    <w:rsid w:val="00024D51"/>
    <w:pPr>
      <w:widowControl w:val="0"/>
      <w:jc w:val="center"/>
      <w:outlineLvl w:val="0"/>
    </w:pPr>
    <w:rPr>
      <w:rFonts w:ascii="Times New Roman" w:eastAsia="仿宋" w:hAnsi="Times New Roman"/>
      <w:b/>
      <w:kern w:val="2"/>
      <w:sz w:val="32"/>
      <w:szCs w:val="32"/>
    </w:rPr>
  </w:style>
  <w:style w:type="character" w:styleId="afff1">
    <w:name w:val="Strong"/>
    <w:basedOn w:val="a7"/>
    <w:qFormat/>
    <w:rsid w:val="00024D51"/>
    <w:rPr>
      <w:b/>
      <w:bCs/>
    </w:rPr>
  </w:style>
  <w:style w:type="character" w:customStyle="1" w:styleId="Char11">
    <w:name w:val="正文缩进 Char1"/>
    <w:aliases w:val="正文（首行缩进两字） Char1,正文（首行缩进两字） Char Char Char Char Char Char Char1,正文（首行缩进两字） Char Char Char Char Char Char1,正文缩进 Char Char Char,正文缩进 Char Char1,正文（首行缩进两字） Char Char,标题4 Char1,标题4 Char Char Char Char,正文缩进 Char Char,表后 Char"/>
    <w:basedOn w:val="a7"/>
    <w:rsid w:val="00024D51"/>
    <w:rPr>
      <w:rFonts w:ascii="宋体" w:eastAsia="宋体"/>
      <w:kern w:val="2"/>
      <w:sz w:val="28"/>
      <w:szCs w:val="24"/>
      <w:lang w:val="en-US" w:eastAsia="zh-CN" w:bidi="ar-SA"/>
    </w:rPr>
  </w:style>
  <w:style w:type="paragraph" w:styleId="afff2">
    <w:name w:val="Normal (Web)"/>
    <w:aliases w:val="普通 (Web)"/>
    <w:basedOn w:val="a5"/>
    <w:link w:val="afff3"/>
    <w:uiPriority w:val="99"/>
    <w:qFormat/>
    <w:rsid w:val="00024D51"/>
    <w:pPr>
      <w:spacing w:before="100" w:beforeAutospacing="1" w:after="100" w:afterAutospacing="1"/>
    </w:pPr>
    <w:rPr>
      <w:rFonts w:cs="Times New Roman"/>
    </w:rPr>
  </w:style>
  <w:style w:type="paragraph" w:styleId="afff4">
    <w:name w:val="Date"/>
    <w:basedOn w:val="a5"/>
    <w:next w:val="a5"/>
    <w:link w:val="afff5"/>
    <w:rsid w:val="00024D51"/>
    <w:pPr>
      <w:widowControl w:val="0"/>
      <w:ind w:leftChars="2500" w:left="100"/>
      <w:jc w:val="both"/>
    </w:pPr>
    <w:rPr>
      <w:rFonts w:ascii="Times New Roman" w:hAnsi="Times New Roman" w:cs="Times New Roman"/>
      <w:kern w:val="2"/>
      <w:sz w:val="21"/>
    </w:rPr>
  </w:style>
  <w:style w:type="character" w:customStyle="1" w:styleId="afff5">
    <w:name w:val="日期 字符"/>
    <w:basedOn w:val="a7"/>
    <w:link w:val="afff4"/>
    <w:rsid w:val="00024D51"/>
    <w:rPr>
      <w:rFonts w:ascii="Times New Roman" w:eastAsia="宋体" w:hAnsi="Times New Roman" w:cs="Times New Roman"/>
      <w:szCs w:val="24"/>
    </w:rPr>
  </w:style>
  <w:style w:type="character" w:styleId="afff6">
    <w:name w:val="FollowedHyperlink"/>
    <w:aliases w:val="已访问的超级链接"/>
    <w:basedOn w:val="a7"/>
    <w:uiPriority w:val="99"/>
    <w:rsid w:val="00024D51"/>
    <w:rPr>
      <w:color w:val="800080"/>
      <w:u w:val="single"/>
    </w:rPr>
  </w:style>
  <w:style w:type="paragraph" w:customStyle="1" w:styleId="afff7">
    <w:name w:val="表格"/>
    <w:link w:val="Char3"/>
    <w:qFormat/>
    <w:rsid w:val="00024D51"/>
    <w:pPr>
      <w:spacing w:before="40" w:after="40"/>
      <w:jc w:val="center"/>
      <w:textAlignment w:val="center"/>
    </w:pPr>
    <w:rPr>
      <w:rFonts w:ascii="Arial" w:eastAsia="仿宋" w:hAnsi="Arial" w:cs="Times New Roman"/>
      <w:kern w:val="0"/>
      <w:szCs w:val="20"/>
    </w:rPr>
  </w:style>
  <w:style w:type="paragraph" w:customStyle="1" w:styleId="afff8">
    <w:name w:val="段落"/>
    <w:basedOn w:val="a5"/>
    <w:link w:val="CharChar"/>
    <w:autoRedefine/>
    <w:rsid w:val="00024D51"/>
    <w:pPr>
      <w:widowControl w:val="0"/>
      <w:tabs>
        <w:tab w:val="num" w:pos="420"/>
      </w:tabs>
      <w:spacing w:beforeLines="30" w:afterLines="30" w:line="360" w:lineRule="auto"/>
      <w:ind w:left="420" w:hanging="420"/>
    </w:pPr>
    <w:rPr>
      <w:rFonts w:ascii="Times New Roman" w:hAnsi="Times New Roman" w:cs="Times New Roman"/>
      <w:bCs/>
      <w:noProof/>
      <w:kern w:val="24"/>
    </w:rPr>
  </w:style>
  <w:style w:type="table" w:styleId="33">
    <w:name w:val="Table Grid 3"/>
    <w:basedOn w:val="a8"/>
    <w:rsid w:val="00024D51"/>
    <w:pPr>
      <w:widowControl w:val="0"/>
      <w:jc w:val="both"/>
    </w:pPr>
    <w:rPr>
      <w:rFonts w:ascii="Times New Roman" w:eastAsia="宋体" w:hAnsi="Times New Roman"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17">
    <w:name w:val="index 1"/>
    <w:basedOn w:val="a5"/>
    <w:next w:val="a5"/>
    <w:autoRedefine/>
    <w:semiHidden/>
    <w:rsid w:val="00024D51"/>
    <w:pPr>
      <w:widowControl w:val="0"/>
      <w:spacing w:line="360" w:lineRule="auto"/>
    </w:pPr>
    <w:rPr>
      <w:rFonts w:ascii="仿宋" w:eastAsia="仿宋" w:hAnsi="Times New Roman" w:cs="Times New Roman"/>
      <w:color w:val="000000"/>
      <w:kern w:val="2"/>
      <w:sz w:val="28"/>
      <w:szCs w:val="20"/>
    </w:rPr>
  </w:style>
  <w:style w:type="character" w:styleId="afff9">
    <w:name w:val="line number"/>
    <w:basedOn w:val="a7"/>
    <w:rsid w:val="00024D51"/>
  </w:style>
  <w:style w:type="paragraph" w:styleId="afffa">
    <w:name w:val="annotation text"/>
    <w:basedOn w:val="a5"/>
    <w:link w:val="afffb"/>
    <w:uiPriority w:val="99"/>
    <w:qFormat/>
    <w:rsid w:val="00024D51"/>
    <w:pPr>
      <w:widowControl w:val="0"/>
      <w:adjustRightInd w:val="0"/>
      <w:snapToGrid w:val="0"/>
      <w:spacing w:line="500" w:lineRule="exact"/>
      <w:ind w:firstLineChars="200" w:firstLine="480"/>
      <w:jc w:val="both"/>
    </w:pPr>
    <w:rPr>
      <w:kern w:val="2"/>
    </w:rPr>
  </w:style>
  <w:style w:type="character" w:customStyle="1" w:styleId="afffb">
    <w:name w:val="批注文字 字符"/>
    <w:basedOn w:val="a7"/>
    <w:link w:val="afffa"/>
    <w:uiPriority w:val="99"/>
    <w:qFormat/>
    <w:rsid w:val="00024D51"/>
    <w:rPr>
      <w:rFonts w:ascii="宋体" w:eastAsia="宋体" w:hAnsi="宋体" w:cs="宋体"/>
      <w:sz w:val="24"/>
      <w:szCs w:val="24"/>
    </w:rPr>
  </w:style>
  <w:style w:type="paragraph" w:styleId="afffc">
    <w:name w:val="table of figures"/>
    <w:basedOn w:val="a5"/>
    <w:next w:val="a5"/>
    <w:uiPriority w:val="99"/>
    <w:rsid w:val="00024D51"/>
    <w:pPr>
      <w:widowControl w:val="0"/>
      <w:adjustRightInd w:val="0"/>
      <w:spacing w:line="360" w:lineRule="auto"/>
      <w:jc w:val="both"/>
      <w:textAlignment w:val="baseline"/>
    </w:pPr>
    <w:rPr>
      <w:rFonts w:ascii="Times New Roman" w:hAnsi="Times New Roman" w:cs="Times New Roman"/>
    </w:rPr>
  </w:style>
  <w:style w:type="paragraph" w:styleId="afffd">
    <w:name w:val="annotation subject"/>
    <w:basedOn w:val="afffa"/>
    <w:next w:val="afffa"/>
    <w:link w:val="afffe"/>
    <w:rsid w:val="00024D51"/>
    <w:pPr>
      <w:snapToGrid/>
      <w:spacing w:line="529" w:lineRule="exact"/>
      <w:textAlignment w:val="baseline"/>
    </w:pPr>
    <w:rPr>
      <w:rFonts w:ascii="Times New Roman" w:hAnsi="Times New Roman" w:cs="Times New Roman"/>
      <w:b/>
      <w:bCs/>
      <w:kern w:val="0"/>
    </w:rPr>
  </w:style>
  <w:style w:type="character" w:customStyle="1" w:styleId="afffe">
    <w:name w:val="批注主题 字符"/>
    <w:basedOn w:val="afffb"/>
    <w:link w:val="afffd"/>
    <w:rsid w:val="00024D51"/>
    <w:rPr>
      <w:rFonts w:ascii="Times New Roman" w:eastAsia="宋体" w:hAnsi="Times New Roman" w:cs="Times New Roman"/>
      <w:b/>
      <w:bCs/>
      <w:kern w:val="0"/>
      <w:sz w:val="24"/>
      <w:szCs w:val="24"/>
    </w:rPr>
  </w:style>
  <w:style w:type="paragraph" w:customStyle="1" w:styleId="92">
    <w:name w:val="标题9"/>
    <w:next w:val="a5"/>
    <w:rsid w:val="00024D51"/>
    <w:pPr>
      <w:adjustRightInd w:val="0"/>
      <w:snapToGrid w:val="0"/>
      <w:spacing w:line="360" w:lineRule="auto"/>
      <w:jc w:val="center"/>
    </w:pPr>
    <w:rPr>
      <w:rFonts w:ascii="Times New Roman" w:eastAsia="黑体" w:hAnsi="Times New Roman" w:cs="Times New Roman"/>
      <w:kern w:val="0"/>
      <w:szCs w:val="21"/>
    </w:rPr>
  </w:style>
  <w:style w:type="character" w:styleId="affff">
    <w:name w:val="annotation reference"/>
    <w:basedOn w:val="a7"/>
    <w:uiPriority w:val="99"/>
    <w:rsid w:val="00024D51"/>
    <w:rPr>
      <w:sz w:val="21"/>
      <w:szCs w:val="21"/>
    </w:rPr>
  </w:style>
  <w:style w:type="paragraph" w:customStyle="1" w:styleId="affff0">
    <w:name w:val="二级无标题条"/>
    <w:basedOn w:val="a5"/>
    <w:uiPriority w:val="99"/>
    <w:rsid w:val="00024D51"/>
    <w:pPr>
      <w:widowControl w:val="0"/>
      <w:jc w:val="both"/>
    </w:pPr>
    <w:rPr>
      <w:rFonts w:ascii="Times New Roman" w:hAnsi="Times New Roman" w:cs="Times New Roman"/>
      <w:kern w:val="2"/>
      <w:sz w:val="21"/>
    </w:rPr>
  </w:style>
  <w:style w:type="paragraph" w:customStyle="1" w:styleId="a0">
    <w:name w:val="章标题"/>
    <w:next w:val="a5"/>
    <w:rsid w:val="00024D51"/>
    <w:pPr>
      <w:numPr>
        <w:ilvl w:val="1"/>
        <w:numId w:val="1"/>
      </w:numPr>
      <w:tabs>
        <w:tab w:val="num" w:pos="903"/>
      </w:tabs>
      <w:spacing w:before="50" w:after="50"/>
      <w:ind w:left="903" w:hanging="315"/>
      <w:jc w:val="both"/>
      <w:outlineLvl w:val="1"/>
    </w:pPr>
    <w:rPr>
      <w:rFonts w:ascii="黑体" w:eastAsia="黑体" w:hAnsi="Times New Roman" w:cs="Times New Roman"/>
      <w:kern w:val="0"/>
      <w:szCs w:val="20"/>
    </w:rPr>
  </w:style>
  <w:style w:type="paragraph" w:customStyle="1" w:styleId="a1">
    <w:name w:val="一级条标题"/>
    <w:basedOn w:val="a0"/>
    <w:next w:val="a5"/>
    <w:rsid w:val="00024D51"/>
    <w:pPr>
      <w:numPr>
        <w:ilvl w:val="2"/>
      </w:numPr>
      <w:tabs>
        <w:tab w:val="num" w:pos="360"/>
      </w:tabs>
      <w:spacing w:before="0" w:after="0"/>
      <w:outlineLvl w:val="2"/>
    </w:pPr>
  </w:style>
  <w:style w:type="paragraph" w:customStyle="1" w:styleId="a2">
    <w:name w:val="二级条标题"/>
    <w:basedOn w:val="a1"/>
    <w:next w:val="a5"/>
    <w:rsid w:val="00024D51"/>
    <w:pPr>
      <w:numPr>
        <w:ilvl w:val="3"/>
      </w:numPr>
      <w:tabs>
        <w:tab w:val="num" w:pos="360"/>
      </w:tabs>
      <w:outlineLvl w:val="3"/>
    </w:pPr>
  </w:style>
  <w:style w:type="paragraph" w:customStyle="1" w:styleId="a3">
    <w:name w:val="四级条标题"/>
    <w:basedOn w:val="a5"/>
    <w:next w:val="a5"/>
    <w:rsid w:val="00024D51"/>
    <w:pPr>
      <w:numPr>
        <w:ilvl w:val="5"/>
        <w:numId w:val="1"/>
      </w:numPr>
      <w:tabs>
        <w:tab w:val="num" w:pos="360"/>
      </w:tabs>
      <w:jc w:val="both"/>
      <w:outlineLvl w:val="5"/>
    </w:pPr>
    <w:rPr>
      <w:rFonts w:ascii="黑体" w:eastAsia="黑体" w:hAnsi="Times New Roman" w:cs="Times New Roman"/>
      <w:sz w:val="21"/>
      <w:szCs w:val="20"/>
    </w:rPr>
  </w:style>
  <w:style w:type="table" w:customStyle="1" w:styleId="affff1">
    <w:name w:val="常用表格框样式"/>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新宋体"/>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afff3">
    <w:name w:val="普通(网站) 字符"/>
    <w:aliases w:val="普通 (Web) 字符"/>
    <w:basedOn w:val="a7"/>
    <w:link w:val="afff2"/>
    <w:uiPriority w:val="99"/>
    <w:rsid w:val="00024D51"/>
    <w:rPr>
      <w:rFonts w:ascii="宋体" w:eastAsia="宋体" w:hAnsi="宋体" w:cs="Times New Roman"/>
      <w:kern w:val="0"/>
      <w:sz w:val="24"/>
      <w:szCs w:val="24"/>
    </w:rPr>
  </w:style>
  <w:style w:type="paragraph" w:customStyle="1" w:styleId="18">
    <w:name w:val="样式1"/>
    <w:basedOn w:val="afff7"/>
    <w:link w:val="1Char"/>
    <w:qFormat/>
    <w:rsid w:val="00024D51"/>
    <w:pPr>
      <w:widowControl w:val="0"/>
      <w:spacing w:before="0" w:after="0" w:line="360" w:lineRule="auto"/>
      <w:ind w:firstLineChars="200" w:firstLine="200"/>
      <w:jc w:val="both"/>
      <w:textAlignment w:val="auto"/>
    </w:pPr>
    <w:rPr>
      <w:rFonts w:ascii="Times New Roman" w:eastAsia="宋体" w:hAnsi="Times New Roman"/>
      <w:kern w:val="2"/>
      <w:sz w:val="24"/>
      <w:szCs w:val="24"/>
    </w:rPr>
  </w:style>
  <w:style w:type="paragraph" w:styleId="affff2">
    <w:name w:val="Title"/>
    <w:basedOn w:val="a5"/>
    <w:link w:val="affff3"/>
    <w:qFormat/>
    <w:rsid w:val="00024D51"/>
    <w:pPr>
      <w:widowControl w:val="0"/>
      <w:spacing w:before="240" w:after="60" w:line="360" w:lineRule="auto"/>
      <w:ind w:firstLineChars="200" w:firstLine="200"/>
      <w:jc w:val="center"/>
      <w:outlineLvl w:val="0"/>
    </w:pPr>
    <w:rPr>
      <w:rFonts w:ascii="Arial" w:hAnsi="Arial" w:cs="Arial"/>
      <w:b/>
      <w:bCs/>
      <w:kern w:val="2"/>
      <w:sz w:val="32"/>
      <w:szCs w:val="32"/>
    </w:rPr>
  </w:style>
  <w:style w:type="character" w:customStyle="1" w:styleId="affff3">
    <w:name w:val="标题 字符"/>
    <w:basedOn w:val="a7"/>
    <w:link w:val="affff2"/>
    <w:rsid w:val="00024D51"/>
    <w:rPr>
      <w:rFonts w:ascii="Arial" w:eastAsia="宋体" w:hAnsi="Arial" w:cs="Arial"/>
      <w:b/>
      <w:bCs/>
      <w:sz w:val="32"/>
      <w:szCs w:val="32"/>
    </w:rPr>
  </w:style>
  <w:style w:type="paragraph" w:customStyle="1" w:styleId="CharChar0">
    <w:name w:val="正文：表格标题 Char Char"/>
    <w:basedOn w:val="a5"/>
    <w:uiPriority w:val="99"/>
    <w:qFormat/>
    <w:rsid w:val="00024D51"/>
    <w:pPr>
      <w:pBdr>
        <w:top w:val="single" w:sz="6" w:space="1" w:color="auto"/>
      </w:pBdr>
      <w:jc w:val="center"/>
    </w:pPr>
    <w:rPr>
      <w:rFonts w:ascii="Arial" w:hAnsi="Arial" w:cs="Arial"/>
      <w:vanish/>
      <w:sz w:val="16"/>
      <w:szCs w:val="16"/>
    </w:rPr>
  </w:style>
  <w:style w:type="paragraph" w:styleId="24">
    <w:name w:val="List 2"/>
    <w:basedOn w:val="a5"/>
    <w:rsid w:val="00024D51"/>
    <w:pPr>
      <w:widowControl w:val="0"/>
      <w:spacing w:line="360" w:lineRule="auto"/>
      <w:ind w:left="840" w:firstLineChars="200" w:hanging="420"/>
      <w:jc w:val="both"/>
    </w:pPr>
    <w:rPr>
      <w:rFonts w:ascii="Times New Roman" w:hAnsi="Times New Roman" w:cs="Times New Roman"/>
      <w:kern w:val="2"/>
      <w:szCs w:val="20"/>
    </w:rPr>
  </w:style>
  <w:style w:type="paragraph" w:customStyle="1" w:styleId="xmj">
    <w:name w:val="xmj"/>
    <w:basedOn w:val="a5"/>
    <w:rsid w:val="00024D51"/>
    <w:pPr>
      <w:spacing w:before="100" w:beforeAutospacing="1" w:after="100" w:afterAutospacing="1" w:line="300" w:lineRule="atLeast"/>
      <w:ind w:firstLineChars="200" w:firstLine="200"/>
    </w:pPr>
    <w:rPr>
      <w:rFonts w:cs="Times New Roman"/>
      <w:color w:val="000000"/>
      <w:sz w:val="18"/>
      <w:szCs w:val="18"/>
    </w:rPr>
  </w:style>
  <w:style w:type="character" w:customStyle="1" w:styleId="main1">
    <w:name w:val="main1"/>
    <w:basedOn w:val="a7"/>
    <w:rsid w:val="00024D51"/>
    <w:rPr>
      <w:rFonts w:ascii="宋体" w:eastAsia="宋体" w:hAnsi="宋体" w:hint="eastAsia"/>
      <w:strike w:val="0"/>
      <w:dstrike w:val="0"/>
      <w:sz w:val="20"/>
      <w:szCs w:val="20"/>
      <w:u w:val="none"/>
      <w:effect w:val="none"/>
    </w:rPr>
  </w:style>
  <w:style w:type="paragraph" w:customStyle="1" w:styleId="gao">
    <w:name w:val="gao"/>
    <w:basedOn w:val="a5"/>
    <w:uiPriority w:val="99"/>
    <w:rsid w:val="00024D51"/>
    <w:pPr>
      <w:widowControl w:val="0"/>
      <w:autoSpaceDE w:val="0"/>
      <w:autoSpaceDN w:val="0"/>
      <w:adjustRightInd w:val="0"/>
      <w:spacing w:line="360" w:lineRule="auto"/>
      <w:jc w:val="both"/>
    </w:pPr>
    <w:rPr>
      <w:rFonts w:hAnsi="Times New Roman" w:cs="Times New Roman"/>
      <w:sz w:val="28"/>
      <w:szCs w:val="20"/>
    </w:rPr>
  </w:style>
  <w:style w:type="paragraph" w:styleId="affff4">
    <w:name w:val="Plain Text"/>
    <w:aliases w:val="普通文字 Char,普通文字,普通文字 Char Char Char,普通文字 Char Char Char Char Char Char Char Char,普通文字 Char Char Char Char Char Char Char,普通文字 Char Char Char Char,正文格式,Char Char,Char Char Char,纯文本1,普通文字1,纯文本 Char Char Char Char Cha, Char,纯文本 Char Char Char Char Char"/>
    <w:basedOn w:val="a5"/>
    <w:link w:val="affff5"/>
    <w:qFormat/>
    <w:rsid w:val="00024D51"/>
    <w:pPr>
      <w:widowControl w:val="0"/>
      <w:ind w:firstLineChars="200" w:firstLine="200"/>
      <w:jc w:val="both"/>
    </w:pPr>
    <w:rPr>
      <w:rFonts w:hAnsi="Courier New" w:cs="Times New Roman"/>
      <w:kern w:val="2"/>
    </w:rPr>
  </w:style>
  <w:style w:type="character" w:customStyle="1" w:styleId="affff5">
    <w:name w:val="纯文本 字符"/>
    <w:aliases w:val="普通文字 Char 字符,普通文字 字符,普通文字 Char Char Char 字符,普通文字 Char Char Char Char Char Char Char Char 字符,普通文字 Char Char Char Char Char Char Char 字符,普通文字 Char Char Char Char 字符,正文格式 字符,Char Char 字符,Char Char Char 字符,纯文本1 字符,普通文字1 字符, Char 字符"/>
    <w:basedOn w:val="a7"/>
    <w:link w:val="affff4"/>
    <w:rsid w:val="00024D51"/>
    <w:rPr>
      <w:rFonts w:ascii="宋体" w:eastAsia="宋体" w:hAnsi="Courier New" w:cs="Times New Roman"/>
      <w:sz w:val="24"/>
      <w:szCs w:val="24"/>
    </w:rPr>
  </w:style>
  <w:style w:type="character" w:customStyle="1" w:styleId="Char4">
    <w:name w:val="纯文本 Char"/>
    <w:aliases w:val="表内文字 Char, Char Char,普通文字 Char Char Char1,普通文字 Char Char Char Char Char Char Char Char Char Char,普通文字 Char Char Char Char Char Char Char Char Char1,普通文字 Char Char Char Char2,普通文字 Char Char Char Char Char Char Char Char2,正文格式 Char1"/>
    <w:basedOn w:val="a7"/>
    <w:rsid w:val="00024D51"/>
    <w:rPr>
      <w:rFonts w:ascii="宋体" w:hAnsi="Courier New" w:cs="Courier New"/>
      <w:kern w:val="2"/>
      <w:sz w:val="21"/>
      <w:szCs w:val="21"/>
    </w:rPr>
  </w:style>
  <w:style w:type="paragraph" w:customStyle="1" w:styleId="01">
    <w:name w:val="表格01"/>
    <w:basedOn w:val="a5"/>
    <w:uiPriority w:val="99"/>
    <w:qFormat/>
    <w:rsid w:val="00024D51"/>
    <w:pPr>
      <w:widowControl w:val="0"/>
      <w:adjustRightInd w:val="0"/>
      <w:snapToGrid w:val="0"/>
      <w:ind w:firstLineChars="200" w:firstLine="200"/>
      <w:jc w:val="center"/>
    </w:pPr>
    <w:rPr>
      <w:rFonts w:ascii="Times New Roman" w:hAnsi="Times New Roman" w:cs="Times New Roman"/>
      <w:kern w:val="2"/>
      <w:szCs w:val="20"/>
    </w:rPr>
  </w:style>
  <w:style w:type="paragraph" w:customStyle="1" w:styleId="BodyText22">
    <w:name w:val="Body Text 22"/>
    <w:basedOn w:val="a5"/>
    <w:uiPriority w:val="99"/>
    <w:qFormat/>
    <w:rsid w:val="00024D51"/>
    <w:pPr>
      <w:widowControl w:val="0"/>
      <w:adjustRightInd w:val="0"/>
      <w:spacing w:line="440" w:lineRule="atLeast"/>
      <w:ind w:firstLineChars="200" w:firstLine="480"/>
      <w:jc w:val="both"/>
      <w:textAlignment w:val="baseline"/>
    </w:pPr>
    <w:rPr>
      <w:rFonts w:ascii="Times New Roman" w:hAnsi="Times New Roman" w:cs="Times New Roman"/>
      <w:kern w:val="2"/>
      <w:szCs w:val="20"/>
    </w:rPr>
  </w:style>
  <w:style w:type="paragraph" w:customStyle="1" w:styleId="affff6">
    <w:name w:val="样式 正文：表格标题 +"/>
    <w:basedOn w:val="a5"/>
    <w:link w:val="Char5"/>
    <w:qFormat/>
    <w:rsid w:val="00024D51"/>
    <w:pPr>
      <w:widowControl w:val="0"/>
      <w:jc w:val="center"/>
    </w:pPr>
    <w:rPr>
      <w:rFonts w:ascii="Times New Roman" w:hAnsi="Times New Roman" w:cs="Times New Roman"/>
      <w:kern w:val="2"/>
      <w:sz w:val="21"/>
      <w:szCs w:val="21"/>
    </w:rPr>
  </w:style>
  <w:style w:type="table" w:styleId="affff7">
    <w:name w:val="Table Elegant"/>
    <w:basedOn w:val="a8"/>
    <w:rsid w:val="00024D51"/>
    <w:pPr>
      <w:widowControl w:val="0"/>
      <w:jc w:val="center"/>
    </w:pPr>
    <w:rPr>
      <w:rFonts w:ascii="Times New Roman" w:eastAsia="宋体" w:hAnsi="Times New Roman" w:cs="Times New Roman"/>
      <w:kern w:val="0"/>
      <w:szCs w:val="21"/>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0" w:type="dxa"/>
        <w:right w:w="0" w:type="dxa"/>
      </w:tblCellMar>
    </w:tbl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paragraph" w:customStyle="1" w:styleId="52">
    <w:name w:val="5"/>
    <w:basedOn w:val="a5"/>
    <w:next w:val="a5"/>
    <w:uiPriority w:val="99"/>
    <w:qFormat/>
    <w:rsid w:val="00024D51"/>
    <w:pPr>
      <w:widowControl w:val="0"/>
      <w:spacing w:line="360" w:lineRule="auto"/>
      <w:ind w:firstLineChars="200" w:firstLine="480"/>
      <w:jc w:val="both"/>
    </w:pPr>
    <w:rPr>
      <w:rFonts w:cs="Times New Roman"/>
    </w:rPr>
  </w:style>
  <w:style w:type="character" w:customStyle="1" w:styleId="Char5">
    <w:name w:val="样式 正文：表格标题 + Char"/>
    <w:basedOn w:val="a7"/>
    <w:link w:val="affff6"/>
    <w:rsid w:val="00024D51"/>
    <w:rPr>
      <w:rFonts w:ascii="Times New Roman" w:eastAsia="宋体" w:hAnsi="Times New Roman" w:cs="Times New Roman"/>
      <w:szCs w:val="21"/>
    </w:rPr>
  </w:style>
  <w:style w:type="paragraph" w:customStyle="1" w:styleId="affff8">
    <w:name w:val="表文字"/>
    <w:basedOn w:val="a5"/>
    <w:uiPriority w:val="99"/>
    <w:qFormat/>
    <w:rsid w:val="00024D51"/>
    <w:pPr>
      <w:widowControl w:val="0"/>
      <w:overflowPunct w:val="0"/>
      <w:autoSpaceDE w:val="0"/>
      <w:autoSpaceDN w:val="0"/>
      <w:adjustRightInd w:val="0"/>
      <w:spacing w:line="240" w:lineRule="atLeast"/>
      <w:ind w:firstLineChars="200" w:firstLine="200"/>
      <w:jc w:val="center"/>
      <w:textAlignment w:val="baseline"/>
    </w:pPr>
    <w:rPr>
      <w:rFonts w:ascii="Times New Roman" w:hAnsi="Times New Roman" w:cs="Times New Roman"/>
      <w:szCs w:val="20"/>
    </w:rPr>
  </w:style>
  <w:style w:type="paragraph" w:customStyle="1" w:styleId="41">
    <w:name w:val="4"/>
    <w:basedOn w:val="a5"/>
    <w:uiPriority w:val="99"/>
    <w:qFormat/>
    <w:rsid w:val="00024D51"/>
    <w:pPr>
      <w:widowControl w:val="0"/>
      <w:ind w:firstLineChars="200" w:firstLine="200"/>
      <w:jc w:val="both"/>
    </w:pPr>
    <w:rPr>
      <w:rFonts w:hAnsi="Courier New" w:cs="Times New Roman"/>
      <w:kern w:val="2"/>
      <w:szCs w:val="20"/>
    </w:rPr>
  </w:style>
  <w:style w:type="numbering" w:styleId="111111">
    <w:name w:val="Outline List 2"/>
    <w:basedOn w:val="a9"/>
    <w:rsid w:val="00024D51"/>
    <w:pPr>
      <w:numPr>
        <w:numId w:val="3"/>
      </w:numPr>
    </w:pPr>
  </w:style>
  <w:style w:type="paragraph" w:customStyle="1" w:styleId="34">
    <w:name w:val="3"/>
    <w:basedOn w:val="a5"/>
    <w:next w:val="affff4"/>
    <w:uiPriority w:val="99"/>
    <w:qFormat/>
    <w:rsid w:val="00024D51"/>
    <w:pPr>
      <w:widowControl w:val="0"/>
      <w:ind w:firstLineChars="200" w:firstLine="200"/>
      <w:jc w:val="both"/>
    </w:pPr>
    <w:rPr>
      <w:rFonts w:hAnsi="Courier New" w:cs="Times New Roman"/>
      <w:kern w:val="2"/>
      <w:szCs w:val="20"/>
    </w:rPr>
  </w:style>
  <w:style w:type="paragraph" w:customStyle="1" w:styleId="324">
    <w:name w:val="样式 标题 3 + (符号) 宋体 小四 加粗 行距: 固定值 24 磅"/>
    <w:basedOn w:val="3"/>
    <w:next w:val="a5"/>
    <w:uiPriority w:val="99"/>
    <w:qFormat/>
    <w:rsid w:val="00024D51"/>
    <w:pPr>
      <w:numPr>
        <w:ilvl w:val="0"/>
        <w:numId w:val="0"/>
      </w:numPr>
      <w:tabs>
        <w:tab w:val="left" w:pos="1260"/>
      </w:tabs>
      <w:spacing w:after="0"/>
    </w:pPr>
    <w:rPr>
      <w:rFonts w:hAnsi="宋体" w:cs="宋体"/>
      <w:b w:val="0"/>
      <w:sz w:val="24"/>
      <w:szCs w:val="24"/>
    </w:rPr>
  </w:style>
  <w:style w:type="numbering" w:styleId="a4">
    <w:name w:val="Outline List 3"/>
    <w:basedOn w:val="a9"/>
    <w:rsid w:val="00024D51"/>
    <w:pPr>
      <w:numPr>
        <w:numId w:val="4"/>
      </w:numPr>
    </w:pPr>
  </w:style>
  <w:style w:type="paragraph" w:customStyle="1" w:styleId="19">
    <w:name w:val="1"/>
    <w:basedOn w:val="a5"/>
    <w:next w:val="a5"/>
    <w:link w:val="1Char0"/>
    <w:rsid w:val="00024D51"/>
    <w:pPr>
      <w:widowControl w:val="0"/>
      <w:spacing w:line="360" w:lineRule="auto"/>
      <w:ind w:firstLineChars="200" w:firstLine="200"/>
      <w:jc w:val="both"/>
    </w:pPr>
    <w:rPr>
      <w:rFonts w:ascii="仿宋" w:eastAsia="仿宋" w:hAnsi="Times New Roman" w:cs="Times New Roman"/>
      <w:kern w:val="2"/>
    </w:rPr>
  </w:style>
  <w:style w:type="paragraph" w:customStyle="1" w:styleId="te">
    <w:name w:val="te"/>
    <w:basedOn w:val="a5"/>
    <w:uiPriority w:val="99"/>
    <w:qFormat/>
    <w:rsid w:val="00024D51"/>
    <w:pPr>
      <w:spacing w:before="100" w:beforeAutospacing="1" w:after="100" w:afterAutospacing="1" w:line="375" w:lineRule="atLeast"/>
    </w:pPr>
    <w:rPr>
      <w:color w:val="666666"/>
      <w:sz w:val="20"/>
      <w:szCs w:val="20"/>
    </w:rPr>
  </w:style>
  <w:style w:type="character" w:customStyle="1" w:styleId="style31">
    <w:name w:val="style31"/>
    <w:basedOn w:val="a7"/>
    <w:rsid w:val="00024D51"/>
    <w:rPr>
      <w:color w:val="FF6600"/>
      <w:sz w:val="20"/>
      <w:szCs w:val="20"/>
    </w:rPr>
  </w:style>
  <w:style w:type="character" w:customStyle="1" w:styleId="biao1">
    <w:name w:val="biao1"/>
    <w:basedOn w:val="a7"/>
    <w:rsid w:val="00024D51"/>
    <w:rPr>
      <w:color w:val="FF6600"/>
      <w:sz w:val="15"/>
      <w:szCs w:val="15"/>
    </w:rPr>
  </w:style>
  <w:style w:type="character" w:customStyle="1" w:styleId="style121">
    <w:name w:val="style121"/>
    <w:basedOn w:val="a7"/>
    <w:rsid w:val="00024D51"/>
    <w:rPr>
      <w:color w:val="636563"/>
      <w:sz w:val="20"/>
      <w:szCs w:val="20"/>
    </w:rPr>
  </w:style>
  <w:style w:type="character" w:customStyle="1" w:styleId="style91">
    <w:name w:val="style91"/>
    <w:basedOn w:val="a7"/>
    <w:rsid w:val="00024D51"/>
    <w:rPr>
      <w:color w:val="FF6600"/>
    </w:rPr>
  </w:style>
  <w:style w:type="paragraph" w:customStyle="1" w:styleId="Char6">
    <w:name w:val="表 Char"/>
    <w:next w:val="a6"/>
    <w:link w:val="CharChar1"/>
    <w:qFormat/>
    <w:rsid w:val="00024D51"/>
    <w:pPr>
      <w:widowControl w:val="0"/>
      <w:adjustRightInd w:val="0"/>
      <w:snapToGrid w:val="0"/>
      <w:jc w:val="center"/>
    </w:pPr>
    <w:rPr>
      <w:rFonts w:ascii="Times New Roman" w:eastAsia="宋体" w:hAnsi="Times New Roman" w:cs="Times New Roman"/>
      <w:spacing w:val="2"/>
      <w:szCs w:val="21"/>
    </w:rPr>
  </w:style>
  <w:style w:type="paragraph" w:styleId="affff9">
    <w:name w:val="Block Text"/>
    <w:aliases w:val="文字块"/>
    <w:basedOn w:val="a5"/>
    <w:uiPriority w:val="99"/>
    <w:qFormat/>
    <w:rsid w:val="00024D51"/>
    <w:pPr>
      <w:widowControl w:val="0"/>
      <w:spacing w:after="120" w:line="360" w:lineRule="auto"/>
      <w:ind w:left="1440" w:right="1440" w:firstLineChars="200" w:firstLine="200"/>
      <w:jc w:val="both"/>
    </w:pPr>
    <w:rPr>
      <w:rFonts w:ascii="Times New Roman" w:hAnsi="Times New Roman" w:cs="Times New Roman"/>
      <w:kern w:val="2"/>
    </w:rPr>
  </w:style>
  <w:style w:type="paragraph" w:customStyle="1" w:styleId="1005">
    <w:name w:val="样式 标题 1 + 左侧:  0 厘米 段后: 0.5 行"/>
    <w:basedOn w:val="1"/>
    <w:uiPriority w:val="99"/>
    <w:qFormat/>
    <w:rsid w:val="00024D51"/>
    <w:pPr>
      <w:numPr>
        <w:numId w:val="0"/>
      </w:numPr>
      <w:tabs>
        <w:tab w:val="left" w:pos="846"/>
      </w:tabs>
      <w:adjustRightInd w:val="0"/>
      <w:snapToGrid w:val="0"/>
      <w:spacing w:beforeLines="0" w:afterLines="100" w:line="240" w:lineRule="auto"/>
      <w:jc w:val="left"/>
    </w:pPr>
    <w:rPr>
      <w:rFonts w:hAnsi="宋体" w:cs="宋体"/>
      <w:noProof/>
      <w:kern w:val="2"/>
      <w:sz w:val="30"/>
      <w:szCs w:val="20"/>
    </w:rPr>
  </w:style>
  <w:style w:type="table" w:styleId="1a">
    <w:name w:val="Table Grid 1"/>
    <w:basedOn w:val="a8"/>
    <w:rsid w:val="00024D51"/>
    <w:pPr>
      <w:widowControl w:val="0"/>
      <w:spacing w:line="360" w:lineRule="auto"/>
      <w:ind w:firstLineChars="200" w:firstLine="20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5">
    <w:name w:val="标题3"/>
    <w:basedOn w:val="3"/>
    <w:next w:val="a5"/>
    <w:uiPriority w:val="99"/>
    <w:qFormat/>
    <w:rsid w:val="00024D51"/>
    <w:pPr>
      <w:numPr>
        <w:ilvl w:val="0"/>
        <w:numId w:val="0"/>
      </w:numPr>
      <w:tabs>
        <w:tab w:val="left" w:pos="1260"/>
      </w:tabs>
    </w:pPr>
    <w:rPr>
      <w:rFonts w:ascii="宋体" w:hAnsi="宋体" w:cs="宋体"/>
      <w:sz w:val="24"/>
      <w:szCs w:val="24"/>
    </w:rPr>
  </w:style>
  <w:style w:type="character" w:customStyle="1" w:styleId="CharChar1">
    <w:name w:val="表 Char Char"/>
    <w:basedOn w:val="a7"/>
    <w:link w:val="Char6"/>
    <w:rsid w:val="00024D51"/>
    <w:rPr>
      <w:rFonts w:ascii="Times New Roman" w:eastAsia="宋体" w:hAnsi="Times New Roman" w:cs="Times New Roman"/>
      <w:spacing w:val="2"/>
      <w:szCs w:val="21"/>
    </w:rPr>
  </w:style>
  <w:style w:type="paragraph" w:customStyle="1" w:styleId="affffa">
    <w:name w:val="表格文字"/>
    <w:basedOn w:val="a5"/>
    <w:link w:val="Char7"/>
    <w:autoRedefine/>
    <w:rsid w:val="00024D51"/>
    <w:pPr>
      <w:widowControl w:val="0"/>
      <w:tabs>
        <w:tab w:val="left" w:pos="522"/>
        <w:tab w:val="center" w:pos="1125"/>
      </w:tabs>
      <w:spacing w:line="360" w:lineRule="auto"/>
      <w:jc w:val="center"/>
    </w:pPr>
    <w:rPr>
      <w:rFonts w:ascii="Times New Roman" w:hAnsi="Times New Roman" w:cs="Times New Roman"/>
      <w:kern w:val="2"/>
      <w:sz w:val="21"/>
      <w:szCs w:val="21"/>
    </w:rPr>
  </w:style>
  <w:style w:type="paragraph" w:styleId="affffb">
    <w:name w:val="Body Text Indent"/>
    <w:basedOn w:val="a5"/>
    <w:link w:val="affffc"/>
    <w:unhideWhenUsed/>
    <w:rsid w:val="00024D51"/>
    <w:pPr>
      <w:spacing w:after="120"/>
      <w:ind w:leftChars="200" w:left="420"/>
    </w:pPr>
  </w:style>
  <w:style w:type="character" w:customStyle="1" w:styleId="affffc">
    <w:name w:val="正文文本缩进 字符"/>
    <w:basedOn w:val="a7"/>
    <w:link w:val="affffb"/>
    <w:rsid w:val="00024D51"/>
    <w:rPr>
      <w:rFonts w:ascii="宋体" w:eastAsia="宋体" w:hAnsi="宋体" w:cs="宋体"/>
      <w:kern w:val="0"/>
      <w:sz w:val="24"/>
      <w:szCs w:val="24"/>
    </w:rPr>
  </w:style>
  <w:style w:type="paragraph" w:styleId="25">
    <w:name w:val="Body Text First Indent 2"/>
    <w:basedOn w:val="a5"/>
    <w:link w:val="26"/>
    <w:rsid w:val="00024D51"/>
    <w:pPr>
      <w:widowControl w:val="0"/>
      <w:spacing w:after="120" w:line="360" w:lineRule="auto"/>
      <w:ind w:leftChars="200" w:left="420" w:firstLineChars="200" w:firstLine="420"/>
      <w:jc w:val="both"/>
    </w:pPr>
    <w:rPr>
      <w:rFonts w:ascii="Times New Roman" w:hAnsi="Times New Roman" w:cs="Times New Roman"/>
      <w:kern w:val="2"/>
    </w:rPr>
  </w:style>
  <w:style w:type="character" w:customStyle="1" w:styleId="26">
    <w:name w:val="正文文本首行缩进 2 字符"/>
    <w:basedOn w:val="affffc"/>
    <w:link w:val="25"/>
    <w:rsid w:val="00024D51"/>
    <w:rPr>
      <w:rFonts w:ascii="Times New Roman" w:eastAsia="宋体" w:hAnsi="Times New Roman" w:cs="Times New Roman"/>
      <w:kern w:val="0"/>
      <w:sz w:val="24"/>
      <w:szCs w:val="24"/>
    </w:rPr>
  </w:style>
  <w:style w:type="paragraph" w:customStyle="1" w:styleId="27">
    <w:name w:val="正文 首行缩进:  2 字符"/>
    <w:basedOn w:val="a5"/>
    <w:link w:val="2Char"/>
    <w:autoRedefine/>
    <w:rsid w:val="00024D51"/>
    <w:pPr>
      <w:widowControl w:val="0"/>
      <w:spacing w:line="360" w:lineRule="auto"/>
      <w:ind w:firstLineChars="200" w:firstLine="480"/>
    </w:pPr>
    <w:rPr>
      <w:rFonts w:ascii="Times New Roman" w:hAnsi="Times New Roman" w:cs="Times New Roman"/>
      <w:kern w:val="2"/>
    </w:rPr>
  </w:style>
  <w:style w:type="character" w:customStyle="1" w:styleId="defaultfont1">
    <w:name w:val="defaultfont1"/>
    <w:basedOn w:val="a7"/>
    <w:rsid w:val="00024D51"/>
  </w:style>
  <w:style w:type="paragraph" w:customStyle="1" w:styleId="defaultfont">
    <w:name w:val="defaultfont"/>
    <w:basedOn w:val="a5"/>
    <w:uiPriority w:val="99"/>
    <w:qFormat/>
    <w:rsid w:val="00024D51"/>
    <w:pPr>
      <w:spacing w:before="100" w:beforeAutospacing="1" w:after="100" w:afterAutospacing="1"/>
    </w:pPr>
  </w:style>
  <w:style w:type="paragraph" w:customStyle="1" w:styleId="Char8">
    <w:name w:val="常用正文样式 Char"/>
    <w:basedOn w:val="a5"/>
    <w:uiPriority w:val="99"/>
    <w:qFormat/>
    <w:rsid w:val="00024D51"/>
    <w:pPr>
      <w:widowControl w:val="0"/>
      <w:spacing w:line="360" w:lineRule="auto"/>
      <w:ind w:firstLineChars="200" w:firstLine="200"/>
      <w:jc w:val="both"/>
    </w:pPr>
    <w:rPr>
      <w:rFonts w:hAnsi="Times New Roman"/>
      <w:bCs/>
      <w:kern w:val="28"/>
    </w:rPr>
  </w:style>
  <w:style w:type="paragraph" w:customStyle="1" w:styleId="affffd">
    <w:name w:val="表内格式"/>
    <w:basedOn w:val="a5"/>
    <w:uiPriority w:val="99"/>
    <w:qFormat/>
    <w:rsid w:val="00024D51"/>
    <w:pPr>
      <w:widowControl w:val="0"/>
      <w:spacing w:line="280" w:lineRule="exact"/>
      <w:jc w:val="center"/>
    </w:pPr>
    <w:rPr>
      <w:rFonts w:hAnsi="Times New Roman" w:cs="Times New Roman"/>
      <w:kern w:val="2"/>
      <w:sz w:val="21"/>
      <w:szCs w:val="20"/>
    </w:rPr>
  </w:style>
  <w:style w:type="paragraph" w:customStyle="1" w:styleId="1b">
    <w:name w:val="表头样式1"/>
    <w:basedOn w:val="a5"/>
    <w:uiPriority w:val="99"/>
    <w:qFormat/>
    <w:rsid w:val="00024D51"/>
    <w:pPr>
      <w:widowControl w:val="0"/>
      <w:spacing w:after="80" w:line="480" w:lineRule="atLeast"/>
      <w:jc w:val="center"/>
    </w:pPr>
    <w:rPr>
      <w:rFonts w:ascii="Times New Roman" w:eastAsia="黑体" w:hAnsi="Times New Roman" w:cs="Times New Roman"/>
      <w:b/>
      <w:kern w:val="2"/>
      <w:szCs w:val="20"/>
    </w:rPr>
  </w:style>
  <w:style w:type="paragraph" w:customStyle="1" w:styleId="28">
    <w:name w:val="表格文字2"/>
    <w:basedOn w:val="a5"/>
    <w:qFormat/>
    <w:rsid w:val="00024D51"/>
    <w:pPr>
      <w:widowControl w:val="0"/>
      <w:tabs>
        <w:tab w:val="left" w:pos="277"/>
        <w:tab w:val="left" w:pos="600"/>
        <w:tab w:val="left" w:pos="780"/>
        <w:tab w:val="left" w:pos="2517"/>
      </w:tabs>
      <w:adjustRightInd w:val="0"/>
      <w:spacing w:before="60"/>
      <w:jc w:val="center"/>
      <w:textAlignment w:val="baseline"/>
    </w:pPr>
    <w:rPr>
      <w:rFonts w:ascii="Times New Roman" w:hAnsi="Times New Roman" w:cs="Times New Roman"/>
      <w:sz w:val="21"/>
      <w:szCs w:val="21"/>
    </w:rPr>
  </w:style>
  <w:style w:type="paragraph" w:customStyle="1" w:styleId="affffe">
    <w:name w:val="表前文字"/>
    <w:basedOn w:val="a5"/>
    <w:autoRedefine/>
    <w:uiPriority w:val="99"/>
    <w:qFormat/>
    <w:rsid w:val="00024D51"/>
    <w:pPr>
      <w:widowControl w:val="0"/>
      <w:jc w:val="center"/>
    </w:pPr>
    <w:rPr>
      <w:rFonts w:cs="Times New Roman"/>
      <w:kern w:val="2"/>
      <w:szCs w:val="21"/>
    </w:rPr>
  </w:style>
  <w:style w:type="paragraph" w:customStyle="1" w:styleId="lsw">
    <w:name w:val="lsw正文"/>
    <w:basedOn w:val="a5"/>
    <w:autoRedefine/>
    <w:uiPriority w:val="99"/>
    <w:qFormat/>
    <w:rsid w:val="00024D51"/>
    <w:pPr>
      <w:widowControl w:val="0"/>
      <w:autoSpaceDE w:val="0"/>
      <w:autoSpaceDN w:val="0"/>
      <w:adjustRightInd w:val="0"/>
      <w:jc w:val="center"/>
    </w:pPr>
    <w:rPr>
      <w:rFonts w:hAnsi="Times New Roman" w:cs="Times New Roman"/>
      <w:szCs w:val="20"/>
    </w:rPr>
  </w:style>
  <w:style w:type="paragraph" w:customStyle="1" w:styleId="indexfont">
    <w:name w:val="indexfont"/>
    <w:basedOn w:val="a5"/>
    <w:uiPriority w:val="99"/>
    <w:qFormat/>
    <w:rsid w:val="00024D51"/>
    <w:pPr>
      <w:spacing w:before="100" w:beforeAutospacing="1" w:after="100" w:afterAutospacing="1" w:line="315" w:lineRule="atLeast"/>
    </w:pPr>
    <w:rPr>
      <w:color w:val="003573"/>
      <w:sz w:val="18"/>
      <w:szCs w:val="18"/>
    </w:rPr>
  </w:style>
  <w:style w:type="paragraph" w:customStyle="1" w:styleId="afffff">
    <w:name w:val="表"/>
    <w:basedOn w:val="a5"/>
    <w:uiPriority w:val="99"/>
    <w:rsid w:val="00024D51"/>
    <w:pPr>
      <w:widowControl w:val="0"/>
      <w:snapToGrid w:val="0"/>
      <w:jc w:val="center"/>
    </w:pPr>
    <w:rPr>
      <w:rFonts w:ascii="Times New Roman" w:hAnsi="Times New Roman" w:cs="Times New Roman"/>
      <w:spacing w:val="2"/>
      <w:kern w:val="2"/>
      <w:szCs w:val="20"/>
    </w:rPr>
  </w:style>
  <w:style w:type="paragraph" w:customStyle="1" w:styleId="afffff0">
    <w:name w:val="流程图"/>
    <w:basedOn w:val="a5"/>
    <w:uiPriority w:val="99"/>
    <w:rsid w:val="00024D51"/>
    <w:pPr>
      <w:widowControl w:val="0"/>
      <w:adjustRightInd w:val="0"/>
      <w:spacing w:after="60" w:line="360" w:lineRule="auto"/>
      <w:jc w:val="center"/>
      <w:textAlignment w:val="baseline"/>
    </w:pPr>
    <w:rPr>
      <w:rFonts w:hAnsi="Bookman Old Style" w:cs="Times New Roman"/>
      <w:spacing w:val="5"/>
      <w:kern w:val="44"/>
      <w:position w:val="-10"/>
      <w:szCs w:val="20"/>
    </w:rPr>
  </w:style>
  <w:style w:type="paragraph" w:customStyle="1" w:styleId="afffff1">
    <w:name w:val="报告正文"/>
    <w:basedOn w:val="a5"/>
    <w:uiPriority w:val="99"/>
    <w:qFormat/>
    <w:rsid w:val="00024D51"/>
    <w:pPr>
      <w:widowControl w:val="0"/>
      <w:adjustRightInd w:val="0"/>
      <w:spacing w:beforeLines="25" w:line="360" w:lineRule="auto"/>
      <w:ind w:firstLine="482"/>
      <w:jc w:val="both"/>
      <w:textAlignment w:val="baseline"/>
    </w:pPr>
    <w:rPr>
      <w:rFonts w:cs="Times New Roman"/>
      <w:snapToGrid w:val="0"/>
      <w:kern w:val="24"/>
      <w:szCs w:val="20"/>
    </w:rPr>
  </w:style>
  <w:style w:type="paragraph" w:customStyle="1" w:styleId="Default">
    <w:name w:val="Default"/>
    <w:qFormat/>
    <w:rsid w:val="00024D51"/>
    <w:pPr>
      <w:widowControl w:val="0"/>
      <w:autoSpaceDE w:val="0"/>
      <w:autoSpaceDN w:val="0"/>
      <w:adjustRightInd w:val="0"/>
    </w:pPr>
    <w:rPr>
      <w:rFonts w:ascii="方正舒体" w:eastAsia="方正舒体" w:hAnsi="Times New Roman" w:cs="方正舒体"/>
      <w:color w:val="000000"/>
      <w:kern w:val="0"/>
      <w:sz w:val="24"/>
      <w:szCs w:val="24"/>
    </w:rPr>
  </w:style>
  <w:style w:type="paragraph" w:styleId="afffff2">
    <w:name w:val="footnote text"/>
    <w:basedOn w:val="Default"/>
    <w:next w:val="Default"/>
    <w:link w:val="afffff3"/>
    <w:rsid w:val="00024D51"/>
    <w:rPr>
      <w:rFonts w:ascii="宋体" w:eastAsia="宋体" w:cs="Times New Roman"/>
      <w:color w:val="auto"/>
    </w:rPr>
  </w:style>
  <w:style w:type="character" w:customStyle="1" w:styleId="afffff3">
    <w:name w:val="脚注文本 字符"/>
    <w:basedOn w:val="a7"/>
    <w:link w:val="afffff2"/>
    <w:rsid w:val="00024D51"/>
    <w:rPr>
      <w:rFonts w:ascii="宋体" w:eastAsia="宋体" w:hAnsi="Times New Roman" w:cs="Times New Roman"/>
      <w:kern w:val="0"/>
      <w:sz w:val="24"/>
      <w:szCs w:val="24"/>
    </w:rPr>
  </w:style>
  <w:style w:type="paragraph" w:customStyle="1" w:styleId="xl27">
    <w:name w:val="xl27"/>
    <w:basedOn w:val="a5"/>
    <w:uiPriority w:val="99"/>
    <w:rsid w:val="00024D51"/>
    <w:pPr>
      <w:pBdr>
        <w:bottom w:val="single" w:sz="4" w:space="0" w:color="auto"/>
        <w:right w:val="single" w:sz="4" w:space="0" w:color="auto"/>
      </w:pBdr>
      <w:spacing w:before="100" w:beforeAutospacing="1" w:after="100" w:afterAutospacing="1"/>
      <w:jc w:val="center"/>
    </w:pPr>
    <w:rPr>
      <w:rFonts w:ascii="仿宋" w:hAnsi="Arial Unicode MS" w:cs="Times New Roman" w:hint="eastAsia"/>
      <w:sz w:val="21"/>
      <w:szCs w:val="21"/>
    </w:rPr>
  </w:style>
  <w:style w:type="table" w:styleId="42">
    <w:name w:val="Table Grid 4"/>
    <w:basedOn w:val="a8"/>
    <w:rsid w:val="00024D51"/>
    <w:pPr>
      <w:widowControl w:val="0"/>
      <w:spacing w:line="360" w:lineRule="auto"/>
      <w:ind w:firstLineChars="200" w:firstLine="200"/>
      <w:jc w:val="both"/>
    </w:pPr>
    <w:rPr>
      <w:rFonts w:ascii="Times New Roman" w:eastAsia="宋体" w:hAnsi="Times New Roman"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customStyle="1" w:styleId="110">
    <w:name w:val="样式 标题 1 + 段后: 1 行"/>
    <w:basedOn w:val="1"/>
    <w:next w:val="a6"/>
    <w:uiPriority w:val="99"/>
    <w:qFormat/>
    <w:rsid w:val="00024D51"/>
    <w:pPr>
      <w:numPr>
        <w:numId w:val="0"/>
      </w:numPr>
      <w:tabs>
        <w:tab w:val="left" w:pos="846"/>
      </w:tabs>
      <w:adjustRightInd w:val="0"/>
      <w:snapToGrid w:val="0"/>
      <w:spacing w:beforeLines="0" w:afterLines="100" w:line="240" w:lineRule="auto"/>
      <w:jc w:val="left"/>
    </w:pPr>
    <w:rPr>
      <w:rFonts w:hAnsi="宋体" w:cs="宋体"/>
      <w:noProof/>
      <w:kern w:val="2"/>
      <w:sz w:val="30"/>
      <w:szCs w:val="20"/>
    </w:rPr>
  </w:style>
  <w:style w:type="numbering" w:customStyle="1" w:styleId="a">
    <w:name w:val="常用当前列表"/>
    <w:rsid w:val="00024D51"/>
    <w:pPr>
      <w:numPr>
        <w:numId w:val="5"/>
      </w:numPr>
    </w:pPr>
  </w:style>
  <w:style w:type="paragraph" w:customStyle="1" w:styleId="1c">
    <w:name w:val="附件标题1"/>
    <w:basedOn w:val="1"/>
    <w:next w:val="a6"/>
    <w:qFormat/>
    <w:rsid w:val="00024D51"/>
    <w:pPr>
      <w:numPr>
        <w:numId w:val="0"/>
      </w:numPr>
      <w:spacing w:beforeLines="0" w:before="0" w:afterLines="0" w:after="0"/>
    </w:pPr>
    <w:rPr>
      <w:sz w:val="24"/>
    </w:rPr>
  </w:style>
  <w:style w:type="paragraph" w:customStyle="1" w:styleId="xl40">
    <w:name w:val="xl40"/>
    <w:basedOn w:val="a5"/>
    <w:uiPriority w:val="99"/>
    <w:rsid w:val="00024D51"/>
    <w:pPr>
      <w:spacing w:before="100" w:beforeAutospacing="1" w:after="100" w:afterAutospacing="1"/>
      <w:jc w:val="center"/>
    </w:pPr>
    <w:rPr>
      <w:rFonts w:ascii="Arial Unicode MS" w:eastAsia="Arial Unicode MS" w:hAnsi="Arial Unicode MS" w:cs="Times New Roman"/>
    </w:rPr>
  </w:style>
  <w:style w:type="character" w:customStyle="1" w:styleId="111">
    <w:name w:val="标题 11"/>
    <w:aliases w:val="标题 1 Char Char"/>
    <w:basedOn w:val="a7"/>
    <w:rsid w:val="00024D51"/>
    <w:rPr>
      <w:rFonts w:eastAsia="宋体"/>
      <w:b/>
      <w:bCs/>
      <w:kern w:val="44"/>
      <w:sz w:val="44"/>
      <w:szCs w:val="44"/>
      <w:lang w:val="en-US" w:eastAsia="zh-CN" w:bidi="ar-SA"/>
    </w:rPr>
  </w:style>
  <w:style w:type="paragraph" w:customStyle="1" w:styleId="afffff4">
    <w:name w:val="表格标题"/>
    <w:aliases w:val="Plain Text Char1,Plain Text Char Char,Plain Text Char,Plain Text Char2,Plain Text Char2 Char,Plain Text Char1 Char Char,文本条款 Char Char Char,标题4 Char Char Char"/>
    <w:basedOn w:val="a5"/>
    <w:rsid w:val="00024D51"/>
    <w:pPr>
      <w:widowControl w:val="0"/>
      <w:spacing w:before="120"/>
      <w:jc w:val="center"/>
    </w:pPr>
    <w:rPr>
      <w:rFonts w:ascii="Times New Roman" w:hAnsi="Times New Roman" w:cs="Times New Roman"/>
      <w:kern w:val="2"/>
      <w:szCs w:val="20"/>
    </w:rPr>
  </w:style>
  <w:style w:type="paragraph" w:customStyle="1" w:styleId="222">
    <w:name w:val="样式 样式 正文缩进 + 小四 首行缩进:  2 字符 + 首行缩进:  2 字符 + 首行缩进:  2 字符"/>
    <w:basedOn w:val="a5"/>
    <w:uiPriority w:val="99"/>
    <w:qFormat/>
    <w:rsid w:val="00024D51"/>
    <w:pPr>
      <w:widowControl w:val="0"/>
      <w:spacing w:line="324" w:lineRule="auto"/>
      <w:ind w:firstLineChars="200" w:firstLine="200"/>
      <w:jc w:val="both"/>
    </w:pPr>
    <w:rPr>
      <w:rFonts w:ascii="Times New Roman" w:hAnsi="Times New Roman" w:cs="Times New Roman"/>
      <w:kern w:val="2"/>
      <w:szCs w:val="20"/>
    </w:rPr>
  </w:style>
  <w:style w:type="paragraph" w:customStyle="1" w:styleId="1d">
    <w:name w:val="表1"/>
    <w:basedOn w:val="a5"/>
    <w:next w:val="a5"/>
    <w:uiPriority w:val="99"/>
    <w:qFormat/>
    <w:rsid w:val="00024D51"/>
    <w:pPr>
      <w:widowControl w:val="0"/>
      <w:spacing w:line="300" w:lineRule="auto"/>
      <w:ind w:leftChars="200" w:left="900" w:hangingChars="200" w:hanging="480"/>
      <w:jc w:val="center"/>
    </w:pPr>
    <w:rPr>
      <w:rFonts w:ascii="Times New Roman" w:eastAsia="黑体" w:hAnsi="Times New Roman" w:cs="Times New Roman"/>
      <w:kern w:val="2"/>
    </w:rPr>
  </w:style>
  <w:style w:type="paragraph" w:customStyle="1" w:styleId="010">
    <w:name w:val="标题01"/>
    <w:basedOn w:val="a5"/>
    <w:uiPriority w:val="99"/>
    <w:rsid w:val="00024D51"/>
    <w:pPr>
      <w:widowControl w:val="0"/>
      <w:spacing w:after="120" w:line="460" w:lineRule="atLeast"/>
      <w:ind w:firstLine="480"/>
      <w:jc w:val="center"/>
      <w:outlineLvl w:val="0"/>
    </w:pPr>
    <w:rPr>
      <w:rFonts w:ascii="Times New Roman" w:hAnsi="Times New Roman" w:cs="Times New Roman"/>
      <w:b/>
      <w:kern w:val="2"/>
      <w:sz w:val="30"/>
      <w:szCs w:val="20"/>
    </w:rPr>
  </w:style>
  <w:style w:type="paragraph" w:customStyle="1" w:styleId="afffff5">
    <w:name w:val="图头"/>
    <w:basedOn w:val="a5"/>
    <w:link w:val="Char9"/>
    <w:uiPriority w:val="99"/>
    <w:rsid w:val="00024D51"/>
    <w:pPr>
      <w:widowControl w:val="0"/>
      <w:spacing w:beforeLines="50" w:afterLines="50" w:line="300" w:lineRule="auto"/>
      <w:ind w:firstLineChars="200" w:firstLine="200"/>
      <w:jc w:val="center"/>
    </w:pPr>
    <w:rPr>
      <w:rFonts w:ascii="Times New Roman" w:eastAsia="黑体" w:hAnsi="Times New Roman" w:cs="Times New Roman"/>
      <w:b/>
      <w:bCs/>
      <w:spacing w:val="2"/>
      <w:kern w:val="2"/>
      <w:sz w:val="26"/>
      <w:szCs w:val="20"/>
    </w:rPr>
  </w:style>
  <w:style w:type="paragraph" w:customStyle="1" w:styleId="2220">
    <w:name w:val="样式 标题 2 + 宋体 小四 行距: 固定值 22 磅"/>
    <w:basedOn w:val="20"/>
    <w:uiPriority w:val="99"/>
    <w:qFormat/>
    <w:rsid w:val="00024D51"/>
    <w:pPr>
      <w:keepNext/>
      <w:keepLines/>
      <w:numPr>
        <w:ilvl w:val="0"/>
        <w:numId w:val="0"/>
      </w:numPr>
      <w:adjustRightInd w:val="0"/>
      <w:snapToGrid w:val="0"/>
      <w:spacing w:beforeLines="0" w:afterLines="0" w:line="300" w:lineRule="auto"/>
      <w:textAlignment w:val="baseline"/>
    </w:pPr>
    <w:rPr>
      <w:rFonts w:ascii="Times New Roman" w:eastAsia="宋体" w:hAnsi="Times New Roman"/>
      <w:color w:val="auto"/>
      <w:sz w:val="24"/>
      <w:szCs w:val="24"/>
    </w:rPr>
  </w:style>
  <w:style w:type="paragraph" w:customStyle="1" w:styleId="24125">
    <w:name w:val="样式 小四 首行缩进:  24 磅 行距: 多倍行距 1.25 字行"/>
    <w:basedOn w:val="a5"/>
    <w:qFormat/>
    <w:rsid w:val="00024D51"/>
    <w:pPr>
      <w:widowControl w:val="0"/>
      <w:adjustRightInd w:val="0"/>
      <w:spacing w:line="440" w:lineRule="exact"/>
      <w:ind w:firstLine="480"/>
      <w:jc w:val="both"/>
      <w:textAlignment w:val="baseline"/>
    </w:pPr>
    <w:rPr>
      <w:rFonts w:ascii="Times New Roman" w:hAnsi="Times New Roman" w:cs="Times New Roman"/>
      <w:szCs w:val="20"/>
    </w:rPr>
  </w:style>
  <w:style w:type="paragraph" w:customStyle="1" w:styleId="1e">
    <w:name w:val="样式 标题 1 + 两端对齐"/>
    <w:basedOn w:val="1"/>
    <w:uiPriority w:val="99"/>
    <w:qFormat/>
    <w:rsid w:val="00024D51"/>
    <w:pPr>
      <w:pageBreakBefore/>
      <w:numPr>
        <w:numId w:val="0"/>
      </w:numPr>
      <w:adjustRightInd w:val="0"/>
      <w:snapToGrid w:val="0"/>
      <w:spacing w:beforeLines="0" w:afterLines="0" w:line="300" w:lineRule="auto"/>
      <w:textAlignment w:val="baseline"/>
    </w:pPr>
    <w:rPr>
      <w:rFonts w:ascii="Times New Roman"/>
      <w:szCs w:val="36"/>
    </w:rPr>
  </w:style>
  <w:style w:type="paragraph" w:customStyle="1" w:styleId="112">
    <w:name w:val="标题11"/>
    <w:basedOn w:val="a5"/>
    <w:next w:val="29"/>
    <w:qFormat/>
    <w:rsid w:val="00024D51"/>
    <w:pPr>
      <w:widowControl w:val="0"/>
      <w:spacing w:before="480"/>
      <w:jc w:val="center"/>
    </w:pPr>
    <w:rPr>
      <w:rFonts w:ascii="Times New Roman" w:eastAsia="黑体" w:hAnsi="Times New Roman" w:cs="Times New Roman"/>
      <w:b/>
      <w:kern w:val="2"/>
      <w:sz w:val="32"/>
      <w:szCs w:val="20"/>
    </w:rPr>
  </w:style>
  <w:style w:type="paragraph" w:customStyle="1" w:styleId="29">
    <w:name w:val="标题2"/>
    <w:basedOn w:val="112"/>
    <w:next w:val="a5"/>
    <w:uiPriority w:val="99"/>
    <w:qFormat/>
    <w:rsid w:val="00024D51"/>
    <w:pPr>
      <w:spacing w:before="600" w:line="500" w:lineRule="atLeast"/>
      <w:jc w:val="both"/>
    </w:pPr>
    <w:rPr>
      <w:b w:val="0"/>
      <w:sz w:val="28"/>
    </w:rPr>
  </w:style>
  <w:style w:type="paragraph" w:customStyle="1" w:styleId="1f">
    <w:name w:val="列表1"/>
    <w:basedOn w:val="a5"/>
    <w:next w:val="afffff6"/>
    <w:uiPriority w:val="99"/>
    <w:qFormat/>
    <w:rsid w:val="00024D51"/>
    <w:pPr>
      <w:widowControl w:val="0"/>
      <w:spacing w:before="60" w:line="240" w:lineRule="exact"/>
      <w:jc w:val="center"/>
    </w:pPr>
    <w:rPr>
      <w:rFonts w:cs="Times New Roman"/>
      <w:kern w:val="2"/>
      <w:szCs w:val="20"/>
    </w:rPr>
  </w:style>
  <w:style w:type="paragraph" w:styleId="afffff6">
    <w:name w:val="List"/>
    <w:basedOn w:val="a5"/>
    <w:uiPriority w:val="99"/>
    <w:rsid w:val="00024D51"/>
    <w:pPr>
      <w:widowControl w:val="0"/>
      <w:spacing w:line="360" w:lineRule="auto"/>
      <w:ind w:left="200" w:hangingChars="200" w:hanging="200"/>
      <w:jc w:val="both"/>
    </w:pPr>
    <w:rPr>
      <w:rFonts w:ascii="Times New Roman" w:hAnsi="Times New Roman" w:cs="Times New Roman"/>
      <w:kern w:val="2"/>
    </w:rPr>
  </w:style>
  <w:style w:type="paragraph" w:customStyle="1" w:styleId="afffff7">
    <w:name w:val="表格式"/>
    <w:basedOn w:val="afffff6"/>
    <w:uiPriority w:val="99"/>
    <w:qFormat/>
    <w:rsid w:val="00024D51"/>
    <w:pPr>
      <w:spacing w:line="480" w:lineRule="exact"/>
      <w:ind w:left="0" w:firstLineChars="0" w:firstLine="0"/>
      <w:jc w:val="center"/>
      <w:textAlignment w:val="center"/>
    </w:pPr>
    <w:rPr>
      <w:rFonts w:ascii="宋体" w:hAnsi="宋体"/>
      <w:sz w:val="21"/>
      <w:szCs w:val="20"/>
    </w:rPr>
  </w:style>
  <w:style w:type="paragraph" w:customStyle="1" w:styleId="afffff8">
    <w:name w:val="表中正文"/>
    <w:basedOn w:val="a5"/>
    <w:uiPriority w:val="99"/>
    <w:qFormat/>
    <w:rsid w:val="00024D51"/>
    <w:pPr>
      <w:widowControl w:val="0"/>
      <w:spacing w:beforeLines="50" w:afterLines="50" w:line="240" w:lineRule="exact"/>
      <w:jc w:val="center"/>
    </w:pPr>
    <w:rPr>
      <w:rFonts w:cs="Times New Roman"/>
      <w:spacing w:val="-8"/>
      <w:kern w:val="2"/>
      <w:sz w:val="21"/>
    </w:rPr>
  </w:style>
  <w:style w:type="paragraph" w:customStyle="1" w:styleId="afffff9">
    <w:name w:val="图标"/>
    <w:basedOn w:val="a5"/>
    <w:uiPriority w:val="99"/>
    <w:qFormat/>
    <w:rsid w:val="00024D51"/>
    <w:pPr>
      <w:widowControl w:val="0"/>
      <w:spacing w:line="440" w:lineRule="exact"/>
      <w:jc w:val="center"/>
    </w:pPr>
    <w:rPr>
      <w:rFonts w:ascii="黑体" w:eastAsia="黑体" w:hAnsi="Times New Roman" w:cs="Times New Roman"/>
      <w:kern w:val="2"/>
      <w:sz w:val="28"/>
      <w:szCs w:val="20"/>
    </w:rPr>
  </w:style>
  <w:style w:type="paragraph" w:customStyle="1" w:styleId="61">
    <w:name w:val="6"/>
    <w:basedOn w:val="a5"/>
    <w:next w:val="a5"/>
    <w:uiPriority w:val="99"/>
    <w:qFormat/>
    <w:rsid w:val="00024D51"/>
    <w:pPr>
      <w:widowControl w:val="0"/>
      <w:ind w:left="640" w:hangingChars="200" w:hanging="640"/>
      <w:jc w:val="both"/>
    </w:pPr>
    <w:rPr>
      <w:rFonts w:ascii="Times New Roman" w:hAnsi="Times New Roman" w:cs="Times New Roman"/>
      <w:kern w:val="2"/>
      <w:sz w:val="32"/>
    </w:rPr>
  </w:style>
  <w:style w:type="paragraph" w:customStyle="1" w:styleId="afffffa">
    <w:name w:val="文号"/>
    <w:basedOn w:val="a5"/>
    <w:uiPriority w:val="99"/>
    <w:qFormat/>
    <w:rsid w:val="00024D51"/>
    <w:pPr>
      <w:widowControl w:val="0"/>
      <w:spacing w:beforeLines="800" w:afterLines="500" w:line="300" w:lineRule="auto"/>
      <w:jc w:val="center"/>
    </w:pPr>
    <w:rPr>
      <w:rFonts w:ascii="Times New Roman" w:eastAsia="仿宋" w:hAnsi="Times New Roman" w:cs="Times New Roman"/>
      <w:kern w:val="2"/>
      <w:sz w:val="30"/>
    </w:rPr>
  </w:style>
  <w:style w:type="paragraph" w:customStyle="1" w:styleId="31">
    <w:name w:val="附件标题 3"/>
    <w:basedOn w:val="3"/>
    <w:next w:val="a6"/>
    <w:qFormat/>
    <w:rsid w:val="00024D51"/>
    <w:pPr>
      <w:numPr>
        <w:numId w:val="6"/>
      </w:numPr>
      <w:spacing w:after="60"/>
    </w:pPr>
    <w:rPr>
      <w:rFonts w:hAnsi="宋体" w:cs="宋体"/>
      <w:bCs w:val="0"/>
      <w:sz w:val="24"/>
      <w:szCs w:val="24"/>
    </w:rPr>
  </w:style>
  <w:style w:type="paragraph" w:customStyle="1" w:styleId="22">
    <w:name w:val="附件标题2"/>
    <w:basedOn w:val="20"/>
    <w:next w:val="a6"/>
    <w:qFormat/>
    <w:rsid w:val="00024D51"/>
    <w:pPr>
      <w:numPr>
        <w:numId w:val="6"/>
      </w:numPr>
      <w:adjustRightInd w:val="0"/>
      <w:spacing w:beforeLines="0" w:afterLines="0"/>
    </w:pPr>
    <w:rPr>
      <w:rFonts w:ascii="Times New Roman" w:eastAsia="宋体" w:hAnsi="Arial" w:cs="Arial"/>
      <w:color w:val="auto"/>
      <w:sz w:val="28"/>
      <w:szCs w:val="28"/>
    </w:rPr>
  </w:style>
  <w:style w:type="paragraph" w:customStyle="1" w:styleId="15">
    <w:name w:val="专题标题1"/>
    <w:basedOn w:val="a5"/>
    <w:qFormat/>
    <w:rsid w:val="00024D51"/>
    <w:pPr>
      <w:widowControl w:val="0"/>
      <w:numPr>
        <w:numId w:val="6"/>
      </w:numPr>
      <w:spacing w:before="240" w:after="60" w:line="360" w:lineRule="auto"/>
      <w:outlineLvl w:val="0"/>
    </w:pPr>
    <w:rPr>
      <w:rFonts w:cs="Arial"/>
      <w:b/>
      <w:kern w:val="2"/>
      <w:sz w:val="30"/>
      <w:szCs w:val="28"/>
    </w:rPr>
  </w:style>
  <w:style w:type="paragraph" w:customStyle="1" w:styleId="115">
    <w:name w:val="样式 常用表格样式 + 行距: 固定值 11.5 磅"/>
    <w:basedOn w:val="af3"/>
    <w:uiPriority w:val="99"/>
    <w:qFormat/>
    <w:rsid w:val="00024D51"/>
    <w:rPr>
      <w:rFonts w:ascii="宋体" w:hAnsi="新宋体" w:cs="宋体"/>
      <w:szCs w:val="20"/>
    </w:rPr>
  </w:style>
  <w:style w:type="paragraph" w:customStyle="1" w:styleId="afffffb">
    <w:name w:val="表格正文"/>
    <w:basedOn w:val="a5"/>
    <w:link w:val="Chara"/>
    <w:qFormat/>
    <w:rsid w:val="00024D51"/>
    <w:pPr>
      <w:widowControl w:val="0"/>
      <w:adjustRightInd w:val="0"/>
      <w:snapToGrid w:val="0"/>
      <w:spacing w:before="60" w:after="60"/>
      <w:jc w:val="center"/>
      <w:textAlignment w:val="baseline"/>
    </w:pPr>
    <w:rPr>
      <w:rFonts w:ascii="Times New Roman" w:hAnsi="Times New Roman" w:cs="Times New Roman"/>
      <w:szCs w:val="20"/>
    </w:rPr>
  </w:style>
  <w:style w:type="character" w:customStyle="1" w:styleId="btcontent1">
    <w:name w:val="bt_content1"/>
    <w:basedOn w:val="a7"/>
    <w:rsid w:val="00024D51"/>
    <w:rPr>
      <w:strike w:val="0"/>
      <w:dstrike w:val="0"/>
      <w:sz w:val="21"/>
      <w:szCs w:val="21"/>
      <w:u w:val="none"/>
      <w:effect w:val="none"/>
    </w:rPr>
  </w:style>
  <w:style w:type="table" w:styleId="afffffc">
    <w:name w:val="Table Theme"/>
    <w:basedOn w:val="a8"/>
    <w:rsid w:val="00024D5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Char">
    <w:name w:val="标题 4 Char"/>
    <w:basedOn w:val="a7"/>
    <w:rsid w:val="00024D51"/>
    <w:rPr>
      <w:rFonts w:ascii="Arial" w:eastAsia="黑体" w:hAnsi="Arial"/>
      <w:b/>
      <w:bCs/>
      <w:kern w:val="2"/>
      <w:sz w:val="28"/>
      <w:szCs w:val="28"/>
      <w:lang w:val="en-US" w:eastAsia="zh-CN" w:bidi="ar-SA"/>
    </w:rPr>
  </w:style>
  <w:style w:type="paragraph" w:customStyle="1" w:styleId="1f0">
    <w:name w:val="标题1.自建"/>
    <w:basedOn w:val="1"/>
    <w:next w:val="a5"/>
    <w:autoRedefine/>
    <w:uiPriority w:val="99"/>
    <w:qFormat/>
    <w:rsid w:val="00024D51"/>
    <w:pPr>
      <w:numPr>
        <w:numId w:val="0"/>
      </w:numPr>
      <w:adjustRightInd w:val="0"/>
      <w:spacing w:beforeLines="0" w:afterLines="0" w:line="440" w:lineRule="exact"/>
      <w:ind w:firstLineChars="200" w:firstLine="561"/>
      <w:jc w:val="center"/>
      <w:textAlignment w:val="baseline"/>
    </w:pPr>
    <w:rPr>
      <w:rFonts w:ascii="Times New Roman" w:hAnsi="Times New Roman"/>
      <w:bCs w:val="0"/>
      <w:snapToGrid w:val="0"/>
      <w:sz w:val="32"/>
      <w:szCs w:val="20"/>
    </w:rPr>
  </w:style>
  <w:style w:type="paragraph" w:customStyle="1" w:styleId="afffffd">
    <w:name w:val="图文框"/>
    <w:basedOn w:val="a5"/>
    <w:autoRedefine/>
    <w:uiPriority w:val="99"/>
    <w:qFormat/>
    <w:rsid w:val="00024D51"/>
    <w:pPr>
      <w:widowControl w:val="0"/>
      <w:adjustRightInd w:val="0"/>
      <w:snapToGrid w:val="0"/>
      <w:ind w:leftChars="-53" w:left="-111" w:rightChars="-48" w:right="-101"/>
      <w:jc w:val="center"/>
    </w:pPr>
    <w:rPr>
      <w:rFonts w:ascii="Times New Roman" w:hAnsi="Times New Roman" w:cs="Times New Roman"/>
      <w:snapToGrid w:val="0"/>
      <w:sz w:val="21"/>
      <w:szCs w:val="20"/>
    </w:rPr>
  </w:style>
  <w:style w:type="paragraph" w:customStyle="1" w:styleId="afffffe">
    <w:name w:val="章"/>
    <w:basedOn w:val="a5"/>
    <w:uiPriority w:val="99"/>
    <w:qFormat/>
    <w:rsid w:val="00024D51"/>
    <w:pPr>
      <w:widowControl w:val="0"/>
      <w:spacing w:line="360" w:lineRule="auto"/>
      <w:jc w:val="both"/>
    </w:pPr>
    <w:rPr>
      <w:rFonts w:ascii="Times New Roman" w:hAnsi="Times New Roman" w:cs="Times New Roman"/>
      <w:kern w:val="2"/>
      <w:sz w:val="21"/>
      <w:szCs w:val="20"/>
    </w:rPr>
  </w:style>
  <w:style w:type="character" w:customStyle="1" w:styleId="1Char0">
    <w:name w:val="1 Char"/>
    <w:basedOn w:val="a7"/>
    <w:link w:val="19"/>
    <w:rsid w:val="00024D51"/>
    <w:rPr>
      <w:rFonts w:ascii="仿宋" w:eastAsia="仿宋" w:hAnsi="Times New Roman" w:cs="Times New Roman"/>
      <w:sz w:val="24"/>
      <w:szCs w:val="24"/>
    </w:rPr>
  </w:style>
  <w:style w:type="paragraph" w:customStyle="1" w:styleId="affffff">
    <w:name w:val="样式 宋体 左 行距: 单倍行距"/>
    <w:basedOn w:val="a5"/>
    <w:uiPriority w:val="99"/>
    <w:qFormat/>
    <w:rsid w:val="00024D51"/>
    <w:pPr>
      <w:widowControl w:val="0"/>
    </w:pPr>
    <w:rPr>
      <w:rFonts w:eastAsia="仿宋" w:hAnsi="Times New Roman"/>
      <w:kern w:val="2"/>
      <w:sz w:val="84"/>
      <w:szCs w:val="20"/>
    </w:rPr>
  </w:style>
  <w:style w:type="paragraph" w:customStyle="1" w:styleId="1f1">
    <w:name w:val="样式 宋体 左 行距: 单倍行距1"/>
    <w:basedOn w:val="a5"/>
    <w:autoRedefine/>
    <w:uiPriority w:val="99"/>
    <w:qFormat/>
    <w:rsid w:val="00024D51"/>
    <w:pPr>
      <w:widowControl w:val="0"/>
    </w:pPr>
    <w:rPr>
      <w:kern w:val="2"/>
      <w:sz w:val="84"/>
      <w:szCs w:val="20"/>
    </w:rPr>
  </w:style>
  <w:style w:type="paragraph" w:customStyle="1" w:styleId="1f2">
    <w:name w:val="登记表标题1"/>
    <w:basedOn w:val="1c"/>
    <w:next w:val="a6"/>
    <w:uiPriority w:val="99"/>
    <w:qFormat/>
    <w:rsid w:val="00024D51"/>
    <w:pPr>
      <w:jc w:val="center"/>
    </w:pPr>
    <w:rPr>
      <w:rFonts w:eastAsia="宋体" w:cs="宋体"/>
      <w:szCs w:val="20"/>
    </w:rPr>
  </w:style>
  <w:style w:type="character" w:customStyle="1" w:styleId="hangao201">
    <w:name w:val="hangao201"/>
    <w:basedOn w:val="a7"/>
    <w:rsid w:val="00024D51"/>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a5"/>
    <w:qFormat/>
    <w:rsid w:val="00024D51"/>
    <w:pPr>
      <w:widowControl w:val="0"/>
      <w:spacing w:line="360" w:lineRule="auto"/>
      <w:ind w:firstLineChars="200" w:firstLine="200"/>
      <w:jc w:val="both"/>
    </w:pPr>
    <w:rPr>
      <w:kern w:val="2"/>
    </w:rPr>
  </w:style>
  <w:style w:type="character" w:customStyle="1" w:styleId="3Char1">
    <w:name w:val="标题 3 Char1"/>
    <w:basedOn w:val="a7"/>
    <w:rsid w:val="00024D51"/>
    <w:rPr>
      <w:rFonts w:ascii="宋体" w:eastAsia="仿宋" w:hAnsi="新宋体"/>
      <w:b/>
      <w:bCs/>
      <w:kern w:val="2"/>
      <w:sz w:val="28"/>
      <w:szCs w:val="32"/>
    </w:rPr>
  </w:style>
  <w:style w:type="paragraph" w:customStyle="1" w:styleId="affffff0">
    <w:name w:val="居中正文"/>
    <w:basedOn w:val="a5"/>
    <w:qFormat/>
    <w:rsid w:val="00024D51"/>
    <w:pPr>
      <w:widowControl w:val="0"/>
      <w:spacing w:after="120" w:line="360" w:lineRule="auto"/>
      <w:ind w:firstLineChars="100" w:firstLine="420"/>
      <w:jc w:val="both"/>
    </w:pPr>
    <w:rPr>
      <w:rFonts w:ascii="Times New Roman" w:hAnsi="Times New Roman" w:cs="Times New Roman"/>
      <w:kern w:val="2"/>
    </w:rPr>
  </w:style>
  <w:style w:type="character" w:customStyle="1" w:styleId="f241">
    <w:name w:val="f241"/>
    <w:basedOn w:val="a7"/>
    <w:rsid w:val="00024D51"/>
    <w:rPr>
      <w:spacing w:val="288"/>
      <w:sz w:val="36"/>
      <w:szCs w:val="36"/>
    </w:rPr>
  </w:style>
  <w:style w:type="character" w:customStyle="1" w:styleId="blacktt1">
    <w:name w:val="blacktt1"/>
    <w:basedOn w:val="a7"/>
    <w:rsid w:val="00024D51"/>
    <w:rPr>
      <w:rFonts w:hint="default"/>
      <w:strike w:val="0"/>
      <w:dstrike w:val="0"/>
      <w:color w:val="000000"/>
      <w:spacing w:val="270"/>
      <w:sz w:val="18"/>
      <w:szCs w:val="18"/>
      <w:u w:val="none"/>
      <w:effect w:val="none"/>
    </w:rPr>
  </w:style>
  <w:style w:type="paragraph" w:customStyle="1" w:styleId="affffff1">
    <w:name w:val="图"/>
    <w:basedOn w:val="a5"/>
    <w:uiPriority w:val="99"/>
    <w:qFormat/>
    <w:rsid w:val="00024D51"/>
    <w:pPr>
      <w:widowControl w:val="0"/>
      <w:adjustRightInd w:val="0"/>
      <w:spacing w:line="288" w:lineRule="auto"/>
      <w:jc w:val="center"/>
      <w:textAlignment w:val="baseline"/>
    </w:pPr>
    <w:rPr>
      <w:rFonts w:ascii="黑体" w:eastAsia="黑体" w:hAnsi="Times New Roman" w:cs="Times New Roman"/>
      <w:b/>
      <w:sz w:val="21"/>
      <w:szCs w:val="20"/>
    </w:rPr>
  </w:style>
  <w:style w:type="paragraph" w:customStyle="1" w:styleId="1f3">
    <w:name w:val="样式 加粗 首行缩进:  1 厘米"/>
    <w:basedOn w:val="a5"/>
    <w:next w:val="a5"/>
    <w:autoRedefine/>
    <w:uiPriority w:val="99"/>
    <w:qFormat/>
    <w:rsid w:val="00024D51"/>
    <w:pPr>
      <w:widowControl w:val="0"/>
      <w:spacing w:line="360" w:lineRule="auto"/>
      <w:ind w:firstLine="480"/>
      <w:jc w:val="both"/>
    </w:pPr>
    <w:rPr>
      <w:rFonts w:ascii="Times New Roman" w:hAnsi="Times New Roman" w:cs="Times New Roman"/>
      <w:kern w:val="2"/>
      <w:szCs w:val="20"/>
    </w:rPr>
  </w:style>
  <w:style w:type="paragraph" w:customStyle="1" w:styleId="affffff2">
    <w:name w:val="常用表头"/>
    <w:basedOn w:val="a5"/>
    <w:uiPriority w:val="99"/>
    <w:qFormat/>
    <w:rsid w:val="00024D51"/>
    <w:pPr>
      <w:widowControl w:val="0"/>
      <w:spacing w:after="120" w:line="360" w:lineRule="auto"/>
      <w:ind w:firstLineChars="100" w:firstLine="420"/>
      <w:jc w:val="both"/>
    </w:pPr>
    <w:rPr>
      <w:rFonts w:ascii="Times New Roman" w:hAnsi="Times New Roman" w:cs="Times New Roman"/>
      <w:kern w:val="2"/>
    </w:rPr>
  </w:style>
  <w:style w:type="paragraph" w:customStyle="1" w:styleId="120">
    <w:name w:val="样式 目录 1 + 首行缩进:  2 字符"/>
    <w:basedOn w:val="TOC1"/>
    <w:uiPriority w:val="99"/>
    <w:qFormat/>
    <w:rsid w:val="00024D51"/>
    <w:pPr>
      <w:spacing w:before="120" w:after="120"/>
      <w:ind w:firstLineChars="200" w:firstLine="200"/>
      <w:jc w:val="left"/>
    </w:pPr>
    <w:rPr>
      <w:rFonts w:cs="宋体"/>
      <w:bCs/>
      <w:caps/>
      <w:szCs w:val="20"/>
    </w:rPr>
  </w:style>
  <w:style w:type="table" w:styleId="62">
    <w:name w:val="Table Grid 6"/>
    <w:basedOn w:val="a8"/>
    <w:rsid w:val="00024D51"/>
    <w:pPr>
      <w:widowControl w:val="0"/>
      <w:spacing w:line="360" w:lineRule="auto"/>
      <w:ind w:firstLineChars="200" w:firstLine="200"/>
      <w:jc w:val="both"/>
    </w:pPr>
    <w:rPr>
      <w:rFonts w:ascii="Times New Roman" w:eastAsia="宋体" w:hAnsi="Times New Roman"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affffff3">
    <w:name w:val="表格采用格式"/>
    <w:basedOn w:val="a5"/>
    <w:autoRedefine/>
    <w:uiPriority w:val="99"/>
    <w:qFormat/>
    <w:rsid w:val="00024D51"/>
    <w:pPr>
      <w:widowControl w:val="0"/>
    </w:pPr>
    <w:rPr>
      <w:rFonts w:ascii="Times New Roman" w:hAnsi="Times New Roman" w:cs="Times New Roman"/>
      <w:color w:val="000000"/>
      <w:kern w:val="2"/>
      <w:sz w:val="21"/>
      <w:szCs w:val="21"/>
    </w:rPr>
  </w:style>
  <w:style w:type="table" w:styleId="71">
    <w:name w:val="Table Grid 7"/>
    <w:basedOn w:val="a8"/>
    <w:rsid w:val="00024D51"/>
    <w:pPr>
      <w:widowControl w:val="0"/>
      <w:spacing w:line="360" w:lineRule="auto"/>
      <w:ind w:firstLineChars="200" w:firstLine="200"/>
      <w:jc w:val="both"/>
    </w:pPr>
    <w:rPr>
      <w:rFonts w:ascii="Times New Roman" w:eastAsia="宋体" w:hAnsi="Times New Roman"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font5">
    <w:name w:val="font5"/>
    <w:basedOn w:val="a5"/>
    <w:rsid w:val="00024D51"/>
    <w:pPr>
      <w:spacing w:before="100" w:beforeAutospacing="1" w:after="100" w:afterAutospacing="1"/>
    </w:pPr>
    <w:rPr>
      <w:sz w:val="18"/>
      <w:szCs w:val="18"/>
    </w:rPr>
  </w:style>
  <w:style w:type="paragraph" w:customStyle="1" w:styleId="font6">
    <w:name w:val="font6"/>
    <w:basedOn w:val="a5"/>
    <w:rsid w:val="00024D51"/>
    <w:pPr>
      <w:spacing w:before="100" w:beforeAutospacing="1" w:after="100" w:afterAutospacing="1"/>
    </w:pPr>
    <w:rPr>
      <w:sz w:val="18"/>
      <w:szCs w:val="18"/>
    </w:rPr>
  </w:style>
  <w:style w:type="paragraph" w:customStyle="1" w:styleId="xl24">
    <w:name w:val="xl24"/>
    <w:basedOn w:val="a5"/>
    <w:rsid w:val="00024D51"/>
    <w:pPr>
      <w:pBdr>
        <w:right w:val="single" w:sz="8" w:space="0" w:color="000000"/>
      </w:pBdr>
      <w:spacing w:before="100" w:beforeAutospacing="1" w:after="100" w:afterAutospacing="1"/>
      <w:jc w:val="center"/>
    </w:pPr>
    <w:rPr>
      <w:sz w:val="18"/>
      <w:szCs w:val="18"/>
    </w:rPr>
  </w:style>
  <w:style w:type="paragraph" w:customStyle="1" w:styleId="xl26">
    <w:name w:val="xl26"/>
    <w:basedOn w:val="a5"/>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28">
    <w:name w:val="xl28"/>
    <w:basedOn w:val="a5"/>
    <w:uiPriority w:val="99"/>
    <w:rsid w:val="00024D51"/>
    <w:pPr>
      <w:pBdr>
        <w:left w:val="single" w:sz="12" w:space="0" w:color="000000"/>
        <w:bottom w:val="single" w:sz="8" w:space="0" w:color="000000"/>
        <w:right w:val="single" w:sz="8" w:space="0" w:color="000000"/>
      </w:pBdr>
      <w:spacing w:before="100" w:beforeAutospacing="1" w:after="100" w:afterAutospacing="1"/>
    </w:pPr>
  </w:style>
  <w:style w:type="paragraph" w:customStyle="1" w:styleId="xl29">
    <w:name w:val="xl29"/>
    <w:basedOn w:val="a5"/>
    <w:uiPriority w:val="99"/>
    <w:rsid w:val="00024D51"/>
    <w:pPr>
      <w:pBdr>
        <w:left w:val="single" w:sz="12" w:space="0" w:color="000000"/>
        <w:right w:val="single" w:sz="8" w:space="0" w:color="000000"/>
      </w:pBdr>
      <w:spacing w:before="100" w:beforeAutospacing="1" w:after="100" w:afterAutospacing="1"/>
    </w:pPr>
  </w:style>
  <w:style w:type="paragraph" w:customStyle="1" w:styleId="xl30">
    <w:name w:val="xl30"/>
    <w:basedOn w:val="a5"/>
    <w:rsid w:val="00024D51"/>
    <w:pPr>
      <w:pBdr>
        <w:left w:val="single" w:sz="12" w:space="0" w:color="000000"/>
        <w:bottom w:val="single" w:sz="12" w:space="0" w:color="000000"/>
        <w:right w:val="single" w:sz="8" w:space="0" w:color="000000"/>
      </w:pBdr>
      <w:spacing w:before="100" w:beforeAutospacing="1" w:after="100" w:afterAutospacing="1"/>
    </w:pPr>
  </w:style>
  <w:style w:type="paragraph" w:customStyle="1" w:styleId="xl31">
    <w:name w:val="xl31"/>
    <w:basedOn w:val="a5"/>
    <w:uiPriority w:val="99"/>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32">
    <w:name w:val="xl32"/>
    <w:basedOn w:val="a5"/>
    <w:uiPriority w:val="99"/>
    <w:rsid w:val="00024D51"/>
    <w:pPr>
      <w:pBdr>
        <w:bottom w:val="single" w:sz="8" w:space="0" w:color="000000"/>
        <w:right w:val="single" w:sz="12" w:space="0" w:color="000000"/>
      </w:pBdr>
      <w:spacing w:before="100" w:beforeAutospacing="1" w:after="100" w:afterAutospacing="1"/>
      <w:jc w:val="center"/>
    </w:pPr>
    <w:rPr>
      <w:sz w:val="18"/>
      <w:szCs w:val="18"/>
    </w:rPr>
  </w:style>
  <w:style w:type="paragraph" w:customStyle="1" w:styleId="xl33">
    <w:name w:val="xl33"/>
    <w:basedOn w:val="a5"/>
    <w:uiPriority w:val="99"/>
    <w:qFormat/>
    <w:rsid w:val="00024D51"/>
    <w:pPr>
      <w:pBdr>
        <w:bottom w:val="single" w:sz="8" w:space="0" w:color="000000"/>
        <w:right w:val="single" w:sz="8" w:space="0" w:color="000000"/>
      </w:pBdr>
      <w:spacing w:before="100" w:beforeAutospacing="1" w:after="100" w:afterAutospacing="1"/>
      <w:jc w:val="center"/>
    </w:pPr>
    <w:rPr>
      <w:sz w:val="20"/>
      <w:szCs w:val="20"/>
    </w:rPr>
  </w:style>
  <w:style w:type="paragraph" w:customStyle="1" w:styleId="xl34">
    <w:name w:val="xl34"/>
    <w:basedOn w:val="a5"/>
    <w:uiPriority w:val="99"/>
    <w:qFormat/>
    <w:rsid w:val="00024D51"/>
    <w:pPr>
      <w:pBdr>
        <w:bottom w:val="single" w:sz="8" w:space="0" w:color="000000"/>
        <w:right w:val="single" w:sz="12" w:space="0" w:color="000000"/>
      </w:pBdr>
      <w:spacing w:before="100" w:beforeAutospacing="1" w:after="100" w:afterAutospacing="1"/>
      <w:jc w:val="center"/>
    </w:pPr>
    <w:rPr>
      <w:sz w:val="20"/>
      <w:szCs w:val="20"/>
    </w:rPr>
  </w:style>
  <w:style w:type="paragraph" w:customStyle="1" w:styleId="xl35">
    <w:name w:val="xl35"/>
    <w:basedOn w:val="a5"/>
    <w:uiPriority w:val="99"/>
    <w:qFormat/>
    <w:rsid w:val="00024D51"/>
    <w:pPr>
      <w:pBdr>
        <w:bottom w:val="single" w:sz="12" w:space="0" w:color="000000"/>
        <w:right w:val="single" w:sz="8" w:space="0" w:color="000000"/>
      </w:pBdr>
      <w:spacing w:before="100" w:beforeAutospacing="1" w:after="100" w:afterAutospacing="1"/>
      <w:jc w:val="center"/>
    </w:pPr>
    <w:rPr>
      <w:sz w:val="20"/>
      <w:szCs w:val="20"/>
    </w:rPr>
  </w:style>
  <w:style w:type="paragraph" w:customStyle="1" w:styleId="xl37">
    <w:name w:val="xl37"/>
    <w:basedOn w:val="a5"/>
    <w:qFormat/>
    <w:rsid w:val="00024D51"/>
    <w:pPr>
      <w:pBdr>
        <w:top w:val="single" w:sz="8" w:space="0" w:color="000000"/>
        <w:left w:val="single" w:sz="8" w:space="0" w:color="000000"/>
        <w:bottom w:val="single" w:sz="8" w:space="0" w:color="000000"/>
        <w:right w:val="single" w:sz="8" w:space="0" w:color="000000"/>
      </w:pBdr>
      <w:spacing w:before="100" w:beforeAutospacing="1" w:after="100" w:afterAutospacing="1"/>
    </w:pPr>
  </w:style>
  <w:style w:type="paragraph" w:customStyle="1" w:styleId="xl38">
    <w:name w:val="xl38"/>
    <w:basedOn w:val="a5"/>
    <w:uiPriority w:val="99"/>
    <w:qFormat/>
    <w:rsid w:val="00024D51"/>
    <w:pPr>
      <w:pBdr>
        <w:top w:val="single" w:sz="12" w:space="0" w:color="000000"/>
        <w:left w:val="single" w:sz="12" w:space="0" w:color="000000"/>
        <w:right w:val="single" w:sz="8" w:space="0" w:color="000000"/>
      </w:pBdr>
      <w:spacing w:before="100" w:beforeAutospacing="1" w:after="100" w:afterAutospacing="1"/>
      <w:jc w:val="center"/>
    </w:pPr>
    <w:rPr>
      <w:sz w:val="18"/>
      <w:szCs w:val="18"/>
    </w:rPr>
  </w:style>
  <w:style w:type="paragraph" w:customStyle="1" w:styleId="xl39">
    <w:name w:val="xl39"/>
    <w:basedOn w:val="a5"/>
    <w:uiPriority w:val="99"/>
    <w:qFormat/>
    <w:rsid w:val="00024D51"/>
    <w:pPr>
      <w:pBdr>
        <w:left w:val="single" w:sz="12" w:space="0" w:color="000000"/>
        <w:bottom w:val="single" w:sz="8" w:space="0" w:color="000000"/>
        <w:right w:val="single" w:sz="8" w:space="0" w:color="000000"/>
      </w:pBdr>
      <w:spacing w:before="100" w:beforeAutospacing="1" w:after="100" w:afterAutospacing="1"/>
      <w:jc w:val="center"/>
    </w:pPr>
    <w:rPr>
      <w:sz w:val="18"/>
      <w:szCs w:val="18"/>
    </w:rPr>
  </w:style>
  <w:style w:type="paragraph" w:customStyle="1" w:styleId="xl41">
    <w:name w:val="xl41"/>
    <w:basedOn w:val="a5"/>
    <w:uiPriority w:val="99"/>
    <w:qFormat/>
    <w:rsid w:val="00024D51"/>
    <w:pPr>
      <w:pBdr>
        <w:left w:val="single" w:sz="8" w:space="0" w:color="000000"/>
        <w:right w:val="single" w:sz="8" w:space="0" w:color="000000"/>
      </w:pBdr>
      <w:spacing w:before="100" w:beforeAutospacing="1" w:after="100" w:afterAutospacing="1"/>
      <w:jc w:val="center"/>
    </w:pPr>
    <w:rPr>
      <w:sz w:val="18"/>
      <w:szCs w:val="18"/>
    </w:rPr>
  </w:style>
  <w:style w:type="paragraph" w:customStyle="1" w:styleId="xl42">
    <w:name w:val="xl42"/>
    <w:basedOn w:val="a5"/>
    <w:uiPriority w:val="99"/>
    <w:qFormat/>
    <w:rsid w:val="00024D51"/>
    <w:pPr>
      <w:pBdr>
        <w:left w:val="single" w:sz="8" w:space="0" w:color="000000"/>
        <w:bottom w:val="single" w:sz="8" w:space="0" w:color="000000"/>
        <w:right w:val="single" w:sz="8" w:space="0" w:color="000000"/>
      </w:pBdr>
      <w:spacing w:before="100" w:beforeAutospacing="1" w:after="100" w:afterAutospacing="1"/>
      <w:jc w:val="center"/>
    </w:pPr>
    <w:rPr>
      <w:sz w:val="18"/>
      <w:szCs w:val="18"/>
    </w:rPr>
  </w:style>
  <w:style w:type="paragraph" w:customStyle="1" w:styleId="xl43">
    <w:name w:val="xl43"/>
    <w:basedOn w:val="a5"/>
    <w:uiPriority w:val="99"/>
    <w:qFormat/>
    <w:rsid w:val="00024D51"/>
    <w:pPr>
      <w:pBdr>
        <w:top w:val="single" w:sz="12" w:space="0" w:color="000000"/>
        <w:left w:val="single" w:sz="8" w:space="0" w:color="000000"/>
      </w:pBdr>
      <w:spacing w:before="100" w:beforeAutospacing="1" w:after="100" w:afterAutospacing="1"/>
      <w:jc w:val="center"/>
    </w:pPr>
    <w:rPr>
      <w:sz w:val="18"/>
      <w:szCs w:val="18"/>
    </w:rPr>
  </w:style>
  <w:style w:type="paragraph" w:customStyle="1" w:styleId="xl44">
    <w:name w:val="xl44"/>
    <w:basedOn w:val="a5"/>
    <w:uiPriority w:val="99"/>
    <w:qFormat/>
    <w:rsid w:val="00024D51"/>
    <w:pPr>
      <w:pBdr>
        <w:top w:val="single" w:sz="12" w:space="0" w:color="000000"/>
        <w:right w:val="single" w:sz="8" w:space="0" w:color="000000"/>
      </w:pBdr>
      <w:spacing w:before="100" w:beforeAutospacing="1" w:after="100" w:afterAutospacing="1"/>
      <w:jc w:val="center"/>
    </w:pPr>
    <w:rPr>
      <w:sz w:val="18"/>
      <w:szCs w:val="18"/>
    </w:rPr>
  </w:style>
  <w:style w:type="paragraph" w:customStyle="1" w:styleId="xl45">
    <w:name w:val="xl45"/>
    <w:basedOn w:val="a5"/>
    <w:uiPriority w:val="99"/>
    <w:qFormat/>
    <w:rsid w:val="00024D51"/>
    <w:pPr>
      <w:pBdr>
        <w:left w:val="single" w:sz="8" w:space="0" w:color="000000"/>
        <w:bottom w:val="single" w:sz="8" w:space="0" w:color="000000"/>
      </w:pBdr>
      <w:spacing w:before="100" w:beforeAutospacing="1" w:after="100" w:afterAutospacing="1"/>
      <w:jc w:val="center"/>
    </w:pPr>
    <w:rPr>
      <w:sz w:val="18"/>
      <w:szCs w:val="18"/>
    </w:rPr>
  </w:style>
  <w:style w:type="paragraph" w:customStyle="1" w:styleId="xl46">
    <w:name w:val="xl46"/>
    <w:basedOn w:val="a5"/>
    <w:uiPriority w:val="99"/>
    <w:qFormat/>
    <w:rsid w:val="00024D51"/>
    <w:pPr>
      <w:pBdr>
        <w:top w:val="single" w:sz="12" w:space="0" w:color="000000"/>
        <w:right w:val="single" w:sz="12" w:space="0" w:color="000000"/>
      </w:pBdr>
      <w:spacing w:before="100" w:beforeAutospacing="1" w:after="100" w:afterAutospacing="1"/>
      <w:jc w:val="center"/>
    </w:pPr>
    <w:rPr>
      <w:sz w:val="18"/>
      <w:szCs w:val="18"/>
    </w:rPr>
  </w:style>
  <w:style w:type="paragraph" w:customStyle="1" w:styleId="xl47">
    <w:name w:val="xl47"/>
    <w:basedOn w:val="a5"/>
    <w:uiPriority w:val="99"/>
    <w:qFormat/>
    <w:rsid w:val="00024D51"/>
    <w:pPr>
      <w:pBdr>
        <w:top w:val="single" w:sz="8" w:space="0" w:color="000000"/>
        <w:left w:val="single" w:sz="8" w:space="0" w:color="000000"/>
        <w:right w:val="single" w:sz="8" w:space="0" w:color="000000"/>
      </w:pBdr>
      <w:spacing w:before="100" w:beforeAutospacing="1" w:after="100" w:afterAutospacing="1"/>
      <w:jc w:val="center"/>
    </w:pPr>
    <w:rPr>
      <w:sz w:val="18"/>
      <w:szCs w:val="18"/>
    </w:rPr>
  </w:style>
  <w:style w:type="paragraph" w:customStyle="1" w:styleId="xl48">
    <w:name w:val="xl48"/>
    <w:basedOn w:val="a5"/>
    <w:uiPriority w:val="99"/>
    <w:qFormat/>
    <w:rsid w:val="00024D51"/>
    <w:pPr>
      <w:pBdr>
        <w:left w:val="single" w:sz="8" w:space="0" w:color="000000"/>
        <w:bottom w:val="single" w:sz="12" w:space="0" w:color="000000"/>
        <w:right w:val="single" w:sz="8" w:space="0" w:color="000000"/>
      </w:pBdr>
      <w:spacing w:before="100" w:beforeAutospacing="1" w:after="100" w:afterAutospacing="1"/>
      <w:jc w:val="center"/>
    </w:pPr>
    <w:rPr>
      <w:sz w:val="18"/>
      <w:szCs w:val="18"/>
    </w:rPr>
  </w:style>
  <w:style w:type="paragraph" w:customStyle="1" w:styleId="affffff4">
    <w:name w:val="简单回函地址"/>
    <w:basedOn w:val="a5"/>
    <w:link w:val="Charb"/>
    <w:rsid w:val="00024D51"/>
    <w:pPr>
      <w:widowControl w:val="0"/>
      <w:jc w:val="both"/>
    </w:pPr>
    <w:rPr>
      <w:rFonts w:ascii="Times New Roman" w:hAnsi="Times New Roman" w:cs="Times New Roman"/>
      <w:kern w:val="2"/>
      <w:szCs w:val="20"/>
    </w:rPr>
  </w:style>
  <w:style w:type="paragraph" w:customStyle="1" w:styleId="03">
    <w:name w:val="标题03"/>
    <w:basedOn w:val="a5"/>
    <w:next w:val="25"/>
    <w:autoRedefine/>
    <w:uiPriority w:val="99"/>
    <w:rsid w:val="00024D51"/>
    <w:pPr>
      <w:widowControl w:val="0"/>
      <w:tabs>
        <w:tab w:val="left" w:pos="15"/>
      </w:tabs>
      <w:snapToGrid w:val="0"/>
      <w:spacing w:before="60" w:line="460" w:lineRule="exact"/>
      <w:jc w:val="both"/>
      <w:outlineLvl w:val="2"/>
    </w:pPr>
    <w:rPr>
      <w:rFonts w:ascii="Times New Roman" w:hAnsi="Times New Roman" w:cs="Times New Roman"/>
      <w:b/>
      <w:kern w:val="2"/>
      <w:sz w:val="28"/>
    </w:rPr>
  </w:style>
  <w:style w:type="paragraph" w:customStyle="1" w:styleId="02">
    <w:name w:val="标题02"/>
    <w:basedOn w:val="a5"/>
    <w:next w:val="a5"/>
    <w:autoRedefine/>
    <w:uiPriority w:val="99"/>
    <w:rsid w:val="00024D51"/>
    <w:pPr>
      <w:widowControl w:val="0"/>
      <w:snapToGrid w:val="0"/>
      <w:spacing w:before="120" w:line="460" w:lineRule="exact"/>
      <w:jc w:val="both"/>
      <w:outlineLvl w:val="1"/>
    </w:pPr>
    <w:rPr>
      <w:rFonts w:ascii="Times New Roman" w:hAnsi="Times New Roman" w:cs="Times New Roman"/>
      <w:b/>
      <w:kern w:val="2"/>
      <w:sz w:val="32"/>
    </w:rPr>
  </w:style>
  <w:style w:type="paragraph" w:customStyle="1" w:styleId="04">
    <w:name w:val="标题04"/>
    <w:basedOn w:val="affff4"/>
    <w:next w:val="a5"/>
    <w:autoRedefine/>
    <w:uiPriority w:val="99"/>
    <w:semiHidden/>
    <w:qFormat/>
    <w:rsid w:val="00024D51"/>
    <w:pPr>
      <w:snapToGrid w:val="0"/>
      <w:spacing w:before="300" w:line="460" w:lineRule="exact"/>
      <w:ind w:firstLineChars="0" w:firstLine="0"/>
      <w:jc w:val="left"/>
    </w:pPr>
    <w:rPr>
      <w:rFonts w:ascii="Times New Roman" w:hAnsi="Times New Roman"/>
      <w:b/>
    </w:rPr>
  </w:style>
  <w:style w:type="paragraph" w:styleId="36">
    <w:name w:val="List Number 3"/>
    <w:basedOn w:val="a5"/>
    <w:rsid w:val="00024D51"/>
    <w:pPr>
      <w:widowControl w:val="0"/>
      <w:tabs>
        <w:tab w:val="num" w:pos="1080"/>
        <w:tab w:val="num" w:pos="1320"/>
      </w:tabs>
      <w:jc w:val="center"/>
    </w:pPr>
    <w:rPr>
      <w:rFonts w:ascii="Times New Roman" w:hAnsi="Times New Roman" w:cs="Times New Roman"/>
      <w:b/>
      <w:kern w:val="2"/>
      <w:sz w:val="28"/>
    </w:rPr>
  </w:style>
  <w:style w:type="paragraph" w:styleId="2a">
    <w:name w:val="List Number 2"/>
    <w:basedOn w:val="a5"/>
    <w:rsid w:val="00024D51"/>
    <w:pPr>
      <w:widowControl w:val="0"/>
      <w:tabs>
        <w:tab w:val="num" w:pos="540"/>
        <w:tab w:val="left" w:pos="840"/>
      </w:tabs>
      <w:spacing w:after="100" w:line="440" w:lineRule="atLeast"/>
      <w:jc w:val="center"/>
    </w:pPr>
    <w:rPr>
      <w:rFonts w:ascii="Times New Roman" w:hAnsi="Times New Roman" w:cs="Times New Roman"/>
      <w:kern w:val="2"/>
    </w:rPr>
  </w:style>
  <w:style w:type="paragraph" w:styleId="53">
    <w:name w:val="List Number 5"/>
    <w:basedOn w:val="a5"/>
    <w:rsid w:val="00024D51"/>
    <w:pPr>
      <w:widowControl w:val="0"/>
      <w:tabs>
        <w:tab w:val="num" w:pos="360"/>
        <w:tab w:val="num" w:pos="645"/>
      </w:tabs>
      <w:ind w:left="360" w:hanging="645"/>
      <w:jc w:val="center"/>
    </w:pPr>
    <w:rPr>
      <w:rFonts w:ascii="Times New Roman" w:hAnsi="Times New Roman" w:cs="Times New Roman"/>
      <w:b/>
      <w:kern w:val="2"/>
      <w:sz w:val="28"/>
    </w:rPr>
  </w:style>
  <w:style w:type="paragraph" w:customStyle="1" w:styleId="43">
    <w:name w:val="样式4"/>
    <w:basedOn w:val="a5"/>
    <w:uiPriority w:val="99"/>
    <w:rsid w:val="00024D51"/>
    <w:pPr>
      <w:widowControl w:val="0"/>
      <w:spacing w:line="300" w:lineRule="auto"/>
      <w:jc w:val="both"/>
    </w:pPr>
    <w:rPr>
      <w:rFonts w:ascii="Times New Roman" w:hAnsi="Times New Roman" w:cs="Times New Roman"/>
      <w:kern w:val="2"/>
    </w:rPr>
  </w:style>
  <w:style w:type="paragraph" w:customStyle="1" w:styleId="affffff5">
    <w:name w:val="表内文字"/>
    <w:basedOn w:val="a5"/>
    <w:uiPriority w:val="99"/>
    <w:qFormat/>
    <w:rsid w:val="00024D51"/>
    <w:pPr>
      <w:snapToGrid w:val="0"/>
      <w:spacing w:line="400" w:lineRule="exact"/>
      <w:jc w:val="center"/>
    </w:pPr>
    <w:rPr>
      <w:rFonts w:ascii="Times New Roman" w:eastAsia="仿宋" w:hAnsi="Times New Roman" w:cs="Times New Roman"/>
      <w:szCs w:val="20"/>
    </w:rPr>
  </w:style>
  <w:style w:type="paragraph" w:customStyle="1" w:styleId="1f4">
    <w:name w:val="表内文字1"/>
    <w:basedOn w:val="affffff5"/>
    <w:autoRedefine/>
    <w:uiPriority w:val="99"/>
    <w:qFormat/>
    <w:rsid w:val="00024D51"/>
    <w:pPr>
      <w:adjustRightInd w:val="0"/>
    </w:pPr>
  </w:style>
  <w:style w:type="paragraph" w:styleId="affffff6">
    <w:name w:val="List Paragraph"/>
    <w:basedOn w:val="a5"/>
    <w:link w:val="affffff7"/>
    <w:uiPriority w:val="99"/>
    <w:qFormat/>
    <w:rsid w:val="00024D51"/>
    <w:pPr>
      <w:widowControl w:val="0"/>
      <w:ind w:firstLineChars="200" w:firstLine="420"/>
      <w:jc w:val="both"/>
    </w:pPr>
    <w:rPr>
      <w:rFonts w:ascii="Calibri" w:hAnsi="Calibri" w:cs="Times New Roman"/>
      <w:kern w:val="2"/>
      <w:sz w:val="21"/>
      <w:szCs w:val="22"/>
    </w:rPr>
  </w:style>
  <w:style w:type="paragraph" w:customStyle="1" w:styleId="ParaCharCharCharChar">
    <w:name w:val="默认段落字体 Para Char Char Char Char"/>
    <w:basedOn w:val="a5"/>
    <w:uiPriority w:val="99"/>
    <w:rsid w:val="00024D51"/>
    <w:pPr>
      <w:widowControl w:val="0"/>
      <w:jc w:val="both"/>
    </w:pPr>
    <w:rPr>
      <w:rFonts w:ascii="Times New Roman" w:hAnsi="Times New Roman" w:cs="Times New Roman"/>
      <w:kern w:val="2"/>
    </w:rPr>
  </w:style>
  <w:style w:type="paragraph" w:customStyle="1" w:styleId="affffff8">
    <w:name w:val="登记表标题"/>
    <w:basedOn w:val="1"/>
    <w:next w:val="a6"/>
    <w:uiPriority w:val="99"/>
    <w:qFormat/>
    <w:rsid w:val="00024D51"/>
    <w:pPr>
      <w:numPr>
        <w:numId w:val="0"/>
      </w:numPr>
      <w:spacing w:beforeLines="0" w:afterLines="0"/>
      <w:jc w:val="center"/>
    </w:pPr>
    <w:rPr>
      <w:rFonts w:hAnsi="宋体" w:cs="Arial"/>
      <w:bCs w:val="0"/>
      <w:kern w:val="2"/>
      <w:sz w:val="30"/>
      <w:szCs w:val="28"/>
    </w:rPr>
  </w:style>
  <w:style w:type="paragraph" w:customStyle="1" w:styleId="affffff9">
    <w:name w:val="常用正文项目名称"/>
    <w:basedOn w:val="a5"/>
    <w:next w:val="a5"/>
    <w:uiPriority w:val="99"/>
    <w:qFormat/>
    <w:rsid w:val="00024D51"/>
    <w:pPr>
      <w:widowControl w:val="0"/>
      <w:spacing w:line="360" w:lineRule="auto"/>
      <w:ind w:firstLineChars="500" w:firstLine="1401"/>
      <w:jc w:val="both"/>
    </w:pPr>
    <w:rPr>
      <w:rFonts w:ascii="华文新魏" w:eastAsia="华文新魏"/>
      <w:b/>
      <w:bCs/>
      <w:kern w:val="28"/>
      <w:sz w:val="28"/>
      <w:szCs w:val="2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5"/>
    <w:uiPriority w:val="99"/>
    <w:rsid w:val="00024D51"/>
    <w:pPr>
      <w:widowControl w:val="0"/>
      <w:spacing w:line="360" w:lineRule="auto"/>
      <w:ind w:firstLineChars="200" w:firstLine="200"/>
      <w:jc w:val="both"/>
    </w:pPr>
    <w:rPr>
      <w:kern w:val="2"/>
    </w:rPr>
  </w:style>
  <w:style w:type="paragraph" w:customStyle="1" w:styleId="textfont">
    <w:name w:val="textfont"/>
    <w:basedOn w:val="a5"/>
    <w:uiPriority w:val="99"/>
    <w:qFormat/>
    <w:rsid w:val="00024D51"/>
    <w:pPr>
      <w:spacing w:before="100" w:beforeAutospacing="1" w:after="100" w:afterAutospacing="1"/>
    </w:pPr>
    <w:rPr>
      <w:rFonts w:cs="Times New Roman"/>
    </w:rPr>
  </w:style>
  <w:style w:type="paragraph" w:styleId="affffffa">
    <w:name w:val="No Spacing"/>
    <w:link w:val="affffffb"/>
    <w:uiPriority w:val="1"/>
    <w:qFormat/>
    <w:rsid w:val="00024D51"/>
    <w:rPr>
      <w:rFonts w:ascii="Calibri" w:eastAsia="宋体" w:hAnsi="Calibri" w:cs="Times New Roman"/>
      <w:kern w:val="0"/>
      <w:sz w:val="22"/>
    </w:rPr>
  </w:style>
  <w:style w:type="character" w:customStyle="1" w:styleId="affffffb">
    <w:name w:val="无间隔 字符"/>
    <w:basedOn w:val="a7"/>
    <w:link w:val="affffffa"/>
    <w:uiPriority w:val="1"/>
    <w:rsid w:val="00024D51"/>
    <w:rPr>
      <w:rFonts w:ascii="Calibri" w:eastAsia="宋体" w:hAnsi="Calibri" w:cs="Times New Roman"/>
      <w:kern w:val="0"/>
      <w:sz w:val="22"/>
    </w:rPr>
  </w:style>
  <w:style w:type="paragraph" w:customStyle="1" w:styleId="Charc">
    <w:name w:val="段落 Char"/>
    <w:basedOn w:val="a5"/>
    <w:uiPriority w:val="99"/>
    <w:qFormat/>
    <w:rsid w:val="00024D51"/>
    <w:pPr>
      <w:widowControl w:val="0"/>
      <w:topLinePunct/>
      <w:snapToGrid w:val="0"/>
      <w:spacing w:line="360" w:lineRule="auto"/>
      <w:ind w:firstLineChars="200" w:firstLine="200"/>
      <w:jc w:val="both"/>
    </w:pPr>
    <w:rPr>
      <w:rFonts w:ascii="Times New Roman" w:hAnsi="Times New Roman" w:cs="Times New Roman"/>
      <w:kern w:val="2"/>
    </w:rPr>
  </w:style>
  <w:style w:type="paragraph" w:styleId="affffffc">
    <w:name w:val="endnote text"/>
    <w:basedOn w:val="a5"/>
    <w:link w:val="affffffd"/>
    <w:rsid w:val="00024D51"/>
    <w:pPr>
      <w:widowControl w:val="0"/>
      <w:tabs>
        <w:tab w:val="num" w:pos="480"/>
      </w:tabs>
      <w:snapToGrid w:val="0"/>
      <w:ind w:left="480" w:hanging="480"/>
    </w:pPr>
    <w:rPr>
      <w:rFonts w:ascii="Times New Roman" w:hAnsi="Times New Roman" w:cs="Times New Roman"/>
      <w:kern w:val="2"/>
      <w:sz w:val="21"/>
    </w:rPr>
  </w:style>
  <w:style w:type="character" w:customStyle="1" w:styleId="affffffd">
    <w:name w:val="尾注文本 字符"/>
    <w:basedOn w:val="a7"/>
    <w:link w:val="affffffc"/>
    <w:rsid w:val="00024D51"/>
    <w:rPr>
      <w:rFonts w:ascii="Times New Roman" w:eastAsia="宋体" w:hAnsi="Times New Roman" w:cs="Times New Roman"/>
      <w:szCs w:val="24"/>
    </w:rPr>
  </w:style>
  <w:style w:type="paragraph" w:customStyle="1" w:styleId="GB-">
    <w:name w:val="GB-条文"/>
    <w:uiPriority w:val="99"/>
    <w:qFormat/>
    <w:rsid w:val="00024D51"/>
    <w:pPr>
      <w:widowControl w:val="0"/>
      <w:adjustRightInd w:val="0"/>
      <w:snapToGrid w:val="0"/>
      <w:spacing w:line="360" w:lineRule="auto"/>
      <w:ind w:firstLineChars="200" w:firstLine="420"/>
      <w:jc w:val="both"/>
    </w:pPr>
    <w:rPr>
      <w:rFonts w:ascii="宋体" w:eastAsia="宋体" w:hAnsi="宋体" w:cs="Times New Roman"/>
      <w:kern w:val="0"/>
      <w:szCs w:val="20"/>
    </w:rPr>
  </w:style>
  <w:style w:type="paragraph" w:customStyle="1" w:styleId="GB-1">
    <w:name w:val="GB-1"/>
    <w:autoRedefine/>
    <w:uiPriority w:val="99"/>
    <w:qFormat/>
    <w:rsid w:val="00024D51"/>
    <w:pPr>
      <w:keepNext/>
      <w:numPr>
        <w:numId w:val="7"/>
      </w:numPr>
      <w:autoSpaceDE w:val="0"/>
      <w:autoSpaceDN w:val="0"/>
      <w:spacing w:line="480" w:lineRule="auto"/>
      <w:outlineLvl w:val="0"/>
    </w:pPr>
    <w:rPr>
      <w:rFonts w:ascii="黑体" w:eastAsia="黑体" w:hAnsi="Times New Roman" w:cs="Times New Roman"/>
      <w:kern w:val="0"/>
      <w:sz w:val="24"/>
      <w:szCs w:val="21"/>
    </w:rPr>
  </w:style>
  <w:style w:type="paragraph" w:customStyle="1" w:styleId="GB-11">
    <w:name w:val="GB-1.1"/>
    <w:autoRedefine/>
    <w:uiPriority w:val="99"/>
    <w:qFormat/>
    <w:rsid w:val="00024D51"/>
    <w:pPr>
      <w:keepNext/>
      <w:numPr>
        <w:ilvl w:val="1"/>
        <w:numId w:val="7"/>
      </w:numPr>
      <w:spacing w:beforeLines="50" w:afterLines="50"/>
      <w:outlineLvl w:val="1"/>
    </w:pPr>
    <w:rPr>
      <w:rFonts w:ascii="黑体" w:eastAsia="黑体" w:hAnsi="宋体" w:cs="Times New Roman"/>
      <w:kern w:val="0"/>
      <w:szCs w:val="20"/>
    </w:rPr>
  </w:style>
  <w:style w:type="paragraph" w:customStyle="1" w:styleId="GB-111">
    <w:name w:val="GB-1.1.1"/>
    <w:basedOn w:val="GB-11"/>
    <w:autoRedefine/>
    <w:uiPriority w:val="99"/>
    <w:qFormat/>
    <w:rsid w:val="00024D51"/>
    <w:pPr>
      <w:numPr>
        <w:ilvl w:val="2"/>
      </w:numPr>
      <w:adjustRightInd w:val="0"/>
      <w:snapToGrid w:val="0"/>
      <w:spacing w:beforeLines="0" w:afterLines="0" w:line="360" w:lineRule="auto"/>
      <w:ind w:left="0"/>
      <w:outlineLvl w:val="2"/>
    </w:pPr>
    <w:rPr>
      <w:rFonts w:ascii="宋体" w:eastAsia="宋体"/>
    </w:rPr>
  </w:style>
  <w:style w:type="paragraph" w:customStyle="1" w:styleId="GB-1111">
    <w:name w:val="GB-1.1.1.1"/>
    <w:basedOn w:val="GB-111"/>
    <w:autoRedefine/>
    <w:uiPriority w:val="99"/>
    <w:qFormat/>
    <w:rsid w:val="00024D51"/>
    <w:pPr>
      <w:numPr>
        <w:ilvl w:val="3"/>
      </w:numPr>
      <w:adjustRightInd/>
      <w:outlineLvl w:val="3"/>
    </w:pPr>
  </w:style>
  <w:style w:type="paragraph" w:customStyle="1" w:styleId="GB-11111">
    <w:name w:val="GB-1.1.1.1.1"/>
    <w:basedOn w:val="GB-1111"/>
    <w:autoRedefine/>
    <w:uiPriority w:val="99"/>
    <w:qFormat/>
    <w:rsid w:val="00024D51"/>
    <w:pPr>
      <w:numPr>
        <w:ilvl w:val="4"/>
      </w:numPr>
      <w:outlineLvl w:val="4"/>
    </w:pPr>
    <w:rPr>
      <w:szCs w:val="21"/>
    </w:rPr>
  </w:style>
  <w:style w:type="paragraph" w:customStyle="1" w:styleId="xl63">
    <w:name w:val="xl63"/>
    <w:basedOn w:val="a5"/>
    <w:qFormat/>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64">
    <w:name w:val="xl64"/>
    <w:basedOn w:val="a5"/>
    <w:qFormat/>
    <w:rsid w:val="00024D51"/>
    <w:pPr>
      <w:pBdr>
        <w:bottom w:val="single" w:sz="8"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65">
    <w:name w:val="xl65"/>
    <w:basedOn w:val="a5"/>
    <w:qFormat/>
    <w:rsid w:val="00024D51"/>
    <w:pPr>
      <w:pBdr>
        <w:bottom w:val="single" w:sz="8" w:space="0" w:color="000000"/>
        <w:right w:val="single" w:sz="12" w:space="0" w:color="000000"/>
      </w:pBdr>
      <w:spacing w:before="100" w:beforeAutospacing="1" w:after="100" w:afterAutospacing="1"/>
      <w:jc w:val="center"/>
    </w:pPr>
    <w:rPr>
      <w:sz w:val="18"/>
      <w:szCs w:val="18"/>
    </w:rPr>
  </w:style>
  <w:style w:type="paragraph" w:customStyle="1" w:styleId="xl66">
    <w:name w:val="xl66"/>
    <w:basedOn w:val="a5"/>
    <w:qFormat/>
    <w:rsid w:val="00024D51"/>
    <w:pPr>
      <w:pBdr>
        <w:bottom w:val="single" w:sz="12"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67">
    <w:name w:val="xl67"/>
    <w:basedOn w:val="a5"/>
    <w:qFormat/>
    <w:rsid w:val="00024D51"/>
    <w:pPr>
      <w:pBdr>
        <w:bottom w:val="single" w:sz="12" w:space="0" w:color="000000"/>
        <w:right w:val="single" w:sz="12" w:space="0" w:color="000000"/>
      </w:pBdr>
      <w:spacing w:before="100" w:beforeAutospacing="1" w:after="100" w:afterAutospacing="1"/>
      <w:jc w:val="center"/>
    </w:pPr>
    <w:rPr>
      <w:sz w:val="18"/>
      <w:szCs w:val="18"/>
    </w:rPr>
  </w:style>
  <w:style w:type="paragraph" w:customStyle="1" w:styleId="xl68">
    <w:name w:val="xl68"/>
    <w:basedOn w:val="a5"/>
    <w:qFormat/>
    <w:rsid w:val="00024D51"/>
    <w:pPr>
      <w:pBdr>
        <w:top w:val="single" w:sz="12" w:space="0" w:color="000000"/>
        <w:bottom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69">
    <w:name w:val="xl69"/>
    <w:basedOn w:val="a5"/>
    <w:qFormat/>
    <w:rsid w:val="00024D51"/>
    <w:pPr>
      <w:pBdr>
        <w:top w:val="single" w:sz="12" w:space="0" w:color="000000"/>
        <w:left w:val="single" w:sz="8" w:space="0" w:color="000000"/>
        <w:bottom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70">
    <w:name w:val="xl70"/>
    <w:basedOn w:val="a5"/>
    <w:qFormat/>
    <w:rsid w:val="00024D51"/>
    <w:pPr>
      <w:pBdr>
        <w:top w:val="single" w:sz="12" w:space="0" w:color="000000"/>
        <w:bottom w:val="single" w:sz="8" w:space="0" w:color="000000"/>
        <w:right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71">
    <w:name w:val="xl71"/>
    <w:basedOn w:val="a5"/>
    <w:qFormat/>
    <w:rsid w:val="00024D51"/>
    <w:pPr>
      <w:pBdr>
        <w:left w:val="single" w:sz="12"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72">
    <w:name w:val="xl72"/>
    <w:basedOn w:val="a5"/>
    <w:qFormat/>
    <w:rsid w:val="00024D51"/>
    <w:pPr>
      <w:pBdr>
        <w:top w:val="single" w:sz="8" w:space="0" w:color="000000"/>
        <w:left w:val="single" w:sz="12"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73">
    <w:name w:val="xl73"/>
    <w:basedOn w:val="a5"/>
    <w:qFormat/>
    <w:rsid w:val="00024D51"/>
    <w:pPr>
      <w:pBdr>
        <w:left w:val="single" w:sz="12" w:space="0" w:color="000000"/>
        <w:bottom w:val="single" w:sz="12"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74">
    <w:name w:val="xl74"/>
    <w:basedOn w:val="a5"/>
    <w:qFormat/>
    <w:rsid w:val="00024D51"/>
    <w:pPr>
      <w:pBdr>
        <w:top w:val="single" w:sz="8" w:space="0" w:color="000000"/>
        <w:left w:val="single" w:sz="8" w:space="0" w:color="000000"/>
        <w:right w:val="single" w:sz="8" w:space="0" w:color="000000"/>
      </w:pBdr>
      <w:spacing w:before="100" w:beforeAutospacing="1" w:after="100" w:afterAutospacing="1"/>
      <w:jc w:val="center"/>
    </w:pPr>
    <w:rPr>
      <w:sz w:val="18"/>
      <w:szCs w:val="18"/>
    </w:rPr>
  </w:style>
  <w:style w:type="paragraph" w:customStyle="1" w:styleId="xl75">
    <w:name w:val="xl75"/>
    <w:basedOn w:val="a5"/>
    <w:qFormat/>
    <w:rsid w:val="00024D51"/>
    <w:pPr>
      <w:pBdr>
        <w:left w:val="single" w:sz="8" w:space="0" w:color="000000"/>
        <w:bottom w:val="single" w:sz="8" w:space="0" w:color="000000"/>
        <w:right w:val="single" w:sz="8" w:space="0" w:color="000000"/>
      </w:pBdr>
      <w:spacing w:before="100" w:beforeAutospacing="1" w:after="100" w:afterAutospacing="1"/>
      <w:jc w:val="center"/>
    </w:pPr>
    <w:rPr>
      <w:sz w:val="18"/>
      <w:szCs w:val="18"/>
    </w:rPr>
  </w:style>
  <w:style w:type="paragraph" w:customStyle="1" w:styleId="xl76">
    <w:name w:val="xl76"/>
    <w:basedOn w:val="a5"/>
    <w:qFormat/>
    <w:rsid w:val="00024D51"/>
    <w:pPr>
      <w:pBdr>
        <w:top w:val="single" w:sz="8" w:space="0" w:color="000000"/>
        <w:left w:val="single" w:sz="8"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77">
    <w:name w:val="xl77"/>
    <w:basedOn w:val="a5"/>
    <w:qFormat/>
    <w:rsid w:val="00024D51"/>
    <w:pPr>
      <w:pBdr>
        <w:left w:val="single" w:sz="8" w:space="0" w:color="000000"/>
        <w:bottom w:val="single" w:sz="8" w:space="0" w:color="000000"/>
        <w:right w:val="single" w:sz="8" w:space="0" w:color="000000"/>
      </w:pBdr>
      <w:spacing w:before="100" w:beforeAutospacing="1" w:after="100" w:afterAutospacing="1"/>
      <w:jc w:val="center"/>
    </w:pPr>
    <w:rPr>
      <w:rFonts w:ascii="仿宋" w:eastAsia="仿宋"/>
      <w:sz w:val="18"/>
      <w:szCs w:val="18"/>
    </w:rPr>
  </w:style>
  <w:style w:type="paragraph" w:customStyle="1" w:styleId="xl78">
    <w:name w:val="xl78"/>
    <w:basedOn w:val="a5"/>
    <w:qFormat/>
    <w:rsid w:val="00024D51"/>
    <w:pPr>
      <w:pBdr>
        <w:left w:val="single" w:sz="8" w:space="0" w:color="000000"/>
        <w:bottom w:val="single" w:sz="12" w:space="0" w:color="000000"/>
        <w:right w:val="single" w:sz="8" w:space="0" w:color="000000"/>
      </w:pBdr>
      <w:spacing w:before="100" w:beforeAutospacing="1" w:after="100" w:afterAutospacing="1"/>
      <w:jc w:val="center"/>
    </w:pPr>
    <w:rPr>
      <w:sz w:val="18"/>
      <w:szCs w:val="18"/>
    </w:rPr>
  </w:style>
  <w:style w:type="paragraph" w:customStyle="1" w:styleId="xl80">
    <w:name w:val="xl80"/>
    <w:basedOn w:val="a5"/>
    <w:qFormat/>
    <w:rsid w:val="00024D51"/>
    <w:pPr>
      <w:pBdr>
        <w:top w:val="single" w:sz="12" w:space="0" w:color="000000"/>
        <w:left w:val="single" w:sz="12" w:space="0" w:color="000000"/>
        <w:right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1">
    <w:name w:val="xl81"/>
    <w:basedOn w:val="a5"/>
    <w:qFormat/>
    <w:rsid w:val="00024D51"/>
    <w:pPr>
      <w:pBdr>
        <w:left w:val="single" w:sz="12" w:space="0" w:color="000000"/>
        <w:bottom w:val="single" w:sz="8" w:space="0" w:color="000000"/>
        <w:right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2">
    <w:name w:val="xl82"/>
    <w:basedOn w:val="a5"/>
    <w:qFormat/>
    <w:rsid w:val="00024D51"/>
    <w:pPr>
      <w:pBdr>
        <w:top w:val="single" w:sz="12" w:space="0" w:color="000000"/>
        <w:left w:val="single" w:sz="8" w:space="0" w:color="000000"/>
        <w:right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3">
    <w:name w:val="xl83"/>
    <w:basedOn w:val="a5"/>
    <w:qFormat/>
    <w:rsid w:val="00024D51"/>
    <w:pPr>
      <w:pBdr>
        <w:left w:val="single" w:sz="8" w:space="0" w:color="000000"/>
        <w:bottom w:val="single" w:sz="8" w:space="0" w:color="000000"/>
        <w:right w:val="single" w:sz="8"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4">
    <w:name w:val="xl84"/>
    <w:basedOn w:val="a5"/>
    <w:qFormat/>
    <w:rsid w:val="00024D51"/>
    <w:pPr>
      <w:pBdr>
        <w:top w:val="single" w:sz="12" w:space="0" w:color="000000"/>
        <w:left w:val="single" w:sz="8" w:space="0" w:color="000000"/>
        <w:right w:val="single" w:sz="12"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5">
    <w:name w:val="xl85"/>
    <w:basedOn w:val="a5"/>
    <w:qFormat/>
    <w:rsid w:val="00024D51"/>
    <w:pPr>
      <w:pBdr>
        <w:left w:val="single" w:sz="8" w:space="0" w:color="000000"/>
        <w:bottom w:val="single" w:sz="8" w:space="0" w:color="000000"/>
        <w:right w:val="single" w:sz="12"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86">
    <w:name w:val="xl86"/>
    <w:basedOn w:val="a5"/>
    <w:qFormat/>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88">
    <w:name w:val="xl88"/>
    <w:basedOn w:val="a5"/>
    <w:qFormat/>
    <w:rsid w:val="00024D51"/>
    <w:pPr>
      <w:pBdr>
        <w:top w:val="single" w:sz="8" w:space="0" w:color="000000"/>
        <w:left w:val="single" w:sz="8" w:space="0" w:color="000000"/>
        <w:right w:val="single" w:sz="12" w:space="0" w:color="000000"/>
      </w:pBdr>
      <w:spacing w:before="100" w:beforeAutospacing="1" w:after="100" w:afterAutospacing="1"/>
      <w:jc w:val="center"/>
    </w:pPr>
    <w:rPr>
      <w:sz w:val="18"/>
      <w:szCs w:val="18"/>
    </w:rPr>
  </w:style>
  <w:style w:type="paragraph" w:customStyle="1" w:styleId="xl89">
    <w:name w:val="xl89"/>
    <w:basedOn w:val="a5"/>
    <w:qFormat/>
    <w:rsid w:val="00024D51"/>
    <w:pPr>
      <w:pBdr>
        <w:left w:val="single" w:sz="8" w:space="0" w:color="000000"/>
        <w:bottom w:val="single" w:sz="8" w:space="0" w:color="000000"/>
        <w:right w:val="single" w:sz="12" w:space="0" w:color="000000"/>
      </w:pBdr>
      <w:spacing w:before="100" w:beforeAutospacing="1" w:after="100" w:afterAutospacing="1"/>
      <w:jc w:val="center"/>
    </w:pPr>
    <w:rPr>
      <w:sz w:val="18"/>
      <w:szCs w:val="18"/>
    </w:rPr>
  </w:style>
  <w:style w:type="paragraph" w:customStyle="1" w:styleId="xl90">
    <w:name w:val="xl90"/>
    <w:basedOn w:val="a5"/>
    <w:qFormat/>
    <w:rsid w:val="00024D51"/>
    <w:pPr>
      <w:pBdr>
        <w:top w:val="single" w:sz="12" w:space="0" w:color="000000"/>
        <w:left w:val="single" w:sz="8" w:space="0" w:color="000000"/>
        <w:right w:val="single" w:sz="12" w:space="0" w:color="000000"/>
      </w:pBdr>
      <w:shd w:val="clear" w:color="000000" w:fill="CCFFFF"/>
      <w:spacing w:before="100" w:beforeAutospacing="1" w:after="100" w:afterAutospacing="1"/>
      <w:jc w:val="center"/>
    </w:pPr>
    <w:rPr>
      <w:rFonts w:ascii="仿宋" w:eastAsia="仿宋"/>
      <w:sz w:val="18"/>
      <w:szCs w:val="18"/>
    </w:rPr>
  </w:style>
  <w:style w:type="paragraph" w:customStyle="1" w:styleId="xl91">
    <w:name w:val="xl91"/>
    <w:basedOn w:val="a5"/>
    <w:qFormat/>
    <w:rsid w:val="00024D51"/>
    <w:pPr>
      <w:pBdr>
        <w:right w:val="single" w:sz="12" w:space="0" w:color="000000"/>
      </w:pBdr>
      <w:spacing w:before="100" w:beforeAutospacing="1" w:after="100" w:afterAutospacing="1"/>
      <w:jc w:val="center"/>
    </w:pPr>
  </w:style>
  <w:style w:type="paragraph" w:customStyle="1" w:styleId="xl92">
    <w:name w:val="xl92"/>
    <w:basedOn w:val="a5"/>
    <w:qFormat/>
    <w:rsid w:val="00024D51"/>
    <w:pPr>
      <w:pBdr>
        <w:right w:val="single" w:sz="12" w:space="0" w:color="000000"/>
      </w:pBdr>
      <w:spacing w:before="100" w:beforeAutospacing="1" w:after="100" w:afterAutospacing="1"/>
      <w:jc w:val="center"/>
    </w:pPr>
    <w:rPr>
      <w:rFonts w:ascii="仿宋" w:eastAsia="仿宋"/>
      <w:sz w:val="18"/>
      <w:szCs w:val="18"/>
    </w:rPr>
  </w:style>
  <w:style w:type="character" w:styleId="affffffe">
    <w:name w:val="Book Title"/>
    <w:basedOn w:val="a7"/>
    <w:uiPriority w:val="33"/>
    <w:qFormat/>
    <w:rsid w:val="00024D51"/>
    <w:rPr>
      <w:b/>
      <w:bCs/>
      <w:smallCaps/>
      <w:spacing w:val="5"/>
    </w:rPr>
  </w:style>
  <w:style w:type="character" w:customStyle="1" w:styleId="style1051">
    <w:name w:val="style1051"/>
    <w:basedOn w:val="a7"/>
    <w:rsid w:val="00024D51"/>
    <w:rPr>
      <w:sz w:val="24"/>
      <w:szCs w:val="24"/>
    </w:rPr>
  </w:style>
  <w:style w:type="paragraph" w:customStyle="1" w:styleId="style113">
    <w:name w:val="style113"/>
    <w:basedOn w:val="a5"/>
    <w:qFormat/>
    <w:rsid w:val="00024D51"/>
    <w:pPr>
      <w:spacing w:before="100" w:beforeAutospacing="1" w:after="100" w:afterAutospacing="1"/>
    </w:pPr>
  </w:style>
  <w:style w:type="paragraph" w:customStyle="1" w:styleId="font7">
    <w:name w:val="font7"/>
    <w:basedOn w:val="a5"/>
    <w:rsid w:val="00024D51"/>
    <w:pPr>
      <w:spacing w:before="100" w:beforeAutospacing="1" w:after="100" w:afterAutospacing="1"/>
    </w:pPr>
    <w:rPr>
      <w:rFonts w:ascii="仿宋" w:eastAsia="仿宋"/>
      <w:color w:val="000000"/>
      <w:sz w:val="18"/>
      <w:szCs w:val="18"/>
    </w:rPr>
  </w:style>
  <w:style w:type="character" w:customStyle="1" w:styleId="CharChar10">
    <w:name w:val="普通文字 Char Char1"/>
    <w:aliases w:val="普通文字 Char2"/>
    <w:basedOn w:val="a7"/>
    <w:uiPriority w:val="99"/>
    <w:semiHidden/>
    <w:rsid w:val="00024D51"/>
    <w:rPr>
      <w:rFonts w:ascii="宋体" w:hAnsi="Courier New" w:cs="Courier New"/>
      <w:kern w:val="2"/>
      <w:sz w:val="21"/>
      <w:szCs w:val="21"/>
    </w:rPr>
  </w:style>
  <w:style w:type="character" w:customStyle="1" w:styleId="Char12">
    <w:name w:val="批注文字 Char1"/>
    <w:basedOn w:val="a7"/>
    <w:uiPriority w:val="99"/>
    <w:semiHidden/>
    <w:rsid w:val="00024D51"/>
    <w:rPr>
      <w:kern w:val="2"/>
      <w:sz w:val="24"/>
      <w:szCs w:val="24"/>
    </w:rPr>
  </w:style>
  <w:style w:type="character" w:customStyle="1" w:styleId="7Char1">
    <w:name w:val="标题 7 Char1"/>
    <w:basedOn w:val="a7"/>
    <w:semiHidden/>
    <w:rsid w:val="00024D51"/>
    <w:rPr>
      <w:b/>
      <w:bCs/>
      <w:kern w:val="2"/>
      <w:sz w:val="24"/>
      <w:szCs w:val="24"/>
    </w:rPr>
  </w:style>
  <w:style w:type="character" w:customStyle="1" w:styleId="8Char1">
    <w:name w:val="标题 8 Char1"/>
    <w:basedOn w:val="a7"/>
    <w:semiHidden/>
    <w:rsid w:val="00024D51"/>
    <w:rPr>
      <w:rFonts w:ascii="Cambria" w:eastAsia="宋体" w:hAnsi="Cambria" w:cs="Times New Roman"/>
      <w:kern w:val="2"/>
      <w:sz w:val="24"/>
      <w:szCs w:val="24"/>
    </w:rPr>
  </w:style>
  <w:style w:type="character" w:customStyle="1" w:styleId="9Char1">
    <w:name w:val="标题 9 Char1"/>
    <w:basedOn w:val="a7"/>
    <w:semiHidden/>
    <w:rsid w:val="00024D51"/>
    <w:rPr>
      <w:rFonts w:ascii="Cambria" w:eastAsia="宋体" w:hAnsi="Cambria" w:cs="Times New Roman"/>
      <w:kern w:val="2"/>
      <w:sz w:val="21"/>
      <w:szCs w:val="21"/>
    </w:rPr>
  </w:style>
  <w:style w:type="character" w:customStyle="1" w:styleId="Char13">
    <w:name w:val="文档结构图 Char1"/>
    <w:basedOn w:val="a7"/>
    <w:uiPriority w:val="99"/>
    <w:semiHidden/>
    <w:rsid w:val="00024D51"/>
    <w:rPr>
      <w:rFonts w:ascii="宋体"/>
      <w:kern w:val="2"/>
      <w:sz w:val="18"/>
      <w:szCs w:val="18"/>
    </w:rPr>
  </w:style>
  <w:style w:type="character" w:customStyle="1" w:styleId="Char14">
    <w:name w:val="日期 Char1"/>
    <w:basedOn w:val="a7"/>
    <w:uiPriority w:val="99"/>
    <w:semiHidden/>
    <w:rsid w:val="00024D51"/>
    <w:rPr>
      <w:kern w:val="2"/>
      <w:sz w:val="24"/>
      <w:szCs w:val="24"/>
    </w:rPr>
  </w:style>
  <w:style w:type="character" w:customStyle="1" w:styleId="Char15">
    <w:name w:val="页脚 Char1"/>
    <w:basedOn w:val="a7"/>
    <w:uiPriority w:val="99"/>
    <w:semiHidden/>
    <w:rsid w:val="00024D51"/>
    <w:rPr>
      <w:kern w:val="2"/>
      <w:sz w:val="18"/>
      <w:szCs w:val="18"/>
    </w:rPr>
  </w:style>
  <w:style w:type="character" w:customStyle="1" w:styleId="Char16">
    <w:name w:val="页眉 Char1"/>
    <w:aliases w:val="页眉2 Char,无页眉 Char1,无页眉 Char Char1,无页眉 Char Char Char Char,无页眉 Char Char Char1,页眉11 Char,页眉21 Char,无页眉1 Char,无页眉 Char Char Char1 Char Char Char Char,无页眉 Char Char Char1 Char Char Char1,页眉 Char Char,页眉18 Char,even Char"/>
    <w:basedOn w:val="a7"/>
    <w:uiPriority w:val="99"/>
    <w:rsid w:val="00024D51"/>
    <w:rPr>
      <w:kern w:val="2"/>
      <w:sz w:val="18"/>
      <w:szCs w:val="18"/>
    </w:rPr>
  </w:style>
  <w:style w:type="character" w:customStyle="1" w:styleId="Char17">
    <w:name w:val="标题 Char1"/>
    <w:basedOn w:val="a7"/>
    <w:uiPriority w:val="10"/>
    <w:rsid w:val="00024D51"/>
    <w:rPr>
      <w:rFonts w:ascii="Cambria" w:hAnsi="Cambria" w:cs="Times New Roman"/>
      <w:b/>
      <w:bCs/>
      <w:kern w:val="2"/>
      <w:sz w:val="32"/>
      <w:szCs w:val="32"/>
    </w:rPr>
  </w:style>
  <w:style w:type="character" w:customStyle="1" w:styleId="Char18">
    <w:name w:val="批注主题 Char1"/>
    <w:basedOn w:val="Char12"/>
    <w:uiPriority w:val="99"/>
    <w:semiHidden/>
    <w:rsid w:val="00024D51"/>
    <w:rPr>
      <w:b/>
      <w:bCs/>
      <w:kern w:val="2"/>
      <w:sz w:val="24"/>
      <w:szCs w:val="24"/>
    </w:rPr>
  </w:style>
  <w:style w:type="character" w:customStyle="1" w:styleId="Char19">
    <w:name w:val="批注框文本 Char1"/>
    <w:basedOn w:val="a7"/>
    <w:uiPriority w:val="99"/>
    <w:semiHidden/>
    <w:rsid w:val="00024D51"/>
    <w:rPr>
      <w:kern w:val="2"/>
      <w:sz w:val="18"/>
      <w:szCs w:val="18"/>
    </w:rPr>
  </w:style>
  <w:style w:type="character" w:customStyle="1" w:styleId="Char1a">
    <w:name w:val="尾注文本 Char1"/>
    <w:basedOn w:val="a7"/>
    <w:uiPriority w:val="99"/>
    <w:semiHidden/>
    <w:rsid w:val="00024D51"/>
    <w:rPr>
      <w:kern w:val="2"/>
      <w:sz w:val="24"/>
      <w:szCs w:val="24"/>
    </w:rPr>
  </w:style>
  <w:style w:type="paragraph" w:customStyle="1" w:styleId="210">
    <w:name w:val="样式 正文文字缩进 + 小四 首行缩进:  2 字符1"/>
    <w:basedOn w:val="a5"/>
    <w:qFormat/>
    <w:rsid w:val="00024D51"/>
    <w:pPr>
      <w:widowControl w:val="0"/>
      <w:spacing w:afterLines="50" w:line="400" w:lineRule="exact"/>
      <w:ind w:firstLineChars="200" w:firstLine="200"/>
      <w:jc w:val="both"/>
    </w:pPr>
    <w:rPr>
      <w:rFonts w:ascii="Times New Roman" w:eastAsia="华文楷体" w:hAnsi="Times New Roman"/>
      <w:kern w:val="2"/>
      <w:sz w:val="28"/>
      <w:szCs w:val="20"/>
    </w:rPr>
  </w:style>
  <w:style w:type="paragraph" w:customStyle="1" w:styleId="Chard">
    <w:name w:val="Char"/>
    <w:basedOn w:val="a5"/>
    <w:qFormat/>
    <w:rsid w:val="00024D51"/>
    <w:pPr>
      <w:widowControl w:val="0"/>
      <w:jc w:val="both"/>
    </w:pPr>
    <w:rPr>
      <w:rFonts w:ascii="Tahoma" w:hAnsi="Tahoma" w:cs="Times New Roman"/>
      <w:kern w:val="2"/>
      <w:szCs w:val="20"/>
    </w:rPr>
  </w:style>
  <w:style w:type="paragraph" w:customStyle="1" w:styleId="afffffff">
    <w:name w:val="密级编号"/>
    <w:basedOn w:val="a5"/>
    <w:qFormat/>
    <w:rsid w:val="00024D51"/>
    <w:pPr>
      <w:widowControl w:val="0"/>
      <w:adjustRightInd w:val="0"/>
      <w:jc w:val="center"/>
      <w:textAlignment w:val="baseline"/>
    </w:pPr>
    <w:rPr>
      <w:rFonts w:ascii="仿宋" w:eastAsia="仿宋" w:hAnsi="Times New Roman" w:cs="Times New Roman"/>
      <w:szCs w:val="20"/>
    </w:rPr>
  </w:style>
  <w:style w:type="paragraph" w:customStyle="1" w:styleId="221">
    <w:name w:val="样式 样式 正文首行缩进 + 首行缩进:  2 字符 + 首行缩进:  2 字符"/>
    <w:basedOn w:val="a5"/>
    <w:qFormat/>
    <w:rsid w:val="00024D51"/>
    <w:pPr>
      <w:widowControl w:val="0"/>
      <w:topLinePunct/>
      <w:adjustRightInd w:val="0"/>
      <w:snapToGrid w:val="0"/>
      <w:spacing w:line="360" w:lineRule="auto"/>
      <w:ind w:firstLine="480"/>
      <w:jc w:val="both"/>
      <w:textAlignment w:val="baseline"/>
    </w:pPr>
    <w:rPr>
      <w:rFonts w:ascii="Times New Roman" w:eastAsia="Times New Roman" w:cs="Times New Roman"/>
      <w:szCs w:val="20"/>
    </w:rPr>
  </w:style>
  <w:style w:type="paragraph" w:customStyle="1" w:styleId="font0">
    <w:name w:val="font0"/>
    <w:basedOn w:val="a5"/>
    <w:rsid w:val="00024D51"/>
    <w:pPr>
      <w:spacing w:before="100" w:beforeAutospacing="1" w:after="100" w:afterAutospacing="1"/>
    </w:pPr>
  </w:style>
  <w:style w:type="paragraph" w:customStyle="1" w:styleId="font1">
    <w:name w:val="font1"/>
    <w:basedOn w:val="a5"/>
    <w:qFormat/>
    <w:rsid w:val="00024D51"/>
    <w:pPr>
      <w:spacing w:before="100" w:beforeAutospacing="1" w:after="100" w:afterAutospacing="1"/>
    </w:pPr>
  </w:style>
  <w:style w:type="paragraph" w:customStyle="1" w:styleId="2b">
    <w:name w:val="正文（行首缩进2字）"/>
    <w:basedOn w:val="a5"/>
    <w:link w:val="2Char0"/>
    <w:rsid w:val="00024D51"/>
    <w:pPr>
      <w:widowControl w:val="0"/>
      <w:spacing w:line="360" w:lineRule="auto"/>
      <w:ind w:firstLineChars="200" w:firstLine="200"/>
      <w:jc w:val="both"/>
    </w:pPr>
    <w:rPr>
      <w:rFonts w:ascii="Times New Roman" w:hAnsi="Times New Roman" w:cs="Times New Roman"/>
      <w:kern w:val="2"/>
      <w:sz w:val="28"/>
    </w:rPr>
  </w:style>
  <w:style w:type="character" w:customStyle="1" w:styleId="2Char0">
    <w:name w:val="正文（行首缩进2字） Char"/>
    <w:basedOn w:val="a7"/>
    <w:link w:val="2b"/>
    <w:rsid w:val="00024D51"/>
    <w:rPr>
      <w:rFonts w:ascii="Times New Roman" w:eastAsia="宋体" w:hAnsi="Times New Roman" w:cs="Times New Roman"/>
      <w:sz w:val="28"/>
      <w:szCs w:val="24"/>
    </w:rPr>
  </w:style>
  <w:style w:type="paragraph" w:customStyle="1" w:styleId="afffffff0">
    <w:name w:val="表格小四"/>
    <w:basedOn w:val="a5"/>
    <w:rsid w:val="00024D51"/>
    <w:pPr>
      <w:widowControl w:val="0"/>
      <w:spacing w:beforeLines="30" w:afterLines="20"/>
      <w:jc w:val="center"/>
    </w:pPr>
    <w:rPr>
      <w:rFonts w:ascii="Times New Roman" w:hAnsi="Times New Roman" w:cs="Times New Roman"/>
      <w:kern w:val="2"/>
    </w:rPr>
  </w:style>
  <w:style w:type="character" w:styleId="afffffff1">
    <w:name w:val="Subtle Emphasis"/>
    <w:basedOn w:val="a7"/>
    <w:uiPriority w:val="19"/>
    <w:qFormat/>
    <w:rsid w:val="00024D51"/>
    <w:rPr>
      <w:i/>
      <w:iCs/>
      <w:color w:val="808080" w:themeColor="text1" w:themeTint="7F"/>
    </w:rPr>
  </w:style>
  <w:style w:type="character" w:customStyle="1" w:styleId="Chara">
    <w:name w:val="表格正文 Char"/>
    <w:basedOn w:val="a7"/>
    <w:link w:val="afffffb"/>
    <w:rsid w:val="00024D51"/>
    <w:rPr>
      <w:rFonts w:ascii="Times New Roman" w:eastAsia="宋体" w:hAnsi="Times New Roman" w:cs="Times New Roman"/>
      <w:kern w:val="0"/>
      <w:sz w:val="24"/>
      <w:szCs w:val="20"/>
    </w:rPr>
  </w:style>
  <w:style w:type="paragraph" w:customStyle="1" w:styleId="afffffff2">
    <w:name w:val="报告"/>
    <w:basedOn w:val="a5"/>
    <w:rsid w:val="00024D51"/>
    <w:pPr>
      <w:widowControl w:val="0"/>
      <w:adjustRightInd w:val="0"/>
      <w:spacing w:line="360" w:lineRule="auto"/>
      <w:ind w:firstLine="505"/>
      <w:jc w:val="both"/>
    </w:pPr>
    <w:rPr>
      <w:rFonts w:ascii="Times New Roman" w:hAnsi="Times New Roman" w:cs="Times New Roman"/>
      <w:szCs w:val="20"/>
    </w:rPr>
  </w:style>
  <w:style w:type="paragraph" w:styleId="afffffff3">
    <w:name w:val="Normal Indent"/>
    <w:aliases w:val="标题4,s4,正文非缩进,正文（首行缩进两字）1,正文（首行缩进两字） Char Char Char Char Char Char Char,图标题,文本,正文不缩进,表后文,ÕýÎÄ1,正文1,段1,特点,首行缩进两字,正文（首行缩进两字） Char Char Char,文本条款,正文缩进 Char Char Char Char Char Char Char,正文缩进 Char Char Char Char Char Char Char Char Char Char,正文缩进1,表正文,文"/>
    <w:basedOn w:val="a5"/>
    <w:link w:val="afffffff4"/>
    <w:qFormat/>
    <w:rsid w:val="00024D51"/>
    <w:pPr>
      <w:widowControl w:val="0"/>
      <w:spacing w:before="60" w:line="460" w:lineRule="exact"/>
      <w:jc w:val="center"/>
    </w:pPr>
    <w:rPr>
      <w:rFonts w:ascii="Times New Roman" w:hAnsi="Times New Roman" w:cs="Times New Roman"/>
      <w:kern w:val="2"/>
    </w:rPr>
  </w:style>
  <w:style w:type="character" w:customStyle="1" w:styleId="afffffff4">
    <w:name w:val="正文缩进 字符"/>
    <w:aliases w:val="标题4 字符,s4 字符,正文非缩进 字符,正文（首行缩进两字）1 字符,正文（首行缩进两字） Char Char Char Char Char Char Char 字符,图标题 字符,文本 字符,正文不缩进 字符,表后文 字符,ÕýÎÄ1 字符,正文1 字符,段1 字符,特点 字符,首行缩进两字 字符,正文（首行缩进两字） Char Char Char 字符,文本条款 字符,正文缩进 Char Char Char Char Char Char Char 字符,正文缩进1 字符"/>
    <w:basedOn w:val="a7"/>
    <w:link w:val="afffffff3"/>
    <w:rsid w:val="00024D51"/>
    <w:rPr>
      <w:rFonts w:ascii="Times New Roman" w:eastAsia="宋体" w:hAnsi="Times New Roman" w:cs="Times New Roman"/>
      <w:sz w:val="24"/>
      <w:szCs w:val="24"/>
    </w:rPr>
  </w:style>
  <w:style w:type="paragraph" w:customStyle="1" w:styleId="011">
    <w:name w:val="正文01"/>
    <w:basedOn w:val="a5"/>
    <w:link w:val="01Char1"/>
    <w:rsid w:val="00024D51"/>
    <w:pPr>
      <w:widowControl w:val="0"/>
      <w:spacing w:before="60" w:line="460" w:lineRule="exact"/>
      <w:ind w:firstLineChars="200" w:firstLine="200"/>
      <w:jc w:val="both"/>
    </w:pPr>
    <w:rPr>
      <w:rFonts w:ascii="Times New Roman" w:hAnsi="Times New Roman" w:cs="Times New Roman"/>
      <w:kern w:val="2"/>
    </w:rPr>
  </w:style>
  <w:style w:type="character" w:customStyle="1" w:styleId="01Char1">
    <w:name w:val="正文01 Char1"/>
    <w:basedOn w:val="a7"/>
    <w:link w:val="011"/>
    <w:rsid w:val="00024D51"/>
    <w:rPr>
      <w:rFonts w:ascii="Times New Roman" w:eastAsia="宋体" w:hAnsi="Times New Roman" w:cs="Times New Roman"/>
      <w:sz w:val="24"/>
      <w:szCs w:val="24"/>
    </w:rPr>
  </w:style>
  <w:style w:type="paragraph" w:customStyle="1" w:styleId="afffffff5">
    <w:name w:val="二级标题"/>
    <w:basedOn w:val="a5"/>
    <w:link w:val="Chare"/>
    <w:qFormat/>
    <w:rsid w:val="00024D51"/>
    <w:pPr>
      <w:widowControl w:val="0"/>
      <w:spacing w:before="60" w:line="460" w:lineRule="exact"/>
      <w:jc w:val="both"/>
      <w:outlineLvl w:val="1"/>
    </w:pPr>
    <w:rPr>
      <w:rFonts w:ascii="Times New Roman" w:hAnsi="Times New Roman" w:cs="Times New Roman"/>
      <w:b/>
      <w:bCs/>
      <w:kern w:val="2"/>
      <w:sz w:val="28"/>
    </w:rPr>
  </w:style>
  <w:style w:type="paragraph" w:customStyle="1" w:styleId="afffffff6">
    <w:name w:val="三级标题"/>
    <w:basedOn w:val="a5"/>
    <w:link w:val="Charf"/>
    <w:rsid w:val="00024D51"/>
    <w:pPr>
      <w:widowControl w:val="0"/>
      <w:spacing w:before="300" w:line="460" w:lineRule="exact"/>
      <w:jc w:val="both"/>
      <w:outlineLvl w:val="2"/>
    </w:pPr>
    <w:rPr>
      <w:rFonts w:ascii="Times New Roman" w:hAnsi="Times New Roman" w:cs="Times New Roman"/>
      <w:b/>
      <w:bCs/>
      <w:kern w:val="2"/>
    </w:rPr>
  </w:style>
  <w:style w:type="paragraph" w:customStyle="1" w:styleId="my">
    <w:name w:val="正文my"/>
    <w:basedOn w:val="af3"/>
    <w:rsid w:val="00024D51"/>
    <w:pPr>
      <w:spacing w:before="60" w:line="480" w:lineRule="exact"/>
      <w:ind w:firstLineChars="200" w:firstLine="200"/>
      <w:jc w:val="both"/>
    </w:pPr>
    <w:rPr>
      <w:rFonts w:eastAsia="宋体"/>
      <w:kern w:val="2"/>
      <w:sz w:val="24"/>
      <w:szCs w:val="24"/>
    </w:rPr>
  </w:style>
  <w:style w:type="paragraph" w:customStyle="1" w:styleId="my0">
    <w:name w:val="my"/>
    <w:rsid w:val="00024D51"/>
    <w:pPr>
      <w:spacing w:before="60" w:line="480" w:lineRule="exact"/>
      <w:ind w:firstLineChars="200" w:firstLine="200"/>
    </w:pPr>
    <w:rPr>
      <w:rFonts w:ascii="Times New Roman" w:eastAsia="宋体" w:hAnsi="Times New Roman" w:cs="Times New Roman"/>
      <w:kern w:val="0"/>
      <w:sz w:val="24"/>
      <w:szCs w:val="20"/>
    </w:rPr>
  </w:style>
  <w:style w:type="paragraph" w:customStyle="1" w:styleId="37">
    <w:name w:val="3级标题"/>
    <w:basedOn w:val="a5"/>
    <w:autoRedefine/>
    <w:rsid w:val="00024D51"/>
    <w:pPr>
      <w:widowControl w:val="0"/>
      <w:spacing w:beforeLines="50" w:line="520" w:lineRule="exact"/>
      <w:jc w:val="both"/>
      <w:outlineLvl w:val="3"/>
    </w:pPr>
    <w:rPr>
      <w:rFonts w:ascii="Times New Roman" w:hAnsi="Times New Roman" w:cs="Times New Roman"/>
      <w:b/>
    </w:rPr>
  </w:style>
  <w:style w:type="character" w:customStyle="1" w:styleId="font11">
    <w:name w:val="font11"/>
    <w:basedOn w:val="a7"/>
    <w:qFormat/>
    <w:rsid w:val="00024D51"/>
    <w:rPr>
      <w:rFonts w:ascii="宋体" w:eastAsia="宋体" w:hAnsi="宋体" w:hint="eastAsia"/>
      <w:i w:val="0"/>
      <w:color w:val="000000"/>
      <w:sz w:val="25"/>
    </w:rPr>
  </w:style>
  <w:style w:type="paragraph" w:styleId="2c">
    <w:name w:val="Body Text Indent 2"/>
    <w:aliases w:val="正文文字缩进 2"/>
    <w:basedOn w:val="a5"/>
    <w:link w:val="2d"/>
    <w:unhideWhenUsed/>
    <w:rsid w:val="00024D51"/>
    <w:pPr>
      <w:widowControl w:val="0"/>
      <w:spacing w:after="120" w:line="480" w:lineRule="auto"/>
      <w:ind w:leftChars="200" w:left="420" w:firstLineChars="200" w:firstLine="200"/>
      <w:jc w:val="both"/>
    </w:pPr>
    <w:rPr>
      <w:rFonts w:ascii="Times New Roman" w:hAnsi="Times New Roman" w:cs="Times New Roman"/>
      <w:kern w:val="2"/>
    </w:rPr>
  </w:style>
  <w:style w:type="character" w:customStyle="1" w:styleId="2d">
    <w:name w:val="正文文本缩进 2 字符"/>
    <w:aliases w:val="正文文字缩进 2 字符"/>
    <w:basedOn w:val="a7"/>
    <w:link w:val="2c"/>
    <w:rsid w:val="00024D51"/>
    <w:rPr>
      <w:rFonts w:ascii="Times New Roman" w:eastAsia="宋体" w:hAnsi="Times New Roman" w:cs="Times New Roman"/>
      <w:sz w:val="24"/>
      <w:szCs w:val="24"/>
    </w:rPr>
  </w:style>
  <w:style w:type="paragraph" w:styleId="38">
    <w:name w:val="Body Text Indent 3"/>
    <w:aliases w:val="正文文字缩进 3"/>
    <w:basedOn w:val="a5"/>
    <w:link w:val="39"/>
    <w:unhideWhenUsed/>
    <w:rsid w:val="00024D51"/>
    <w:pPr>
      <w:widowControl w:val="0"/>
      <w:spacing w:after="120" w:line="360" w:lineRule="auto"/>
      <w:ind w:leftChars="200" w:left="420" w:firstLineChars="200" w:firstLine="200"/>
      <w:jc w:val="both"/>
    </w:pPr>
    <w:rPr>
      <w:rFonts w:ascii="Times New Roman" w:hAnsi="Times New Roman" w:cs="Times New Roman"/>
      <w:kern w:val="2"/>
      <w:sz w:val="16"/>
      <w:szCs w:val="16"/>
    </w:rPr>
  </w:style>
  <w:style w:type="character" w:customStyle="1" w:styleId="39">
    <w:name w:val="正文文本缩进 3 字符"/>
    <w:aliases w:val="正文文字缩进 3 字符"/>
    <w:basedOn w:val="a7"/>
    <w:link w:val="38"/>
    <w:rsid w:val="00024D51"/>
    <w:rPr>
      <w:rFonts w:ascii="Times New Roman" w:eastAsia="宋体" w:hAnsi="Times New Roman" w:cs="Times New Roman"/>
      <w:sz w:val="16"/>
      <w:szCs w:val="16"/>
    </w:rPr>
  </w:style>
  <w:style w:type="paragraph" w:styleId="afffffff7">
    <w:name w:val="Body Text"/>
    <w:aliases w:val="正文文字"/>
    <w:basedOn w:val="a5"/>
    <w:link w:val="afffffff8"/>
    <w:rsid w:val="00024D51"/>
    <w:pPr>
      <w:widowControl w:val="0"/>
      <w:jc w:val="center"/>
    </w:pPr>
    <w:rPr>
      <w:rFonts w:ascii="Times New Roman" w:eastAsia="仿宋_GB2312" w:hAnsi="Times New Roman" w:cs="Times New Roman"/>
      <w:kern w:val="2"/>
      <w:sz w:val="26"/>
    </w:rPr>
  </w:style>
  <w:style w:type="character" w:customStyle="1" w:styleId="afffffff8">
    <w:name w:val="正文文本 字符"/>
    <w:aliases w:val="正文文字 字符"/>
    <w:basedOn w:val="a7"/>
    <w:link w:val="afffffff7"/>
    <w:rsid w:val="00024D51"/>
    <w:rPr>
      <w:rFonts w:ascii="Times New Roman" w:eastAsia="仿宋_GB2312" w:hAnsi="Times New Roman" w:cs="Times New Roman"/>
      <w:sz w:val="26"/>
      <w:szCs w:val="24"/>
    </w:rPr>
  </w:style>
  <w:style w:type="paragraph" w:styleId="afffffff9">
    <w:name w:val="Body Text First Indent"/>
    <w:basedOn w:val="afffffff7"/>
    <w:link w:val="afffffffa"/>
    <w:rsid w:val="00024D51"/>
    <w:pPr>
      <w:ind w:firstLine="567"/>
      <w:jc w:val="both"/>
    </w:pPr>
    <w:rPr>
      <w:sz w:val="28"/>
    </w:rPr>
  </w:style>
  <w:style w:type="character" w:customStyle="1" w:styleId="afffffffa">
    <w:name w:val="正文文本首行缩进 字符"/>
    <w:basedOn w:val="afffffff8"/>
    <w:link w:val="afffffff9"/>
    <w:rsid w:val="00024D51"/>
    <w:rPr>
      <w:rFonts w:ascii="Times New Roman" w:eastAsia="仿宋_GB2312" w:hAnsi="Times New Roman" w:cs="Times New Roman"/>
      <w:sz w:val="28"/>
      <w:szCs w:val="24"/>
    </w:rPr>
  </w:style>
  <w:style w:type="paragraph" w:customStyle="1" w:styleId="63">
    <w:name w:val="列表编号 6"/>
    <w:basedOn w:val="53"/>
    <w:autoRedefine/>
    <w:rsid w:val="00024D51"/>
    <w:pPr>
      <w:tabs>
        <w:tab w:val="clear" w:pos="360"/>
        <w:tab w:val="clear" w:pos="645"/>
        <w:tab w:val="num" w:pos="420"/>
      </w:tabs>
      <w:ind w:left="420" w:hanging="420"/>
    </w:pPr>
    <w:rPr>
      <w:rFonts w:eastAsia="仿宋_GB2312"/>
      <w:b w:val="0"/>
      <w:bCs/>
    </w:rPr>
  </w:style>
  <w:style w:type="paragraph" w:customStyle="1" w:styleId="72">
    <w:name w:val="列表编号7"/>
    <w:basedOn w:val="54"/>
    <w:autoRedefine/>
    <w:rsid w:val="00024D51"/>
    <w:pPr>
      <w:tabs>
        <w:tab w:val="clear" w:pos="2040"/>
      </w:tabs>
      <w:ind w:leftChars="0" w:left="0" w:firstLineChars="0" w:firstLine="0"/>
      <w:jc w:val="center"/>
    </w:pPr>
    <w:rPr>
      <w:b/>
      <w:sz w:val="28"/>
    </w:rPr>
  </w:style>
  <w:style w:type="paragraph" w:styleId="54">
    <w:name w:val="List Bullet 5"/>
    <w:basedOn w:val="a5"/>
    <w:autoRedefine/>
    <w:rsid w:val="00024D51"/>
    <w:pPr>
      <w:widowControl w:val="0"/>
      <w:tabs>
        <w:tab w:val="num" w:pos="2040"/>
      </w:tabs>
      <w:ind w:leftChars="800" w:left="2040" w:hangingChars="200" w:hanging="360"/>
      <w:jc w:val="both"/>
    </w:pPr>
    <w:rPr>
      <w:rFonts w:ascii="Times New Roman" w:eastAsia="仿宋_GB2312" w:hAnsi="Times New Roman" w:cs="Times New Roman"/>
      <w:kern w:val="2"/>
      <w:sz w:val="26"/>
    </w:rPr>
  </w:style>
  <w:style w:type="character" w:customStyle="1" w:styleId="1f5">
    <w:name w:val="样式 (中文) 宋体1"/>
    <w:rsid w:val="00024D51"/>
    <w:rPr>
      <w:rFonts w:eastAsia="宋体"/>
      <w:sz w:val="24"/>
      <w:szCs w:val="24"/>
    </w:rPr>
  </w:style>
  <w:style w:type="paragraph" w:styleId="2e">
    <w:name w:val="Body Text 2"/>
    <w:aliases w:val="正文文字 2"/>
    <w:basedOn w:val="a5"/>
    <w:link w:val="2f"/>
    <w:rsid w:val="00024D51"/>
    <w:pPr>
      <w:widowControl w:val="0"/>
      <w:jc w:val="both"/>
    </w:pPr>
    <w:rPr>
      <w:rFonts w:ascii="Times New Roman" w:eastAsia="仿宋_GB2312" w:hAnsi="Times New Roman" w:cs="Times New Roman"/>
      <w:kern w:val="2"/>
    </w:rPr>
  </w:style>
  <w:style w:type="character" w:customStyle="1" w:styleId="2f">
    <w:name w:val="正文文本 2 字符"/>
    <w:aliases w:val="正文文字 2 字符"/>
    <w:basedOn w:val="a7"/>
    <w:link w:val="2e"/>
    <w:rsid w:val="00024D51"/>
    <w:rPr>
      <w:rFonts w:ascii="Times New Roman" w:eastAsia="仿宋_GB2312" w:hAnsi="Times New Roman" w:cs="Times New Roman"/>
      <w:sz w:val="24"/>
      <w:szCs w:val="24"/>
    </w:rPr>
  </w:style>
  <w:style w:type="paragraph" w:styleId="3a">
    <w:name w:val="Body Text 3"/>
    <w:aliases w:val="正文文字 3"/>
    <w:basedOn w:val="a5"/>
    <w:link w:val="3b"/>
    <w:rsid w:val="00024D51"/>
    <w:pPr>
      <w:widowControl w:val="0"/>
      <w:jc w:val="center"/>
    </w:pPr>
    <w:rPr>
      <w:rFonts w:ascii="Times New Roman" w:eastAsia="仿宋_GB2312" w:hAnsi="Times New Roman" w:cs="Times New Roman"/>
      <w:kern w:val="2"/>
    </w:rPr>
  </w:style>
  <w:style w:type="character" w:customStyle="1" w:styleId="3b">
    <w:name w:val="正文文本 3 字符"/>
    <w:aliases w:val="正文文字 3 字符"/>
    <w:basedOn w:val="a7"/>
    <w:link w:val="3a"/>
    <w:rsid w:val="00024D51"/>
    <w:rPr>
      <w:rFonts w:ascii="Times New Roman" w:eastAsia="仿宋_GB2312" w:hAnsi="Times New Roman" w:cs="Times New Roman"/>
      <w:sz w:val="24"/>
      <w:szCs w:val="24"/>
    </w:rPr>
  </w:style>
  <w:style w:type="paragraph" w:customStyle="1" w:styleId="xl25">
    <w:name w:val="xl25"/>
    <w:basedOn w:val="a5"/>
    <w:uiPriority w:val="99"/>
    <w:rsid w:val="00024D51"/>
    <w:pPr>
      <w:spacing w:before="100" w:beforeAutospacing="1" w:after="100" w:afterAutospacing="1"/>
      <w:jc w:val="both"/>
      <w:textAlignment w:val="top"/>
    </w:pPr>
    <w:rPr>
      <w:rFonts w:ascii="Times New Roman" w:eastAsia="Arial Unicode MS" w:hAnsi="Times New Roman" w:cs="Times New Roman"/>
      <w:sz w:val="26"/>
      <w:szCs w:val="21"/>
    </w:rPr>
  </w:style>
  <w:style w:type="paragraph" w:customStyle="1" w:styleId="font8">
    <w:name w:val="font8"/>
    <w:basedOn w:val="a5"/>
    <w:rsid w:val="00024D51"/>
    <w:pPr>
      <w:spacing w:before="100" w:beforeAutospacing="1" w:after="100" w:afterAutospacing="1"/>
    </w:pPr>
    <w:rPr>
      <w:rFonts w:eastAsia="仿宋_GB2312" w:cs="Arial Unicode MS" w:hint="eastAsia"/>
      <w:sz w:val="26"/>
      <w:szCs w:val="21"/>
    </w:rPr>
  </w:style>
  <w:style w:type="character" w:customStyle="1" w:styleId="xmj1">
    <w:name w:val="xmj1"/>
    <w:rsid w:val="00024D51"/>
    <w:rPr>
      <w:strike w:val="0"/>
      <w:dstrike w:val="0"/>
      <w:sz w:val="18"/>
      <w:szCs w:val="18"/>
      <w:u w:val="none"/>
      <w:effect w:val="none"/>
    </w:rPr>
  </w:style>
  <w:style w:type="paragraph" w:customStyle="1" w:styleId="yu">
    <w:name w:val="yu"/>
    <w:basedOn w:val="a5"/>
    <w:rsid w:val="00024D51"/>
    <w:pPr>
      <w:spacing w:before="100" w:beforeAutospacing="1" w:after="100" w:afterAutospacing="1" w:line="384" w:lineRule="auto"/>
      <w:ind w:firstLine="480"/>
    </w:pPr>
    <w:rPr>
      <w:rFonts w:ascii="Arial Unicode MS" w:eastAsia="Arial Unicode MS" w:hAnsi="Arial Unicode MS" w:cs="Arial Unicode MS"/>
      <w:color w:val="000000"/>
      <w:sz w:val="18"/>
      <w:szCs w:val="18"/>
    </w:rPr>
  </w:style>
  <w:style w:type="paragraph" w:customStyle="1" w:styleId="pt9h20">
    <w:name w:val="pt9h20"/>
    <w:basedOn w:val="a5"/>
    <w:rsid w:val="00024D51"/>
    <w:pPr>
      <w:spacing w:before="100" w:beforeAutospacing="1" w:after="100" w:afterAutospacing="1" w:line="400" w:lineRule="atLeast"/>
    </w:pPr>
    <w:rPr>
      <w:rFonts w:eastAsia="仿宋_GB2312" w:cs="Times New Roman"/>
      <w:sz w:val="18"/>
      <w:szCs w:val="18"/>
    </w:rPr>
  </w:style>
  <w:style w:type="character" w:styleId="afffffffb">
    <w:name w:val="footnote reference"/>
    <w:rsid w:val="00024D51"/>
    <w:rPr>
      <w:vertAlign w:val="superscript"/>
    </w:rPr>
  </w:style>
  <w:style w:type="paragraph" w:customStyle="1" w:styleId="afffffffc">
    <w:name w:val="表文"/>
    <w:basedOn w:val="affe"/>
    <w:rsid w:val="00024D51"/>
    <w:pPr>
      <w:spacing w:line="320" w:lineRule="atLeast"/>
      <w:textAlignment w:val="baseline"/>
    </w:pPr>
    <w:rPr>
      <w:rFonts w:eastAsia="宋体"/>
      <w:b w:val="0"/>
      <w:kern w:val="24"/>
      <w:sz w:val="24"/>
    </w:rPr>
  </w:style>
  <w:style w:type="paragraph" w:customStyle="1" w:styleId="3c">
    <w:name w:val="样式3"/>
    <w:basedOn w:val="a5"/>
    <w:rsid w:val="00024D51"/>
    <w:pPr>
      <w:widowControl w:val="0"/>
      <w:tabs>
        <w:tab w:val="left" w:pos="547"/>
        <w:tab w:val="left" w:pos="1080"/>
        <w:tab w:val="center" w:pos="4320"/>
        <w:tab w:val="right" w:pos="8550"/>
      </w:tabs>
      <w:spacing w:line="480" w:lineRule="atLeast"/>
      <w:jc w:val="both"/>
    </w:pPr>
    <w:rPr>
      <w:rFonts w:ascii="Times New Roman" w:eastAsia="仿宋_GB2312" w:hAnsi="Times New Roman" w:cs="Times New Roman"/>
      <w:kern w:val="2"/>
      <w:szCs w:val="20"/>
    </w:rPr>
  </w:style>
  <w:style w:type="character" w:customStyle="1" w:styleId="l121">
    <w:name w:val="l121"/>
    <w:rsid w:val="00024D51"/>
  </w:style>
  <w:style w:type="character" w:customStyle="1" w:styleId="l9">
    <w:name w:val="l9"/>
    <w:basedOn w:val="a7"/>
    <w:rsid w:val="00024D51"/>
  </w:style>
  <w:style w:type="character" w:customStyle="1" w:styleId="l12">
    <w:name w:val="l12"/>
    <w:basedOn w:val="a7"/>
    <w:rsid w:val="00024D51"/>
  </w:style>
  <w:style w:type="character" w:customStyle="1" w:styleId="red">
    <w:name w:val="red"/>
    <w:basedOn w:val="a7"/>
    <w:rsid w:val="00024D51"/>
  </w:style>
  <w:style w:type="character" w:customStyle="1" w:styleId="afffffffd">
    <w:name w:val="a"/>
    <w:basedOn w:val="a7"/>
    <w:rsid w:val="00024D51"/>
  </w:style>
  <w:style w:type="character" w:customStyle="1" w:styleId="content1">
    <w:name w:val="content1"/>
    <w:rsid w:val="00024D51"/>
    <w:rPr>
      <w:sz w:val="21"/>
      <w:szCs w:val="21"/>
    </w:rPr>
  </w:style>
  <w:style w:type="paragraph" w:customStyle="1" w:styleId="2f0">
    <w:name w:val="样式 正文（首行缩进两字） + 首行缩进:  2 字符"/>
    <w:basedOn w:val="afffffff3"/>
    <w:rsid w:val="00024D51"/>
    <w:pPr>
      <w:spacing w:before="0" w:line="360" w:lineRule="auto"/>
      <w:ind w:firstLineChars="200" w:firstLine="200"/>
      <w:jc w:val="both"/>
    </w:pPr>
    <w:rPr>
      <w:rFonts w:ascii="宋体" w:hAnsi="宋体" w:cs="宋体"/>
      <w:kern w:val="0"/>
      <w:szCs w:val="20"/>
      <w:lang w:val="de-DE"/>
    </w:rPr>
  </w:style>
  <w:style w:type="paragraph" w:customStyle="1" w:styleId="afffffffe">
    <w:name w:val="表名"/>
    <w:basedOn w:val="a5"/>
    <w:link w:val="Charf0"/>
    <w:rsid w:val="00024D51"/>
    <w:pPr>
      <w:overflowPunct w:val="0"/>
      <w:autoSpaceDE w:val="0"/>
      <w:autoSpaceDN w:val="0"/>
      <w:adjustRightInd w:val="0"/>
      <w:spacing w:line="560" w:lineRule="exact"/>
      <w:jc w:val="center"/>
      <w:textAlignment w:val="baseline"/>
    </w:pPr>
    <w:rPr>
      <w:rFonts w:ascii="黑体" w:eastAsia="黑体" w:hAnsi="Times New Roman" w:cs="Times New Roman"/>
      <w:b/>
      <w:sz w:val="28"/>
      <w:szCs w:val="20"/>
    </w:rPr>
  </w:style>
  <w:style w:type="paragraph" w:customStyle="1" w:styleId="001">
    <w:name w:val="正文001"/>
    <w:basedOn w:val="a5"/>
    <w:link w:val="001Char"/>
    <w:rsid w:val="00024D51"/>
    <w:pPr>
      <w:widowControl w:val="0"/>
      <w:spacing w:before="60" w:line="460" w:lineRule="exact"/>
      <w:ind w:firstLineChars="200" w:firstLine="200"/>
      <w:jc w:val="both"/>
    </w:pPr>
    <w:rPr>
      <w:rFonts w:ascii="Times New Roman" w:hAnsi="Times New Roman" w:cs="Times New Roman"/>
      <w:kern w:val="2"/>
      <w:szCs w:val="20"/>
    </w:rPr>
  </w:style>
  <w:style w:type="paragraph" w:customStyle="1" w:styleId="002">
    <w:name w:val="标题002"/>
    <w:basedOn w:val="a5"/>
    <w:rsid w:val="00024D51"/>
    <w:pPr>
      <w:widowControl w:val="0"/>
      <w:spacing w:before="60" w:line="460" w:lineRule="exact"/>
      <w:jc w:val="both"/>
      <w:outlineLvl w:val="1"/>
    </w:pPr>
    <w:rPr>
      <w:rFonts w:ascii="Times New Roman" w:hAnsi="Times New Roman" w:cs="Times New Roman"/>
      <w:b/>
      <w:kern w:val="2"/>
      <w:sz w:val="28"/>
      <w:szCs w:val="20"/>
    </w:rPr>
  </w:style>
  <w:style w:type="paragraph" w:customStyle="1" w:styleId="003">
    <w:name w:val="标题003"/>
    <w:basedOn w:val="a5"/>
    <w:rsid w:val="00024D51"/>
    <w:pPr>
      <w:widowControl w:val="0"/>
      <w:spacing w:before="300" w:line="460" w:lineRule="exact"/>
      <w:jc w:val="both"/>
      <w:outlineLvl w:val="2"/>
    </w:pPr>
    <w:rPr>
      <w:rFonts w:ascii="Times New Roman" w:hAnsi="Times New Roman" w:cs="Times New Roman"/>
      <w:b/>
      <w:kern w:val="2"/>
      <w:szCs w:val="20"/>
    </w:rPr>
  </w:style>
  <w:style w:type="paragraph" w:customStyle="1" w:styleId="0010">
    <w:name w:val="表格001"/>
    <w:basedOn w:val="a5"/>
    <w:link w:val="001Char0"/>
    <w:rsid w:val="00024D51"/>
    <w:pPr>
      <w:widowControl w:val="0"/>
      <w:spacing w:line="360" w:lineRule="exact"/>
      <w:jc w:val="center"/>
    </w:pPr>
    <w:rPr>
      <w:rFonts w:ascii="Times New Roman" w:hAnsi="Times New Roman" w:cs="Times New Roman"/>
      <w:kern w:val="2"/>
      <w:sz w:val="21"/>
      <w:szCs w:val="20"/>
    </w:rPr>
  </w:style>
  <w:style w:type="paragraph" w:customStyle="1" w:styleId="1f6">
    <w:name w:val="1级标题"/>
    <w:basedOn w:val="a5"/>
    <w:rsid w:val="00024D51"/>
    <w:pPr>
      <w:widowControl w:val="0"/>
      <w:spacing w:before="60" w:line="460" w:lineRule="exact"/>
      <w:jc w:val="both"/>
      <w:outlineLvl w:val="0"/>
    </w:pPr>
    <w:rPr>
      <w:rFonts w:ascii="Times New Roman" w:hAnsi="Times New Roman" w:cs="Times New Roman"/>
      <w:b/>
      <w:kern w:val="2"/>
      <w:sz w:val="32"/>
      <w:szCs w:val="20"/>
    </w:rPr>
  </w:style>
  <w:style w:type="paragraph" w:customStyle="1" w:styleId="2f1">
    <w:name w:val="2级标题"/>
    <w:basedOn w:val="a5"/>
    <w:rsid w:val="00024D51"/>
    <w:pPr>
      <w:widowControl w:val="0"/>
      <w:spacing w:before="60" w:line="460" w:lineRule="exact"/>
      <w:jc w:val="both"/>
      <w:outlineLvl w:val="1"/>
    </w:pPr>
    <w:rPr>
      <w:rFonts w:ascii="Times New Roman" w:hAnsi="Times New Roman" w:cs="Times New Roman"/>
      <w:b/>
      <w:kern w:val="2"/>
      <w:sz w:val="28"/>
      <w:szCs w:val="20"/>
    </w:rPr>
  </w:style>
  <w:style w:type="paragraph" w:customStyle="1" w:styleId="55">
    <w:name w:val="样式5"/>
    <w:basedOn w:val="afffffff3"/>
    <w:rsid w:val="00024D51"/>
    <w:pPr>
      <w:spacing w:before="0" w:line="360" w:lineRule="auto"/>
      <w:ind w:firstLine="567"/>
      <w:jc w:val="both"/>
    </w:pPr>
    <w:rPr>
      <w:rFonts w:ascii="宋体" w:hAnsi="宋体"/>
      <w:kern w:val="0"/>
      <w:sz w:val="28"/>
      <w:szCs w:val="28"/>
      <w:lang w:val="de-DE"/>
    </w:rPr>
  </w:style>
  <w:style w:type="paragraph" w:customStyle="1" w:styleId="211">
    <w:name w:val="样式 正文缩进正文（首行缩进两字） + 首行缩进:  2 字符1"/>
    <w:basedOn w:val="afffffff3"/>
    <w:rsid w:val="00024D51"/>
    <w:pPr>
      <w:tabs>
        <w:tab w:val="left" w:pos="1909"/>
        <w:tab w:val="left" w:pos="3215"/>
      </w:tabs>
      <w:spacing w:before="0" w:line="480" w:lineRule="exact"/>
      <w:ind w:firstLineChars="200" w:firstLine="200"/>
      <w:jc w:val="both"/>
    </w:pPr>
    <w:rPr>
      <w:rFonts w:ascii="宋体" w:hAnsi="宋体" w:cs="宋体"/>
      <w:kern w:val="0"/>
      <w:sz w:val="28"/>
      <w:szCs w:val="20"/>
      <w:lang w:val="de-DE"/>
    </w:rPr>
  </w:style>
  <w:style w:type="paragraph" w:customStyle="1" w:styleId="2f2">
    <w:name w:val="样式 正文缩进正文（首行缩进两字） + 首行缩进:  2 字符"/>
    <w:basedOn w:val="afffffff3"/>
    <w:rsid w:val="00024D51"/>
    <w:pPr>
      <w:tabs>
        <w:tab w:val="left" w:pos="1909"/>
        <w:tab w:val="left" w:pos="3215"/>
      </w:tabs>
      <w:spacing w:before="0" w:line="480" w:lineRule="exact"/>
      <w:ind w:firstLineChars="200" w:firstLine="200"/>
      <w:jc w:val="both"/>
    </w:pPr>
    <w:rPr>
      <w:rFonts w:ascii="宋体" w:hAnsi="宋体" w:cs="宋体"/>
      <w:kern w:val="0"/>
      <w:sz w:val="28"/>
      <w:szCs w:val="20"/>
      <w:lang w:val="de-DE"/>
    </w:rPr>
  </w:style>
  <w:style w:type="paragraph" w:customStyle="1" w:styleId="2">
    <w:name w:val="样式2"/>
    <w:basedOn w:val="affff2"/>
    <w:link w:val="2Char1"/>
    <w:rsid w:val="00024D51"/>
    <w:pPr>
      <w:pageBreakBefore/>
      <w:numPr>
        <w:numId w:val="8"/>
      </w:numPr>
      <w:spacing w:beforeLines="100" w:after="0" w:line="500" w:lineRule="atLeast"/>
      <w:ind w:firstLineChars="0" w:firstLine="0"/>
    </w:pPr>
    <w:rPr>
      <w:rFonts w:ascii="黑体" w:eastAsia="黑体" w:cs="Times New Roman"/>
      <w:b w:val="0"/>
      <w:bCs w:val="0"/>
      <w:sz w:val="36"/>
      <w:szCs w:val="24"/>
    </w:rPr>
  </w:style>
  <w:style w:type="paragraph" w:customStyle="1" w:styleId="64">
    <w:name w:val="样式6"/>
    <w:basedOn w:val="1"/>
    <w:autoRedefine/>
    <w:rsid w:val="00024D51"/>
    <w:pPr>
      <w:keepNext/>
      <w:keepLines/>
      <w:numPr>
        <w:numId w:val="0"/>
      </w:numPr>
      <w:spacing w:beforeLines="50" w:before="50" w:afterLines="0" w:line="500" w:lineRule="atLeast"/>
    </w:pPr>
    <w:rPr>
      <w:rFonts w:ascii="Arial" w:eastAsia="黑体" w:hAnsi="Arial"/>
      <w:b w:val="0"/>
      <w:bCs w:val="0"/>
      <w:szCs w:val="36"/>
    </w:rPr>
  </w:style>
  <w:style w:type="paragraph" w:customStyle="1" w:styleId="73">
    <w:name w:val="样式7"/>
    <w:basedOn w:val="1"/>
    <w:autoRedefine/>
    <w:rsid w:val="00024D51"/>
    <w:pPr>
      <w:keepNext/>
      <w:keepLines/>
      <w:numPr>
        <w:numId w:val="0"/>
      </w:numPr>
      <w:spacing w:beforeLines="50" w:before="200" w:afterLines="0" w:line="500" w:lineRule="atLeast"/>
    </w:pPr>
    <w:rPr>
      <w:rFonts w:ascii="Arial" w:eastAsia="黑体" w:hAnsi="Arial"/>
      <w:b w:val="0"/>
      <w:bCs w:val="0"/>
      <w:szCs w:val="36"/>
    </w:rPr>
  </w:style>
  <w:style w:type="paragraph" w:customStyle="1" w:styleId="012">
    <w:name w:val="表格文字01"/>
    <w:basedOn w:val="afffffff3"/>
    <w:rsid w:val="00024D51"/>
    <w:pPr>
      <w:spacing w:before="0" w:line="240" w:lineRule="atLeast"/>
      <w:jc w:val="both"/>
    </w:pPr>
    <w:rPr>
      <w:rFonts w:ascii="宋体" w:hAnsi="宋体"/>
      <w:kern w:val="0"/>
      <w:sz w:val="21"/>
      <w:szCs w:val="21"/>
      <w:lang w:val="de-DE"/>
    </w:rPr>
  </w:style>
  <w:style w:type="character" w:customStyle="1" w:styleId="affffffff">
    <w:name w:val="样式 (中文) 宋体"/>
    <w:rsid w:val="00024D51"/>
    <w:rPr>
      <w:rFonts w:eastAsia="宋体"/>
      <w:sz w:val="24"/>
      <w:szCs w:val="24"/>
    </w:rPr>
  </w:style>
  <w:style w:type="character" w:customStyle="1" w:styleId="affffffff0">
    <w:name w:val="样式 (符号) 宋体"/>
    <w:rsid w:val="00024D51"/>
    <w:rPr>
      <w:rFonts w:ascii="Times New Roman" w:eastAsia="宋体" w:hAnsi="Times New Roman"/>
      <w:sz w:val="24"/>
      <w:szCs w:val="24"/>
    </w:rPr>
  </w:style>
  <w:style w:type="character" w:customStyle="1" w:styleId="affffffff1">
    <w:name w:val="样式 (中文) 宋体 加粗"/>
    <w:rsid w:val="00024D51"/>
    <w:rPr>
      <w:rFonts w:eastAsia="宋体"/>
      <w:b/>
      <w:bCs/>
      <w:sz w:val="24"/>
      <w:szCs w:val="24"/>
    </w:rPr>
  </w:style>
  <w:style w:type="paragraph" w:customStyle="1" w:styleId="230">
    <w:name w:val="样式 (中文) 宋体 行距: 固定值 23 磅"/>
    <w:basedOn w:val="a5"/>
    <w:autoRedefine/>
    <w:rsid w:val="00024D51"/>
    <w:pPr>
      <w:widowControl w:val="0"/>
      <w:spacing w:line="460" w:lineRule="exact"/>
      <w:ind w:firstLineChars="200" w:firstLine="480"/>
      <w:jc w:val="both"/>
    </w:pPr>
    <w:rPr>
      <w:kern w:val="2"/>
      <w:szCs w:val="20"/>
    </w:rPr>
  </w:style>
  <w:style w:type="paragraph" w:customStyle="1" w:styleId="231">
    <w:name w:val="样式 (中文) 宋体 加粗 居中 行距: 固定值 23 磅"/>
    <w:basedOn w:val="a5"/>
    <w:autoRedefine/>
    <w:rsid w:val="00024D51"/>
    <w:pPr>
      <w:widowControl w:val="0"/>
      <w:spacing w:afterLines="20" w:after="48" w:line="440" w:lineRule="exact"/>
      <w:jc w:val="center"/>
    </w:pPr>
    <w:rPr>
      <w:rFonts w:ascii="Times New Roman" w:hAnsi="Times New Roman"/>
      <w:bCs/>
      <w:color w:val="FF0000"/>
      <w:kern w:val="2"/>
      <w:sz w:val="21"/>
      <w:szCs w:val="21"/>
    </w:rPr>
  </w:style>
  <w:style w:type="paragraph" w:customStyle="1" w:styleId="07415">
    <w:name w:val="样式 (中文) 宋体 首行缩进:  0.74 厘米 行距: 1.5 倍行距"/>
    <w:basedOn w:val="a5"/>
    <w:autoRedefine/>
    <w:rsid w:val="00024D51"/>
    <w:pPr>
      <w:widowControl w:val="0"/>
      <w:spacing w:line="360" w:lineRule="auto"/>
      <w:ind w:firstLine="420"/>
      <w:jc w:val="both"/>
    </w:pPr>
    <w:rPr>
      <w:kern w:val="2"/>
      <w:szCs w:val="20"/>
    </w:rPr>
  </w:style>
  <w:style w:type="paragraph" w:customStyle="1" w:styleId="affffffff2">
    <w:name w:val="注解"/>
    <w:basedOn w:val="a5"/>
    <w:rsid w:val="00024D51"/>
    <w:pPr>
      <w:widowControl w:val="0"/>
      <w:adjustRightInd w:val="0"/>
      <w:snapToGrid w:val="0"/>
      <w:ind w:left="624" w:right="170" w:hanging="454"/>
      <w:jc w:val="both"/>
    </w:pPr>
    <w:rPr>
      <w:rFonts w:cs="Times New Roman"/>
      <w:color w:val="000000"/>
      <w:kern w:val="2"/>
      <w:sz w:val="15"/>
      <w:szCs w:val="20"/>
    </w:rPr>
  </w:style>
  <w:style w:type="paragraph" w:customStyle="1" w:styleId="Charf1">
    <w:name w:val="报告 Char"/>
    <w:basedOn w:val="a5"/>
    <w:link w:val="CharChar2"/>
    <w:rsid w:val="00024D51"/>
    <w:pPr>
      <w:widowControl w:val="0"/>
      <w:adjustRightInd w:val="0"/>
      <w:spacing w:line="360" w:lineRule="auto"/>
      <w:ind w:firstLine="505"/>
      <w:jc w:val="both"/>
      <w:textAlignment w:val="baseline"/>
    </w:pPr>
    <w:rPr>
      <w:rFonts w:ascii="Times New Roman" w:hAnsi="Times New Roman" w:cs="Times New Roman"/>
      <w:kern w:val="2"/>
    </w:rPr>
  </w:style>
  <w:style w:type="character" w:customStyle="1" w:styleId="CharChar2">
    <w:name w:val="报告 Char Char"/>
    <w:link w:val="Charf1"/>
    <w:rsid w:val="00024D51"/>
    <w:rPr>
      <w:rFonts w:ascii="Times New Roman" w:eastAsia="宋体" w:hAnsi="Times New Roman" w:cs="Times New Roman"/>
      <w:sz w:val="24"/>
      <w:szCs w:val="24"/>
    </w:rPr>
  </w:style>
  <w:style w:type="paragraph" w:customStyle="1" w:styleId="2f3">
    <w:name w:val="正文2"/>
    <w:basedOn w:val="afffffff3"/>
    <w:uiPriority w:val="99"/>
    <w:rsid w:val="00024D51"/>
    <w:pPr>
      <w:adjustRightInd w:val="0"/>
      <w:snapToGrid w:val="0"/>
      <w:spacing w:before="0" w:line="500" w:lineRule="atLeast"/>
      <w:ind w:firstLine="567"/>
      <w:jc w:val="both"/>
    </w:pPr>
    <w:rPr>
      <w:rFonts w:ascii="宋体" w:hAnsi="宋体"/>
      <w:kern w:val="0"/>
      <w:sz w:val="28"/>
      <w:szCs w:val="20"/>
      <w:lang w:val="de-DE"/>
    </w:rPr>
  </w:style>
  <w:style w:type="paragraph" w:customStyle="1" w:styleId="56">
    <w:name w:val="标题5"/>
    <w:basedOn w:val="a5"/>
    <w:rsid w:val="00024D51"/>
    <w:pPr>
      <w:spacing w:before="100" w:beforeAutospacing="1" w:after="100" w:afterAutospacing="1" w:line="300" w:lineRule="atLeast"/>
    </w:pPr>
    <w:rPr>
      <w:b/>
      <w:bCs/>
      <w:color w:val="FF0000"/>
    </w:rPr>
  </w:style>
  <w:style w:type="paragraph" w:customStyle="1" w:styleId="filenumber">
    <w:name w:val="filenumber"/>
    <w:basedOn w:val="a5"/>
    <w:rsid w:val="00024D51"/>
    <w:pPr>
      <w:spacing w:before="100" w:beforeAutospacing="1" w:after="100" w:afterAutospacing="1" w:line="250" w:lineRule="atLeast"/>
    </w:pPr>
    <w:rPr>
      <w:rFonts w:ascii="ˎ̥" w:hAnsi="ˎ̥"/>
      <w:sz w:val="12"/>
      <w:szCs w:val="12"/>
    </w:rPr>
  </w:style>
  <w:style w:type="paragraph" w:customStyle="1" w:styleId="35515">
    <w:name w:val="样式 标题 3 + 段前: 5 磅 段后: 5 磅 行距: 1.5 倍行距"/>
    <w:basedOn w:val="3"/>
    <w:rsid w:val="00024D51"/>
    <w:pPr>
      <w:keepNext/>
      <w:keepLines/>
      <w:numPr>
        <w:ilvl w:val="0"/>
        <w:numId w:val="0"/>
      </w:numPr>
      <w:spacing w:before="100" w:after="100"/>
      <w:jc w:val="both"/>
    </w:pPr>
    <w:rPr>
      <w:rFonts w:eastAsia="宋体" w:cs="宋体"/>
      <w:b w:val="0"/>
      <w:noProof/>
      <w:szCs w:val="20"/>
    </w:rPr>
  </w:style>
  <w:style w:type="paragraph" w:customStyle="1" w:styleId="25515">
    <w:name w:val="样式 标题 2 + 段前: 5 磅 段后: 5 磅 行距: 1.5 倍行距"/>
    <w:basedOn w:val="20"/>
    <w:rsid w:val="00024D51"/>
    <w:pPr>
      <w:keepNext/>
      <w:keepLines/>
      <w:numPr>
        <w:ilvl w:val="0"/>
        <w:numId w:val="0"/>
      </w:numPr>
      <w:spacing w:afterLines="0"/>
    </w:pPr>
    <w:rPr>
      <w:rFonts w:ascii="宋体" w:eastAsia="宋体" w:cs="宋体"/>
      <w:kern w:val="2"/>
      <w:sz w:val="30"/>
      <w:szCs w:val="20"/>
    </w:rPr>
  </w:style>
  <w:style w:type="character" w:customStyle="1" w:styleId="text1">
    <w:name w:val="text1"/>
    <w:rsid w:val="00024D51"/>
  </w:style>
  <w:style w:type="character" w:customStyle="1" w:styleId="aboutbodyfont1">
    <w:name w:val="aboutbodyfont1"/>
    <w:rsid w:val="00024D51"/>
    <w:rPr>
      <w:rFonts w:ascii="Arial" w:hAnsi="Arial" w:cs="Arial" w:hint="default"/>
      <w:sz w:val="20"/>
      <w:szCs w:val="20"/>
    </w:rPr>
  </w:style>
  <w:style w:type="paragraph" w:customStyle="1" w:styleId="lzl">
    <w:name w:val="lzl"/>
    <w:basedOn w:val="17"/>
    <w:autoRedefine/>
    <w:rsid w:val="00024D51"/>
    <w:pPr>
      <w:spacing w:before="120" w:after="120" w:line="240" w:lineRule="auto"/>
      <w:jc w:val="center"/>
    </w:pPr>
    <w:rPr>
      <w:rFonts w:ascii="宋体" w:eastAsia="宋体" w:hAnsi="宋体"/>
      <w:color w:val="auto"/>
      <w:sz w:val="24"/>
      <w:szCs w:val="22"/>
    </w:rPr>
  </w:style>
  <w:style w:type="paragraph" w:styleId="HTML">
    <w:name w:val="HTML Preformatted"/>
    <w:basedOn w:val="a5"/>
    <w:link w:val="HTML0"/>
    <w:rsid w:val="0002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HTML 预设格式 字符"/>
    <w:basedOn w:val="a7"/>
    <w:link w:val="HTML"/>
    <w:rsid w:val="00024D51"/>
    <w:rPr>
      <w:rFonts w:ascii="宋体" w:eastAsia="宋体" w:hAnsi="宋体" w:cs="宋体"/>
      <w:kern w:val="0"/>
      <w:sz w:val="24"/>
      <w:szCs w:val="24"/>
    </w:rPr>
  </w:style>
  <w:style w:type="paragraph" w:customStyle="1" w:styleId="2f4">
    <w:name w:val="样式 首行缩进:  2 字符"/>
    <w:basedOn w:val="a5"/>
    <w:rsid w:val="00024D51"/>
    <w:pPr>
      <w:widowControl w:val="0"/>
      <w:spacing w:line="360" w:lineRule="auto"/>
      <w:ind w:firstLineChars="200" w:firstLine="480"/>
      <w:jc w:val="both"/>
    </w:pPr>
    <w:rPr>
      <w:rFonts w:ascii="Times New Roman" w:hAnsi="Times New Roman" w:cs="Times New Roman"/>
      <w:kern w:val="2"/>
      <w:szCs w:val="20"/>
    </w:rPr>
  </w:style>
  <w:style w:type="paragraph" w:customStyle="1" w:styleId="affffffff3">
    <w:name w:val="正文文字缩进"/>
    <w:basedOn w:val="a5"/>
    <w:next w:val="a5"/>
    <w:rsid w:val="00024D51"/>
    <w:pPr>
      <w:widowControl w:val="0"/>
      <w:autoSpaceDE w:val="0"/>
      <w:autoSpaceDN w:val="0"/>
      <w:adjustRightInd w:val="0"/>
    </w:pPr>
    <w:rPr>
      <w:rFonts w:ascii="仿宋_GB2312" w:eastAsia="仿宋_GB2312" w:hAnsi="Times New Roman" w:cs="Times New Roman"/>
    </w:rPr>
  </w:style>
  <w:style w:type="paragraph" w:customStyle="1" w:styleId="MTDisplayEquation">
    <w:name w:val="MTDisplayEquation"/>
    <w:basedOn w:val="a5"/>
    <w:next w:val="a5"/>
    <w:rsid w:val="00024D51"/>
    <w:pPr>
      <w:widowControl w:val="0"/>
      <w:tabs>
        <w:tab w:val="center" w:pos="4320"/>
        <w:tab w:val="right" w:pos="8640"/>
      </w:tabs>
      <w:jc w:val="both"/>
    </w:pPr>
    <w:rPr>
      <w:rFonts w:ascii="Times New Roman" w:hAnsi="Times New Roman" w:cs="仿宋_GB2312"/>
      <w:color w:val="000000"/>
      <w:kern w:val="2"/>
      <w:sz w:val="32"/>
      <w:szCs w:val="32"/>
    </w:rPr>
  </w:style>
  <w:style w:type="paragraph" w:customStyle="1" w:styleId="affffffff4">
    <w:name w:val="正文缩近"/>
    <w:basedOn w:val="a5"/>
    <w:rsid w:val="00024D51"/>
    <w:pPr>
      <w:widowControl w:val="0"/>
      <w:spacing w:line="360" w:lineRule="auto"/>
      <w:ind w:firstLineChars="200" w:firstLine="560"/>
      <w:jc w:val="both"/>
    </w:pPr>
    <w:rPr>
      <w:rFonts w:ascii="仿宋_GB2312" w:eastAsia="仿宋_GB2312" w:hAnsi="Times New Roman" w:cs="Times New Roman"/>
      <w:kern w:val="2"/>
      <w:sz w:val="28"/>
      <w:szCs w:val="28"/>
    </w:rPr>
  </w:style>
  <w:style w:type="character" w:customStyle="1" w:styleId="a21">
    <w:name w:val="a21"/>
    <w:rsid w:val="00024D51"/>
    <w:rPr>
      <w:rFonts w:ascii="Arial" w:hAnsi="Arial" w:cs="Arial" w:hint="default"/>
      <w:b w:val="0"/>
      <w:bCs w:val="0"/>
      <w:strike w:val="0"/>
      <w:dstrike w:val="0"/>
      <w:color w:val="000000"/>
      <w:sz w:val="21"/>
      <w:szCs w:val="21"/>
      <w:u w:val="none"/>
      <w:effect w:val="none"/>
    </w:rPr>
  </w:style>
  <w:style w:type="paragraph" w:customStyle="1" w:styleId="CharCharCharChar">
    <w:name w:val="Char Char Char Char"/>
    <w:basedOn w:val="a5"/>
    <w:rsid w:val="00024D51"/>
    <w:pPr>
      <w:widowControl w:val="0"/>
      <w:spacing w:line="360" w:lineRule="auto"/>
      <w:ind w:firstLineChars="200" w:firstLine="200"/>
      <w:jc w:val="both"/>
    </w:pPr>
    <w:rPr>
      <w:kern w:val="2"/>
    </w:rPr>
  </w:style>
  <w:style w:type="paragraph" w:customStyle="1" w:styleId="2f5">
    <w:name w:val="表格2"/>
    <w:basedOn w:val="a5"/>
    <w:link w:val="2f6"/>
    <w:qFormat/>
    <w:rsid w:val="00024D51"/>
    <w:pPr>
      <w:widowControl w:val="0"/>
      <w:spacing w:line="400" w:lineRule="exact"/>
      <w:jc w:val="center"/>
    </w:pPr>
    <w:rPr>
      <w:rFonts w:ascii="Times New Roman" w:hAnsi="Times New Roman" w:cs="Times New Roman"/>
      <w:kern w:val="2"/>
      <w:sz w:val="21"/>
      <w:szCs w:val="21"/>
    </w:rPr>
  </w:style>
  <w:style w:type="character" w:customStyle="1" w:styleId="CharChar18">
    <w:name w:val="Char Char18"/>
    <w:rsid w:val="00024D51"/>
    <w:rPr>
      <w:rFonts w:ascii="Arial" w:eastAsia="仿宋_GB2312" w:hAnsi="Arial"/>
      <w:b/>
      <w:bCs/>
      <w:kern w:val="2"/>
      <w:sz w:val="24"/>
      <w:szCs w:val="28"/>
    </w:rPr>
  </w:style>
  <w:style w:type="paragraph" w:customStyle="1" w:styleId="CharCharCharChar0">
    <w:name w:val="正文：表格标题 Char Char Char Char"/>
    <w:basedOn w:val="a5"/>
    <w:link w:val="CharCharCharCharChar"/>
    <w:qFormat/>
    <w:rsid w:val="00024D51"/>
    <w:pPr>
      <w:widowControl w:val="0"/>
      <w:jc w:val="center"/>
    </w:pPr>
    <w:rPr>
      <w:rFonts w:ascii="Times New Roman" w:hAnsi="Times New Roman" w:cs="Times New Roman"/>
      <w:kern w:val="2"/>
      <w:sz w:val="21"/>
      <w:szCs w:val="21"/>
    </w:rPr>
  </w:style>
  <w:style w:type="character" w:customStyle="1" w:styleId="CharCharCharCharChar">
    <w:name w:val="正文：表格标题 Char Char Char Char Char"/>
    <w:link w:val="CharCharCharChar0"/>
    <w:rsid w:val="00024D51"/>
    <w:rPr>
      <w:rFonts w:ascii="Times New Roman" w:eastAsia="宋体" w:hAnsi="Times New Roman" w:cs="Times New Roman"/>
      <w:szCs w:val="21"/>
    </w:rPr>
  </w:style>
  <w:style w:type="character" w:customStyle="1" w:styleId="CharChar19">
    <w:name w:val="Char Char19"/>
    <w:rsid w:val="00024D51"/>
    <w:rPr>
      <w:rFonts w:ascii="Times New Roman" w:eastAsia="仿宋_GB2312" w:hAnsi="Times New Roman"/>
      <w:b/>
      <w:bCs/>
      <w:kern w:val="2"/>
      <w:sz w:val="30"/>
      <w:szCs w:val="32"/>
    </w:rPr>
  </w:style>
  <w:style w:type="paragraph" w:customStyle="1" w:styleId="CharChar3">
    <w:name w:val="常用正文样式 Char Char"/>
    <w:basedOn w:val="afffffff7"/>
    <w:link w:val="CharCharChar"/>
    <w:qFormat/>
    <w:rsid w:val="00024D51"/>
    <w:pPr>
      <w:spacing w:line="360" w:lineRule="auto"/>
      <w:ind w:firstLineChars="200" w:firstLine="200"/>
      <w:jc w:val="both"/>
    </w:pPr>
    <w:rPr>
      <w:rFonts w:ascii="宋体" w:eastAsia="宋体" w:cs="宋体"/>
      <w:bCs/>
      <w:kern w:val="28"/>
      <w:sz w:val="24"/>
    </w:rPr>
  </w:style>
  <w:style w:type="character" w:customStyle="1" w:styleId="xia1">
    <w:name w:val="xia1"/>
    <w:rsid w:val="00024D51"/>
    <w:rPr>
      <w:color w:val="FF6600"/>
      <w:sz w:val="23"/>
      <w:szCs w:val="23"/>
    </w:rPr>
  </w:style>
  <w:style w:type="paragraph" w:customStyle="1" w:styleId="CharChar4">
    <w:name w:val="常用表格样式 Char Char"/>
    <w:basedOn w:val="Char6"/>
    <w:next w:val="Char6"/>
    <w:link w:val="CharCharChar0"/>
    <w:qFormat/>
    <w:rsid w:val="00024D51"/>
    <w:rPr>
      <w:rFonts w:ascii="宋体" w:hAnsi="宋体"/>
      <w:kern w:val="28"/>
    </w:rPr>
  </w:style>
  <w:style w:type="character" w:customStyle="1" w:styleId="CharCharChar">
    <w:name w:val="常用正文样式 Char Char Char"/>
    <w:link w:val="CharChar3"/>
    <w:rsid w:val="00024D51"/>
    <w:rPr>
      <w:rFonts w:ascii="宋体" w:eastAsia="宋体" w:hAnsi="Times New Roman" w:cs="宋体"/>
      <w:bCs/>
      <w:kern w:val="28"/>
      <w:sz w:val="24"/>
      <w:szCs w:val="24"/>
    </w:rPr>
  </w:style>
  <w:style w:type="paragraph" w:customStyle="1" w:styleId="CharCharChar1">
    <w:name w:val="正文：表格标题 Char Char Char"/>
    <w:basedOn w:val="afffffff7"/>
    <w:uiPriority w:val="99"/>
    <w:qFormat/>
    <w:rsid w:val="00024D51"/>
    <w:rPr>
      <w:rFonts w:ascii="宋体" w:eastAsia="宋体"/>
      <w:sz w:val="21"/>
      <w:szCs w:val="21"/>
    </w:rPr>
  </w:style>
  <w:style w:type="character" w:customStyle="1" w:styleId="CharCharChar0">
    <w:name w:val="常用表格样式 Char Char Char"/>
    <w:link w:val="CharChar4"/>
    <w:rsid w:val="00024D51"/>
    <w:rPr>
      <w:rFonts w:ascii="宋体" w:eastAsia="宋体" w:hAnsi="宋体" w:cs="Times New Roman"/>
      <w:spacing w:val="2"/>
      <w:kern w:val="28"/>
      <w:szCs w:val="21"/>
    </w:rPr>
  </w:style>
  <w:style w:type="paragraph" w:customStyle="1" w:styleId="Charf2">
    <w:name w:val="常用表格样式 Char"/>
    <w:basedOn w:val="Char6"/>
    <w:next w:val="Char6"/>
    <w:link w:val="CharChar11"/>
    <w:qFormat/>
    <w:rsid w:val="00024D51"/>
    <w:rPr>
      <w:rFonts w:ascii="宋体" w:hAnsi="宋体"/>
    </w:rPr>
  </w:style>
  <w:style w:type="character" w:customStyle="1" w:styleId="CharChar11">
    <w:name w:val="常用表格样式 Char Char1"/>
    <w:link w:val="Charf2"/>
    <w:rsid w:val="00024D51"/>
    <w:rPr>
      <w:rFonts w:ascii="宋体" w:eastAsia="宋体" w:hAnsi="宋体" w:cs="Times New Roman"/>
      <w:spacing w:val="2"/>
      <w:szCs w:val="21"/>
    </w:rPr>
  </w:style>
  <w:style w:type="paragraph" w:customStyle="1" w:styleId="212">
    <w:name w:val="正文文本 21"/>
    <w:basedOn w:val="a5"/>
    <w:uiPriority w:val="99"/>
    <w:qFormat/>
    <w:rsid w:val="00024D51"/>
    <w:pPr>
      <w:widowControl w:val="0"/>
      <w:adjustRightInd w:val="0"/>
      <w:spacing w:after="120" w:line="360" w:lineRule="auto"/>
      <w:textAlignment w:val="baseline"/>
    </w:pPr>
    <w:rPr>
      <w:rFonts w:cs="Times New Roman"/>
      <w:szCs w:val="20"/>
    </w:rPr>
  </w:style>
  <w:style w:type="paragraph" w:customStyle="1" w:styleId="2f7">
    <w:name w:val="正文文字缩进2字符"/>
    <w:basedOn w:val="a5"/>
    <w:next w:val="affffb"/>
    <w:uiPriority w:val="99"/>
    <w:qFormat/>
    <w:rsid w:val="00024D51"/>
    <w:pPr>
      <w:widowControl w:val="0"/>
      <w:spacing w:line="460" w:lineRule="exact"/>
      <w:ind w:firstLine="567"/>
      <w:jc w:val="both"/>
    </w:pPr>
    <w:rPr>
      <w:rFonts w:hAnsi="Times New Roman" w:cs="Times New Roman"/>
      <w:spacing w:val="6"/>
      <w:kern w:val="2"/>
      <w:sz w:val="28"/>
      <w:szCs w:val="20"/>
    </w:rPr>
  </w:style>
  <w:style w:type="paragraph" w:customStyle="1" w:styleId="CharCharCharCharCharCharCharCharCharChar">
    <w:name w:val="Char Char Char Char Char Char Char Char Char Char"/>
    <w:basedOn w:val="a5"/>
    <w:autoRedefine/>
    <w:rsid w:val="00024D51"/>
    <w:pPr>
      <w:widowControl w:val="0"/>
      <w:spacing w:line="360" w:lineRule="auto"/>
      <w:ind w:firstLineChars="200" w:firstLine="200"/>
      <w:jc w:val="both"/>
    </w:pPr>
    <w:rPr>
      <w:kern w:val="2"/>
    </w:rPr>
  </w:style>
  <w:style w:type="character" w:customStyle="1" w:styleId="CharCharCharChar1">
    <w:name w:val="正文：表格标题 Char Char Char Char1"/>
    <w:rsid w:val="00024D51"/>
    <w:rPr>
      <w:rFonts w:eastAsia="宋体"/>
      <w:kern w:val="2"/>
      <w:sz w:val="21"/>
      <w:szCs w:val="21"/>
      <w:lang w:val="en-US" w:eastAsia="zh-CN" w:bidi="ar-SA"/>
    </w:rPr>
  </w:style>
  <w:style w:type="character" w:customStyle="1" w:styleId="Char20">
    <w:name w:val="常用表格样式 Char2"/>
    <w:rsid w:val="00024D51"/>
    <w:rPr>
      <w:rFonts w:ascii="宋体" w:eastAsia="仿宋_GB2312" w:hAnsi="宋体" w:cs="宋体"/>
      <w:color w:val="000000"/>
      <w:spacing w:val="2"/>
      <w:kern w:val="2"/>
      <w:sz w:val="18"/>
      <w:szCs w:val="18"/>
      <w:lang w:val="en-US" w:eastAsia="zh-CN" w:bidi="ar-SA"/>
    </w:rPr>
  </w:style>
  <w:style w:type="character" w:customStyle="1" w:styleId="Char21">
    <w:name w:val="常用正文样式 Char2"/>
    <w:rsid w:val="00024D51"/>
    <w:rPr>
      <w:rFonts w:ascii="宋体" w:eastAsia="仿宋_GB2312" w:hAnsi="宋体" w:cs="宋体"/>
      <w:bCs/>
      <w:kern w:val="28"/>
      <w:sz w:val="24"/>
      <w:lang w:val="en-US" w:eastAsia="zh-CN" w:bidi="ar-SA"/>
    </w:rPr>
  </w:style>
  <w:style w:type="paragraph" w:customStyle="1" w:styleId="CharChar12">
    <w:name w:val="Char Char1"/>
    <w:basedOn w:val="a5"/>
    <w:autoRedefine/>
    <w:qFormat/>
    <w:rsid w:val="00024D51"/>
    <w:pPr>
      <w:spacing w:after="160" w:line="240" w:lineRule="exact"/>
    </w:pPr>
    <w:rPr>
      <w:rFonts w:ascii="Verdana" w:eastAsia="仿宋_GB2312" w:hAnsi="Verdana" w:cs="Verdana"/>
      <w:lang w:eastAsia="en-US"/>
    </w:rPr>
  </w:style>
  <w:style w:type="paragraph" w:customStyle="1" w:styleId="3d">
    <w:name w:val="正文3"/>
    <w:qFormat/>
    <w:rsid w:val="00024D51"/>
    <w:pPr>
      <w:widowControl w:val="0"/>
      <w:spacing w:line="360" w:lineRule="auto"/>
      <w:ind w:firstLineChars="200" w:firstLine="200"/>
      <w:jc w:val="both"/>
    </w:pPr>
    <w:rPr>
      <w:rFonts w:ascii="Times New Roman" w:eastAsia="宋体" w:hAnsi="Times New Roman" w:cs="Times New Roman" w:hint="eastAsia"/>
      <w:sz w:val="24"/>
      <w:szCs w:val="20"/>
    </w:rPr>
  </w:style>
  <w:style w:type="paragraph" w:customStyle="1" w:styleId="Style0">
    <w:name w:val="Style0"/>
    <w:qFormat/>
    <w:rsid w:val="00024D51"/>
    <w:pPr>
      <w:widowControl w:val="0"/>
      <w:autoSpaceDE w:val="0"/>
      <w:autoSpaceDN w:val="0"/>
      <w:adjustRightInd w:val="0"/>
    </w:pPr>
    <w:rPr>
      <w:rFonts w:ascii="五" w:eastAsia="五" w:hAnsi="Times New Roman" w:cs="Times New Roman"/>
      <w:kern w:val="0"/>
      <w:sz w:val="20"/>
      <w:szCs w:val="24"/>
    </w:rPr>
  </w:style>
  <w:style w:type="paragraph" w:customStyle="1" w:styleId="affffffff5">
    <w:name w:val="正文标准样式"/>
    <w:basedOn w:val="a5"/>
    <w:qFormat/>
    <w:rsid w:val="00024D51"/>
    <w:pPr>
      <w:widowControl w:val="0"/>
      <w:adjustRightInd w:val="0"/>
      <w:spacing w:line="300" w:lineRule="auto"/>
      <w:ind w:firstLine="482"/>
      <w:jc w:val="both"/>
      <w:textAlignment w:val="baseline"/>
    </w:pPr>
    <w:rPr>
      <w:rFonts w:ascii="Times New Roman" w:hAnsi="Times New Roman" w:cs="Times New Roman"/>
      <w:szCs w:val="20"/>
    </w:rPr>
  </w:style>
  <w:style w:type="paragraph" w:customStyle="1" w:styleId="T">
    <w:name w:val="T正文"/>
    <w:qFormat/>
    <w:rsid w:val="00024D51"/>
    <w:pPr>
      <w:widowControl w:val="0"/>
      <w:adjustRightInd w:val="0"/>
      <w:snapToGrid w:val="0"/>
      <w:spacing w:line="360" w:lineRule="auto"/>
      <w:ind w:firstLineChars="200" w:firstLine="200"/>
      <w:jc w:val="both"/>
    </w:pPr>
    <w:rPr>
      <w:rFonts w:ascii="Times New Roman" w:eastAsia="仿宋_GB2312" w:hAnsi="Times New Roman" w:cs="Times New Roman"/>
      <w:kern w:val="0"/>
      <w:sz w:val="28"/>
      <w:szCs w:val="20"/>
    </w:rPr>
  </w:style>
  <w:style w:type="paragraph" w:customStyle="1" w:styleId="CharChar1CharCharCharCharCharCharCharCharCharCharCharCharCharCharCharCharCharCharCharChar1Char1">
    <w:name w:val="Char Char1 Char Char Char Char Char Char Char Char Char Char Char Char Char Char Char Char Char Char Char Char1 Char1"/>
    <w:basedOn w:val="a5"/>
    <w:qFormat/>
    <w:rsid w:val="00024D51"/>
    <w:pPr>
      <w:widowControl w:val="0"/>
      <w:spacing w:line="360" w:lineRule="auto"/>
      <w:ind w:firstLineChars="200" w:firstLine="200"/>
      <w:jc w:val="both"/>
    </w:pPr>
    <w:rPr>
      <w:kern w:val="2"/>
    </w:rPr>
  </w:style>
  <w:style w:type="paragraph" w:customStyle="1" w:styleId="223">
    <w:name w:val="正文文本 22"/>
    <w:basedOn w:val="a5"/>
    <w:qFormat/>
    <w:rsid w:val="00024D51"/>
    <w:pPr>
      <w:widowControl w:val="0"/>
      <w:adjustRightInd w:val="0"/>
      <w:spacing w:after="120" w:line="360" w:lineRule="auto"/>
      <w:textAlignment w:val="baseline"/>
    </w:pPr>
    <w:rPr>
      <w:rFonts w:cs="Times New Roman"/>
      <w:szCs w:val="20"/>
    </w:rPr>
  </w:style>
  <w:style w:type="paragraph" w:customStyle="1" w:styleId="xl79">
    <w:name w:val="xl79"/>
    <w:basedOn w:val="a5"/>
    <w:qFormat/>
    <w:rsid w:val="00024D51"/>
    <w:pPr>
      <w:pBdr>
        <w:left w:val="single" w:sz="8" w:space="0" w:color="000000"/>
        <w:bottom w:val="single" w:sz="12" w:space="0" w:color="000000"/>
        <w:right w:val="single" w:sz="8" w:space="0" w:color="000000"/>
      </w:pBdr>
      <w:spacing w:before="100" w:beforeAutospacing="1" w:after="100" w:afterAutospacing="1"/>
      <w:jc w:val="center"/>
    </w:pPr>
    <w:rPr>
      <w:rFonts w:ascii="仿宋_GB2312" w:eastAsia="仿宋_GB2312"/>
      <w:sz w:val="18"/>
      <w:szCs w:val="18"/>
    </w:rPr>
  </w:style>
  <w:style w:type="paragraph" w:customStyle="1" w:styleId="CharCharChar1Char">
    <w:name w:val="Char Char Char1 Char"/>
    <w:basedOn w:val="a5"/>
    <w:qFormat/>
    <w:rsid w:val="00024D51"/>
    <w:pPr>
      <w:widowControl w:val="0"/>
      <w:jc w:val="both"/>
    </w:pPr>
    <w:rPr>
      <w:rFonts w:ascii="Times New Roman" w:hAnsi="Times New Roman" w:cs="Times New Roman"/>
      <w:kern w:val="2"/>
      <w:sz w:val="21"/>
      <w:szCs w:val="20"/>
    </w:rPr>
  </w:style>
  <w:style w:type="paragraph" w:customStyle="1" w:styleId="150">
    <w:name w:val="15"/>
    <w:basedOn w:val="a5"/>
    <w:next w:val="a5"/>
    <w:qFormat/>
    <w:rsid w:val="00024D51"/>
    <w:pPr>
      <w:widowControl w:val="0"/>
      <w:spacing w:line="288" w:lineRule="auto"/>
      <w:ind w:firstLine="480"/>
      <w:jc w:val="both"/>
    </w:pPr>
    <w:rPr>
      <w:rFonts w:cs="Times New Roman"/>
      <w:kern w:val="2"/>
      <w:szCs w:val="20"/>
    </w:rPr>
  </w:style>
  <w:style w:type="paragraph" w:customStyle="1" w:styleId="affffffff6">
    <w:name w:val="样式 题注"/>
    <w:basedOn w:val="a5"/>
    <w:next w:val="a5"/>
    <w:autoRedefine/>
    <w:qFormat/>
    <w:rsid w:val="00024D51"/>
    <w:pPr>
      <w:widowControl w:val="0"/>
      <w:jc w:val="center"/>
    </w:pPr>
    <w:rPr>
      <w:rFonts w:ascii="Times New Roman" w:hAnsi="Times New Roman" w:cs="Times New Roman"/>
      <w:kern w:val="2"/>
      <w:sz w:val="21"/>
    </w:rPr>
  </w:style>
  <w:style w:type="paragraph" w:customStyle="1" w:styleId="232">
    <w:name w:val="正文文本 23"/>
    <w:basedOn w:val="a5"/>
    <w:qFormat/>
    <w:rsid w:val="00024D51"/>
    <w:pPr>
      <w:widowControl w:val="0"/>
      <w:adjustRightInd w:val="0"/>
      <w:spacing w:after="120" w:line="360" w:lineRule="auto"/>
      <w:textAlignment w:val="baseline"/>
    </w:pPr>
    <w:rPr>
      <w:rFonts w:cs="Times New Roman"/>
      <w:szCs w:val="20"/>
    </w:rPr>
  </w:style>
  <w:style w:type="paragraph" w:customStyle="1" w:styleId="151">
    <w:name w:val="样式 普通(网站) + 行距: 1.5 倍行距"/>
    <w:basedOn w:val="afff2"/>
    <w:qFormat/>
    <w:rsid w:val="00024D51"/>
    <w:pPr>
      <w:spacing w:before="0" w:beforeAutospacing="0" w:after="0" w:afterAutospacing="0" w:line="360" w:lineRule="auto"/>
      <w:ind w:firstLineChars="200" w:firstLine="200"/>
    </w:pPr>
    <w:rPr>
      <w:color w:val="000000"/>
      <w:kern w:val="2"/>
      <w:szCs w:val="20"/>
    </w:rPr>
  </w:style>
  <w:style w:type="character" w:customStyle="1" w:styleId="Char40">
    <w:name w:val="常用正文样式 Char4"/>
    <w:rsid w:val="00024D51"/>
    <w:rPr>
      <w:rFonts w:ascii="宋体" w:eastAsia="仿宋_GB2312" w:hAnsi="宋体"/>
      <w:bCs/>
      <w:kern w:val="28"/>
      <w:sz w:val="24"/>
      <w:lang w:val="en-US" w:eastAsia="zh-CN" w:bidi="ar-SA"/>
    </w:rPr>
  </w:style>
  <w:style w:type="character" w:customStyle="1" w:styleId="001Char">
    <w:name w:val="正文001 Char"/>
    <w:link w:val="001"/>
    <w:rsid w:val="00024D51"/>
    <w:rPr>
      <w:rFonts w:ascii="Times New Roman" w:eastAsia="宋体" w:hAnsi="Times New Roman" w:cs="Times New Roman"/>
      <w:sz w:val="24"/>
      <w:szCs w:val="20"/>
    </w:rPr>
  </w:style>
  <w:style w:type="character" w:customStyle="1" w:styleId="zida14">
    <w:name w:val="zida14"/>
    <w:basedOn w:val="a7"/>
    <w:rsid w:val="00024D51"/>
  </w:style>
  <w:style w:type="character" w:customStyle="1" w:styleId="Char1b">
    <w:name w:val="正文首行缩进 Char1"/>
    <w:uiPriority w:val="99"/>
    <w:semiHidden/>
    <w:rsid w:val="00024D51"/>
    <w:rPr>
      <w:rFonts w:eastAsia="宋体" w:cs="Times New Roman"/>
      <w:kern w:val="2"/>
      <w:sz w:val="26"/>
      <w:szCs w:val="24"/>
      <w:lang w:val="en-US" w:eastAsia="zh-CN" w:bidi="ar-SA"/>
    </w:rPr>
  </w:style>
  <w:style w:type="character" w:customStyle="1" w:styleId="2Char10">
    <w:name w:val="正文首行缩进 2 Char1"/>
    <w:semiHidden/>
    <w:rsid w:val="00024D51"/>
    <w:rPr>
      <w:rFonts w:eastAsia="宋体" w:cs="Times New Roman"/>
      <w:kern w:val="2"/>
      <w:sz w:val="28"/>
      <w:lang w:val="en-US" w:eastAsia="zh-CN" w:bidi="ar-SA"/>
    </w:rPr>
  </w:style>
  <w:style w:type="character" w:customStyle="1" w:styleId="5Char1">
    <w:name w:val="标题 5 Char1"/>
    <w:aliases w:val="标题（一） Char1"/>
    <w:semiHidden/>
    <w:rsid w:val="00024D51"/>
    <w:rPr>
      <w:b/>
      <w:bCs/>
      <w:kern w:val="2"/>
      <w:sz w:val="28"/>
      <w:szCs w:val="28"/>
    </w:rPr>
  </w:style>
  <w:style w:type="character" w:customStyle="1" w:styleId="Char1c">
    <w:name w:val="正文文本 Char1"/>
    <w:aliases w:val="正文文字 Char1"/>
    <w:uiPriority w:val="99"/>
    <w:rsid w:val="00024D51"/>
    <w:rPr>
      <w:rFonts w:ascii="Calibri" w:eastAsia="宋体" w:hAnsi="Calibri" w:cs="Times New Roman"/>
    </w:rPr>
  </w:style>
  <w:style w:type="character" w:customStyle="1" w:styleId="Char1d">
    <w:name w:val="正文文本缩进 Char1"/>
    <w:aliases w:val="正文文字缩进 Char1"/>
    <w:uiPriority w:val="99"/>
    <w:semiHidden/>
    <w:rsid w:val="00024D51"/>
    <w:rPr>
      <w:rFonts w:ascii="Calibri" w:eastAsia="宋体" w:hAnsi="Calibri" w:cs="Times New Roman"/>
    </w:rPr>
  </w:style>
  <w:style w:type="character" w:customStyle="1" w:styleId="2Char11">
    <w:name w:val="正文文本 2 Char1"/>
    <w:aliases w:val="正文文字 2 Char1"/>
    <w:uiPriority w:val="99"/>
    <w:semiHidden/>
    <w:rsid w:val="00024D51"/>
    <w:rPr>
      <w:rFonts w:ascii="Calibri" w:eastAsia="宋体" w:hAnsi="Calibri" w:cs="Times New Roman"/>
    </w:rPr>
  </w:style>
  <w:style w:type="character" w:customStyle="1" w:styleId="3Char10">
    <w:name w:val="正文文本 3 Char1"/>
    <w:aliases w:val="正文文字 3 Char1"/>
    <w:uiPriority w:val="99"/>
    <w:semiHidden/>
    <w:rsid w:val="00024D51"/>
    <w:rPr>
      <w:rFonts w:ascii="Calibri" w:eastAsia="宋体" w:hAnsi="Calibri" w:cs="Times New Roman"/>
      <w:sz w:val="16"/>
      <w:szCs w:val="16"/>
    </w:rPr>
  </w:style>
  <w:style w:type="character" w:customStyle="1" w:styleId="2Char12">
    <w:name w:val="正文文本缩进 2 Char1"/>
    <w:aliases w:val="正文文字缩进 2 Char1"/>
    <w:uiPriority w:val="99"/>
    <w:semiHidden/>
    <w:rsid w:val="00024D51"/>
    <w:rPr>
      <w:rFonts w:ascii="Calibri" w:eastAsia="宋体" w:hAnsi="Calibri" w:cs="Times New Roman"/>
    </w:rPr>
  </w:style>
  <w:style w:type="character" w:customStyle="1" w:styleId="3Char11">
    <w:name w:val="正文文本缩进 3 Char1"/>
    <w:aliases w:val="正文文字缩进 3 Char1"/>
    <w:uiPriority w:val="99"/>
    <w:semiHidden/>
    <w:rsid w:val="00024D51"/>
    <w:rPr>
      <w:rFonts w:ascii="Calibri" w:eastAsia="宋体" w:hAnsi="Calibri" w:cs="Times New Roman"/>
      <w:sz w:val="16"/>
      <w:szCs w:val="16"/>
    </w:rPr>
  </w:style>
  <w:style w:type="character" w:customStyle="1" w:styleId="Char1e">
    <w:name w:val="普通(网站) Char1"/>
    <w:aliases w:val="普通 (Web) Char1"/>
    <w:locked/>
    <w:rsid w:val="00024D51"/>
    <w:rPr>
      <w:sz w:val="22"/>
    </w:rPr>
  </w:style>
  <w:style w:type="paragraph" w:customStyle="1" w:styleId="CharCharCharChar2">
    <w:name w:val="Char Char Char Char2"/>
    <w:basedOn w:val="a5"/>
    <w:qFormat/>
    <w:rsid w:val="00024D51"/>
    <w:pPr>
      <w:widowControl w:val="0"/>
      <w:spacing w:line="360" w:lineRule="auto"/>
      <w:ind w:firstLineChars="200" w:firstLine="200"/>
      <w:jc w:val="both"/>
    </w:pPr>
    <w:rPr>
      <w:kern w:val="2"/>
    </w:rPr>
  </w:style>
  <w:style w:type="paragraph" w:customStyle="1" w:styleId="74">
    <w:name w:val="7"/>
    <w:basedOn w:val="a5"/>
    <w:next w:val="affffb"/>
    <w:uiPriority w:val="34"/>
    <w:qFormat/>
    <w:rsid w:val="00024D51"/>
    <w:pPr>
      <w:widowControl w:val="0"/>
      <w:ind w:left="640" w:hangingChars="200" w:hanging="640"/>
      <w:jc w:val="both"/>
    </w:pPr>
    <w:rPr>
      <w:rFonts w:ascii="Times New Roman" w:hAnsi="Times New Roman" w:cs="Times New Roman"/>
      <w:kern w:val="2"/>
      <w:sz w:val="32"/>
    </w:rPr>
  </w:style>
  <w:style w:type="character" w:customStyle="1" w:styleId="Charf3">
    <w:name w:val="论文正文 Char"/>
    <w:link w:val="affffffff7"/>
    <w:locked/>
    <w:rsid w:val="00024D51"/>
    <w:rPr>
      <w:rFonts w:cs="宋体"/>
      <w:color w:val="000000"/>
      <w:sz w:val="24"/>
      <w:szCs w:val="24"/>
    </w:rPr>
  </w:style>
  <w:style w:type="paragraph" w:customStyle="1" w:styleId="affffffff7">
    <w:name w:val="论文正文"/>
    <w:link w:val="Charf3"/>
    <w:qFormat/>
    <w:rsid w:val="00024D51"/>
    <w:pPr>
      <w:spacing w:line="360" w:lineRule="auto"/>
      <w:ind w:firstLineChars="200" w:firstLine="480"/>
    </w:pPr>
    <w:rPr>
      <w:rFonts w:cs="宋体"/>
      <w:color w:val="000000"/>
      <w:sz w:val="24"/>
      <w:szCs w:val="24"/>
    </w:rPr>
  </w:style>
  <w:style w:type="paragraph" w:customStyle="1" w:styleId="affffffff8">
    <w:name w:val="常用封面委托单位名称"/>
    <w:basedOn w:val="ae"/>
    <w:qFormat/>
    <w:rsid w:val="00024D51"/>
    <w:pPr>
      <w:widowControl w:val="0"/>
      <w:spacing w:afterLines="0"/>
    </w:pPr>
    <w:rPr>
      <w:rFonts w:ascii="宋体" w:hAnsi="Times New Roman" w:cs="Times New Roman"/>
      <w:bCs/>
      <w:sz w:val="40"/>
    </w:rPr>
  </w:style>
  <w:style w:type="paragraph" w:customStyle="1" w:styleId="CharCharCharCharCharCharCharCharCharCharCharChar1CharCharCharCharCharCharCharCharCharCharCharCharCharCharCharCharCharCharChar1">
    <w:name w:val="Char Char Char Char Char Char Char Char Char Char Char Char1 Char Char Char Char Char Char Char Char Char Char Char Char Char Char Char Char Char Char Char1"/>
    <w:basedOn w:val="a5"/>
    <w:qFormat/>
    <w:rsid w:val="00024D51"/>
    <w:pPr>
      <w:widowControl w:val="0"/>
      <w:spacing w:line="360" w:lineRule="auto"/>
      <w:ind w:firstLineChars="200" w:firstLine="200"/>
      <w:jc w:val="both"/>
    </w:pPr>
    <w:rPr>
      <w:kern w:val="2"/>
    </w:rPr>
  </w:style>
  <w:style w:type="paragraph" w:customStyle="1" w:styleId="Char1f">
    <w:name w:val="Char1"/>
    <w:basedOn w:val="a5"/>
    <w:qFormat/>
    <w:rsid w:val="00024D51"/>
    <w:pPr>
      <w:widowControl w:val="0"/>
      <w:jc w:val="both"/>
    </w:pPr>
    <w:rPr>
      <w:rFonts w:ascii="Tahoma" w:hAnsi="Tahoma" w:cs="Times New Roman"/>
      <w:kern w:val="2"/>
      <w:szCs w:val="20"/>
    </w:rPr>
  </w:style>
  <w:style w:type="character" w:styleId="affffffff9">
    <w:name w:val="Placeholder Text"/>
    <w:uiPriority w:val="99"/>
    <w:rsid w:val="00024D51"/>
    <w:rPr>
      <w:color w:val="808080"/>
    </w:rPr>
  </w:style>
  <w:style w:type="character" w:customStyle="1" w:styleId="Char1f0">
    <w:name w:val="无间隔 Char1"/>
    <w:locked/>
    <w:rsid w:val="00024D51"/>
    <w:rPr>
      <w:sz w:val="22"/>
    </w:rPr>
  </w:style>
  <w:style w:type="character" w:customStyle="1" w:styleId="news081">
    <w:name w:val="news081"/>
    <w:rsid w:val="00024D51"/>
    <w:rPr>
      <w:rFonts w:ascii="ˎ̥" w:hAnsi="ˎ̥" w:hint="default"/>
      <w:b w:val="0"/>
      <w:bCs w:val="0"/>
      <w:i w:val="0"/>
      <w:iCs w:val="0"/>
      <w:caps w:val="0"/>
      <w:smallCaps w:val="0"/>
      <w:strike w:val="0"/>
      <w:dstrike w:val="0"/>
      <w:color w:val="000000"/>
      <w:spacing w:val="0"/>
      <w:sz w:val="21"/>
      <w:szCs w:val="21"/>
      <w:u w:val="none"/>
      <w:effect w:val="none"/>
    </w:rPr>
  </w:style>
  <w:style w:type="character" w:customStyle="1" w:styleId="h141">
    <w:name w:val="h141"/>
    <w:rsid w:val="00024D51"/>
    <w:rPr>
      <w:rFonts w:ascii="ˎ̥" w:hAnsi="ˎ̥" w:hint="default"/>
      <w:sz w:val="21"/>
      <w:szCs w:val="21"/>
    </w:rPr>
  </w:style>
  <w:style w:type="paragraph" w:customStyle="1" w:styleId="Affffffffa">
    <w:name w:val="正文A"/>
    <w:basedOn w:val="a5"/>
    <w:link w:val="AChar"/>
    <w:semiHidden/>
    <w:rsid w:val="00024D51"/>
    <w:pPr>
      <w:widowControl w:val="0"/>
      <w:spacing w:line="540" w:lineRule="exact"/>
      <w:jc w:val="both"/>
    </w:pPr>
    <w:rPr>
      <w:kern w:val="2"/>
      <w:szCs w:val="20"/>
    </w:rPr>
  </w:style>
  <w:style w:type="character" w:customStyle="1" w:styleId="AChar">
    <w:name w:val="正文A Char"/>
    <w:link w:val="Affffffffa"/>
    <w:semiHidden/>
    <w:rsid w:val="00024D51"/>
    <w:rPr>
      <w:rFonts w:ascii="宋体" w:eastAsia="宋体" w:hAnsi="宋体" w:cs="宋体"/>
      <w:sz w:val="24"/>
      <w:szCs w:val="20"/>
    </w:rPr>
  </w:style>
  <w:style w:type="character" w:customStyle="1" w:styleId="01Char">
    <w:name w:val="正文01 Char"/>
    <w:locked/>
    <w:rsid w:val="00024D51"/>
    <w:rPr>
      <w:rFonts w:eastAsia="宋体"/>
      <w:kern w:val="2"/>
      <w:sz w:val="24"/>
      <w:szCs w:val="24"/>
      <w:lang w:val="en-US" w:eastAsia="zh-CN" w:bidi="ar-SA"/>
    </w:rPr>
  </w:style>
  <w:style w:type="paragraph" w:customStyle="1" w:styleId="b">
    <w:name w:val="正文b"/>
    <w:basedOn w:val="a5"/>
    <w:rsid w:val="00024D51"/>
    <w:pPr>
      <w:widowControl w:val="0"/>
      <w:spacing w:line="360" w:lineRule="auto"/>
      <w:ind w:firstLineChars="200" w:firstLine="200"/>
      <w:jc w:val="both"/>
    </w:pPr>
    <w:rPr>
      <w:rFonts w:ascii="Times New Roman" w:hAnsi="Times New Roman"/>
      <w:kern w:val="2"/>
      <w:szCs w:val="20"/>
    </w:rPr>
  </w:style>
  <w:style w:type="paragraph" w:customStyle="1" w:styleId="c">
    <w:name w:val="标题c"/>
    <w:basedOn w:val="3"/>
    <w:rsid w:val="00024D51"/>
    <w:pPr>
      <w:keepNext/>
      <w:keepLines/>
      <w:numPr>
        <w:ilvl w:val="0"/>
        <w:numId w:val="0"/>
      </w:numPr>
      <w:spacing w:beforeLines="150" w:before="0" w:after="0"/>
      <w:jc w:val="both"/>
    </w:pPr>
    <w:rPr>
      <w:rFonts w:eastAsia="宋体" w:cs="宋体"/>
      <w:sz w:val="24"/>
      <w:szCs w:val="20"/>
    </w:rPr>
  </w:style>
  <w:style w:type="paragraph" w:customStyle="1" w:styleId="b0">
    <w:name w:val="标题b"/>
    <w:basedOn w:val="20"/>
    <w:rsid w:val="00024D51"/>
    <w:pPr>
      <w:keepNext/>
      <w:keepLines/>
      <w:numPr>
        <w:ilvl w:val="0"/>
        <w:numId w:val="0"/>
      </w:numPr>
      <w:spacing w:beforeLines="0" w:afterLines="0"/>
    </w:pPr>
    <w:rPr>
      <w:rFonts w:ascii="Times New Roman" w:eastAsia="宋体" w:hAnsi="Times New Roman" w:cs="宋体"/>
      <w:color w:val="auto"/>
      <w:kern w:val="2"/>
      <w:sz w:val="28"/>
      <w:szCs w:val="20"/>
    </w:rPr>
  </w:style>
  <w:style w:type="paragraph" w:customStyle="1" w:styleId="affffffffb">
    <w:name w:val="表格下方正文"/>
    <w:basedOn w:val="a5"/>
    <w:rsid w:val="00024D51"/>
    <w:pPr>
      <w:widowControl w:val="0"/>
      <w:spacing w:before="300" w:line="460" w:lineRule="exact"/>
      <w:ind w:firstLineChars="200" w:firstLine="200"/>
      <w:jc w:val="both"/>
    </w:pPr>
    <w:rPr>
      <w:rFonts w:ascii="Times New Roman" w:hAnsi="Times New Roman" w:cs="Times New Roman"/>
      <w:kern w:val="2"/>
      <w:szCs w:val="20"/>
    </w:rPr>
  </w:style>
  <w:style w:type="paragraph" w:customStyle="1" w:styleId="affffffffc">
    <w:name w:val="标题a"/>
    <w:basedOn w:val="1"/>
    <w:rsid w:val="00024D51"/>
    <w:pPr>
      <w:keepNext/>
      <w:keepLines/>
      <w:numPr>
        <w:numId w:val="0"/>
      </w:numPr>
      <w:spacing w:beforeLines="0" w:afterLines="0"/>
    </w:pPr>
    <w:rPr>
      <w:rFonts w:ascii="Times New Roman" w:eastAsia="宋体" w:hAnsi="Times New Roman" w:cs="宋体"/>
      <w:sz w:val="32"/>
      <w:szCs w:val="20"/>
    </w:rPr>
  </w:style>
  <w:style w:type="paragraph" w:customStyle="1" w:styleId="AAA">
    <w:name w:val="正文AAA"/>
    <w:basedOn w:val="a5"/>
    <w:link w:val="AAAChar"/>
    <w:semiHidden/>
    <w:rsid w:val="00024D51"/>
    <w:pPr>
      <w:widowControl w:val="0"/>
      <w:spacing w:line="500" w:lineRule="exact"/>
      <w:ind w:firstLineChars="200" w:firstLine="480"/>
      <w:jc w:val="both"/>
    </w:pPr>
    <w:rPr>
      <w:kern w:val="2"/>
      <w:szCs w:val="20"/>
    </w:rPr>
  </w:style>
  <w:style w:type="character" w:customStyle="1" w:styleId="AAAChar">
    <w:name w:val="正文AAA Char"/>
    <w:link w:val="AAA"/>
    <w:semiHidden/>
    <w:rsid w:val="00024D51"/>
    <w:rPr>
      <w:rFonts w:ascii="宋体" w:eastAsia="宋体" w:hAnsi="宋体" w:cs="宋体"/>
      <w:sz w:val="24"/>
      <w:szCs w:val="20"/>
    </w:rPr>
  </w:style>
  <w:style w:type="table" w:styleId="affffffffd">
    <w:name w:val="Table Professional"/>
    <w:basedOn w:val="a8"/>
    <w:semiHidden/>
    <w:rsid w:val="00024D51"/>
    <w:pPr>
      <w:widowControl w:val="0"/>
      <w:jc w:val="both"/>
    </w:pPr>
    <w:rPr>
      <w:rFonts w:ascii="Times New Roman" w:eastAsia="宋体" w:hAnsi="Times New Roman"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Charf">
    <w:name w:val="三级标题 Char"/>
    <w:link w:val="afffffff6"/>
    <w:rsid w:val="00024D51"/>
    <w:rPr>
      <w:rFonts w:ascii="Times New Roman" w:eastAsia="宋体" w:hAnsi="Times New Roman" w:cs="Times New Roman"/>
      <w:b/>
      <w:bCs/>
      <w:sz w:val="24"/>
      <w:szCs w:val="24"/>
    </w:rPr>
  </w:style>
  <w:style w:type="paragraph" w:customStyle="1" w:styleId="affffffffe">
    <w:name w:val="常用正文强调样式"/>
    <w:basedOn w:val="a6"/>
    <w:next w:val="a6"/>
    <w:link w:val="Charf4"/>
    <w:rsid w:val="00024D51"/>
    <w:pPr>
      <w:ind w:firstLine="397"/>
      <w:jc w:val="left"/>
    </w:pPr>
    <w:rPr>
      <w:rFonts w:hAnsi="Times New Roman"/>
      <w:b/>
      <w:bCs/>
    </w:rPr>
  </w:style>
  <w:style w:type="character" w:customStyle="1" w:styleId="Charf4">
    <w:name w:val="常用正文强调样式 Char"/>
    <w:link w:val="affffffffe"/>
    <w:rsid w:val="00024D51"/>
    <w:rPr>
      <w:rFonts w:ascii="宋体" w:eastAsia="仿宋" w:hAnsi="Times New Roman" w:cs="Times New Roman"/>
      <w:b/>
      <w:bCs/>
      <w:sz w:val="24"/>
      <w:szCs w:val="24"/>
    </w:rPr>
  </w:style>
  <w:style w:type="paragraph" w:customStyle="1" w:styleId="CharCharCharCharCharCharCharCharCharCharCharChar1CharCharCharCharCharCharCharCharCharCharCharCharCharCharCharCharCharCharChar2">
    <w:name w:val="Char Char Char Char Char Char Char Char Char Char Char Char1 Char Char Char Char Char Char Char Char Char Char Char Char Char Char Char Char Char Char Char2"/>
    <w:basedOn w:val="a5"/>
    <w:qFormat/>
    <w:rsid w:val="00024D51"/>
    <w:pPr>
      <w:widowControl w:val="0"/>
      <w:spacing w:line="360" w:lineRule="auto"/>
      <w:ind w:firstLineChars="200" w:firstLine="200"/>
      <w:jc w:val="both"/>
    </w:pPr>
    <w:rPr>
      <w:kern w:val="2"/>
    </w:rPr>
  </w:style>
  <w:style w:type="paragraph" w:customStyle="1" w:styleId="CharCharChar1Char1">
    <w:name w:val="Char Char Char1 Char1"/>
    <w:basedOn w:val="a5"/>
    <w:qFormat/>
    <w:rsid w:val="00024D51"/>
    <w:pPr>
      <w:widowControl w:val="0"/>
      <w:jc w:val="both"/>
    </w:pPr>
    <w:rPr>
      <w:rFonts w:ascii="Times New Roman" w:hAnsi="Times New Roman" w:cs="Times New Roman"/>
      <w:kern w:val="2"/>
      <w:sz w:val="21"/>
      <w:szCs w:val="20"/>
    </w:rPr>
  </w:style>
  <w:style w:type="character" w:customStyle="1" w:styleId="CharChar30">
    <w:name w:val="Char Char3"/>
    <w:rsid w:val="00024D51"/>
    <w:rPr>
      <w:rFonts w:ascii="宋体" w:eastAsia="宋体" w:hAnsi="Courier New"/>
      <w:kern w:val="2"/>
      <w:sz w:val="24"/>
      <w:lang w:val="en-US" w:eastAsia="zh-CN" w:bidi="ar-SA"/>
    </w:rPr>
  </w:style>
  <w:style w:type="character" w:customStyle="1" w:styleId="CharChar20">
    <w:name w:val="Char Char2"/>
    <w:rsid w:val="00024D51"/>
    <w:rPr>
      <w:rFonts w:ascii="宋体" w:eastAsia="宋体" w:hAnsi="Courier New"/>
      <w:kern w:val="2"/>
      <w:sz w:val="24"/>
      <w:lang w:val="en-US" w:eastAsia="zh-CN" w:bidi="ar-SA"/>
    </w:rPr>
  </w:style>
  <w:style w:type="paragraph" w:customStyle="1" w:styleId="xl87">
    <w:name w:val="xl87"/>
    <w:basedOn w:val="a5"/>
    <w:rsid w:val="00024D51"/>
    <w:pPr>
      <w:pBdr>
        <w:top w:val="single" w:sz="12" w:space="0" w:color="000000"/>
        <w:left w:val="single" w:sz="8" w:space="0" w:color="000000"/>
        <w:right w:val="single" w:sz="8" w:space="0" w:color="000000"/>
      </w:pBdr>
      <w:shd w:val="clear" w:color="000000" w:fill="CCFFFF"/>
      <w:spacing w:before="100" w:beforeAutospacing="1" w:after="100" w:afterAutospacing="1"/>
      <w:jc w:val="center"/>
    </w:pPr>
    <w:rPr>
      <w:rFonts w:ascii="仿宋_GB2312" w:eastAsia="仿宋_GB2312"/>
      <w:sz w:val="18"/>
      <w:szCs w:val="18"/>
    </w:rPr>
  </w:style>
  <w:style w:type="paragraph" w:customStyle="1" w:styleId="xl93">
    <w:name w:val="xl93"/>
    <w:basedOn w:val="a5"/>
    <w:rsid w:val="00024D51"/>
    <w:pPr>
      <w:pBdr>
        <w:top w:val="single" w:sz="8" w:space="0" w:color="000000"/>
        <w:left w:val="single" w:sz="8" w:space="0" w:color="000000"/>
        <w:right w:val="single" w:sz="8" w:space="0" w:color="000000"/>
      </w:pBdr>
      <w:shd w:val="clear" w:color="000000" w:fill="CCFFFF"/>
      <w:spacing w:before="100" w:beforeAutospacing="1" w:after="100" w:afterAutospacing="1"/>
      <w:jc w:val="center"/>
    </w:pPr>
    <w:rPr>
      <w:rFonts w:ascii="仿宋_GB2312" w:eastAsia="仿宋_GB2312"/>
      <w:sz w:val="18"/>
      <w:szCs w:val="18"/>
    </w:rPr>
  </w:style>
  <w:style w:type="paragraph" w:customStyle="1" w:styleId="xl94">
    <w:name w:val="xl94"/>
    <w:basedOn w:val="a5"/>
    <w:rsid w:val="00024D51"/>
    <w:pPr>
      <w:pBdr>
        <w:top w:val="single" w:sz="12" w:space="0" w:color="000000"/>
        <w:left w:val="single" w:sz="8" w:space="0" w:color="000000"/>
        <w:right w:val="single" w:sz="12" w:space="0" w:color="000000"/>
      </w:pBdr>
      <w:shd w:val="clear" w:color="000000" w:fill="CCFFFF"/>
      <w:spacing w:before="100" w:beforeAutospacing="1" w:after="100" w:afterAutospacing="1"/>
      <w:jc w:val="center"/>
    </w:pPr>
    <w:rPr>
      <w:rFonts w:ascii="仿宋_GB2312" w:eastAsia="仿宋_GB2312"/>
      <w:sz w:val="18"/>
      <w:szCs w:val="18"/>
    </w:rPr>
  </w:style>
  <w:style w:type="paragraph" w:customStyle="1" w:styleId="xl95">
    <w:name w:val="xl95"/>
    <w:basedOn w:val="a5"/>
    <w:rsid w:val="00024D51"/>
    <w:pPr>
      <w:pBdr>
        <w:left w:val="single" w:sz="8" w:space="0" w:color="000000"/>
        <w:right w:val="single" w:sz="12" w:space="0" w:color="000000"/>
      </w:pBdr>
      <w:shd w:val="clear" w:color="000000" w:fill="CCFFFF"/>
      <w:spacing w:before="100" w:beforeAutospacing="1" w:after="100" w:afterAutospacing="1"/>
      <w:jc w:val="center"/>
    </w:pPr>
    <w:rPr>
      <w:rFonts w:ascii="仿宋_GB2312" w:eastAsia="仿宋_GB2312"/>
      <w:sz w:val="18"/>
      <w:szCs w:val="18"/>
    </w:rPr>
  </w:style>
  <w:style w:type="paragraph" w:customStyle="1" w:styleId="xl96">
    <w:name w:val="xl96"/>
    <w:basedOn w:val="a5"/>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97">
    <w:name w:val="xl97"/>
    <w:basedOn w:val="a5"/>
    <w:rsid w:val="00024D51"/>
    <w:pPr>
      <w:pBdr>
        <w:right w:val="single" w:sz="8" w:space="0" w:color="000000"/>
      </w:pBdr>
      <w:spacing w:before="100" w:beforeAutospacing="1" w:after="100" w:afterAutospacing="1"/>
      <w:jc w:val="center"/>
    </w:pPr>
    <w:rPr>
      <w:sz w:val="18"/>
      <w:szCs w:val="18"/>
    </w:rPr>
  </w:style>
  <w:style w:type="paragraph" w:customStyle="1" w:styleId="xl98">
    <w:name w:val="xl98"/>
    <w:basedOn w:val="a5"/>
    <w:rsid w:val="00024D51"/>
    <w:pPr>
      <w:pBdr>
        <w:bottom w:val="single" w:sz="8" w:space="0" w:color="000000"/>
        <w:right w:val="single" w:sz="12" w:space="0" w:color="000000"/>
      </w:pBdr>
      <w:spacing w:before="100" w:beforeAutospacing="1" w:after="100" w:afterAutospacing="1"/>
      <w:jc w:val="center"/>
    </w:pPr>
    <w:rPr>
      <w:sz w:val="18"/>
      <w:szCs w:val="18"/>
    </w:rPr>
  </w:style>
  <w:style w:type="paragraph" w:customStyle="1" w:styleId="xl99">
    <w:name w:val="xl99"/>
    <w:basedOn w:val="a5"/>
    <w:rsid w:val="00024D51"/>
    <w:pPr>
      <w:pBdr>
        <w:bottom w:val="single" w:sz="12" w:space="0" w:color="000000"/>
        <w:right w:val="single" w:sz="8" w:space="0" w:color="000000"/>
      </w:pBdr>
      <w:spacing w:before="100" w:beforeAutospacing="1" w:after="100" w:afterAutospacing="1"/>
      <w:jc w:val="center"/>
    </w:pPr>
    <w:rPr>
      <w:sz w:val="18"/>
      <w:szCs w:val="18"/>
    </w:rPr>
  </w:style>
  <w:style w:type="paragraph" w:customStyle="1" w:styleId="xl100">
    <w:name w:val="xl100"/>
    <w:basedOn w:val="a5"/>
    <w:rsid w:val="00024D51"/>
    <w:pPr>
      <w:pBdr>
        <w:top w:val="single" w:sz="8" w:space="0" w:color="000000"/>
        <w:left w:val="single" w:sz="8" w:space="0" w:color="000000"/>
        <w:right w:val="single" w:sz="8" w:space="0" w:color="000000"/>
      </w:pBdr>
      <w:spacing w:before="100" w:beforeAutospacing="1" w:after="100" w:afterAutospacing="1"/>
      <w:jc w:val="center"/>
    </w:pPr>
    <w:rPr>
      <w:sz w:val="18"/>
      <w:szCs w:val="18"/>
    </w:rPr>
  </w:style>
  <w:style w:type="paragraph" w:customStyle="1" w:styleId="xl101">
    <w:name w:val="xl101"/>
    <w:basedOn w:val="a5"/>
    <w:rsid w:val="00024D51"/>
    <w:pPr>
      <w:pBdr>
        <w:left w:val="single" w:sz="8" w:space="0" w:color="000000"/>
        <w:right w:val="single" w:sz="8" w:space="0" w:color="000000"/>
      </w:pBdr>
      <w:spacing w:before="100" w:beforeAutospacing="1" w:after="100" w:afterAutospacing="1"/>
      <w:jc w:val="center"/>
    </w:pPr>
    <w:rPr>
      <w:sz w:val="18"/>
      <w:szCs w:val="18"/>
    </w:rPr>
  </w:style>
  <w:style w:type="paragraph" w:customStyle="1" w:styleId="xl102">
    <w:name w:val="xl102"/>
    <w:basedOn w:val="a5"/>
    <w:rsid w:val="00024D51"/>
    <w:pPr>
      <w:pBdr>
        <w:left w:val="single" w:sz="8" w:space="0" w:color="000000"/>
        <w:bottom w:val="single" w:sz="8" w:space="0" w:color="000000"/>
        <w:right w:val="single" w:sz="8" w:space="0" w:color="000000"/>
      </w:pBdr>
      <w:spacing w:before="100" w:beforeAutospacing="1" w:after="100" w:afterAutospacing="1"/>
      <w:jc w:val="center"/>
    </w:pPr>
    <w:rPr>
      <w:sz w:val="18"/>
      <w:szCs w:val="18"/>
    </w:rPr>
  </w:style>
  <w:style w:type="paragraph" w:customStyle="1" w:styleId="xl103">
    <w:name w:val="xl103"/>
    <w:basedOn w:val="a5"/>
    <w:rsid w:val="00024D51"/>
    <w:pPr>
      <w:pBdr>
        <w:left w:val="single" w:sz="8" w:space="0" w:color="000000"/>
        <w:bottom w:val="single" w:sz="12" w:space="0" w:color="000000"/>
        <w:right w:val="single" w:sz="8" w:space="0" w:color="000000"/>
      </w:pBdr>
      <w:spacing w:before="100" w:beforeAutospacing="1" w:after="100" w:afterAutospacing="1"/>
      <w:jc w:val="center"/>
    </w:pPr>
    <w:rPr>
      <w:sz w:val="18"/>
      <w:szCs w:val="18"/>
    </w:rPr>
  </w:style>
  <w:style w:type="paragraph" w:customStyle="1" w:styleId="xl104">
    <w:name w:val="xl104"/>
    <w:basedOn w:val="a5"/>
    <w:rsid w:val="00024D51"/>
    <w:pPr>
      <w:pBdr>
        <w:bottom w:val="single" w:sz="8" w:space="0" w:color="000000"/>
        <w:right w:val="single" w:sz="8" w:space="0" w:color="000000"/>
      </w:pBdr>
      <w:spacing w:before="100" w:beforeAutospacing="1" w:after="100" w:afterAutospacing="1"/>
      <w:jc w:val="center"/>
    </w:pPr>
    <w:rPr>
      <w:rFonts w:ascii="仿宋_GB2312" w:eastAsia="仿宋_GB2312"/>
      <w:sz w:val="18"/>
      <w:szCs w:val="18"/>
    </w:rPr>
  </w:style>
  <w:style w:type="paragraph" w:customStyle="1" w:styleId="xl105">
    <w:name w:val="xl105"/>
    <w:basedOn w:val="a5"/>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106">
    <w:name w:val="xl106"/>
    <w:basedOn w:val="a5"/>
    <w:rsid w:val="00024D51"/>
    <w:pPr>
      <w:pBdr>
        <w:right w:val="single" w:sz="12" w:space="0" w:color="000000"/>
      </w:pBdr>
      <w:spacing w:before="100" w:beforeAutospacing="1" w:after="100" w:afterAutospacing="1"/>
      <w:jc w:val="center"/>
    </w:pPr>
    <w:rPr>
      <w:rFonts w:ascii="仿宋_GB2312" w:eastAsia="仿宋_GB2312"/>
      <w:sz w:val="18"/>
      <w:szCs w:val="18"/>
    </w:rPr>
  </w:style>
  <w:style w:type="paragraph" w:customStyle="1" w:styleId="xl107">
    <w:name w:val="xl107"/>
    <w:basedOn w:val="a5"/>
    <w:rsid w:val="00024D51"/>
    <w:pPr>
      <w:pBdr>
        <w:right w:val="single" w:sz="12" w:space="0" w:color="000000"/>
      </w:pBdr>
      <w:spacing w:before="100" w:beforeAutospacing="1" w:after="100" w:afterAutospacing="1"/>
    </w:pPr>
  </w:style>
  <w:style w:type="paragraph" w:customStyle="1" w:styleId="xl108">
    <w:name w:val="xl108"/>
    <w:basedOn w:val="a5"/>
    <w:rsid w:val="00024D51"/>
    <w:pPr>
      <w:pBdr>
        <w:bottom w:val="single" w:sz="8" w:space="0" w:color="000000"/>
        <w:right w:val="single" w:sz="12" w:space="0" w:color="000000"/>
      </w:pBdr>
      <w:spacing w:before="100" w:beforeAutospacing="1" w:after="100" w:afterAutospacing="1"/>
    </w:pPr>
  </w:style>
  <w:style w:type="paragraph" w:customStyle="1" w:styleId="xl109">
    <w:name w:val="xl109"/>
    <w:basedOn w:val="a5"/>
    <w:rsid w:val="00024D51"/>
    <w:pPr>
      <w:pBdr>
        <w:bottom w:val="single" w:sz="12" w:space="0" w:color="000000"/>
        <w:right w:val="single" w:sz="8" w:space="0" w:color="000000"/>
      </w:pBdr>
      <w:spacing w:before="100" w:beforeAutospacing="1" w:after="100" w:afterAutospacing="1"/>
    </w:pPr>
  </w:style>
  <w:style w:type="paragraph" w:customStyle="1" w:styleId="xl110">
    <w:name w:val="xl110"/>
    <w:basedOn w:val="a5"/>
    <w:rsid w:val="00024D51"/>
    <w:pPr>
      <w:pBdr>
        <w:left w:val="single" w:sz="8" w:space="0" w:color="000000"/>
        <w:bottom w:val="single" w:sz="8" w:space="0" w:color="000000"/>
        <w:right w:val="single" w:sz="12" w:space="0" w:color="000000"/>
      </w:pBdr>
      <w:shd w:val="clear" w:color="000000" w:fill="CCFFFF"/>
      <w:spacing w:before="100" w:beforeAutospacing="1" w:after="100" w:afterAutospacing="1"/>
      <w:jc w:val="center"/>
    </w:pPr>
    <w:rPr>
      <w:rFonts w:ascii="仿宋_GB2312" w:eastAsia="仿宋_GB2312"/>
      <w:sz w:val="18"/>
      <w:szCs w:val="18"/>
    </w:rPr>
  </w:style>
  <w:style w:type="paragraph" w:customStyle="1" w:styleId="xl111">
    <w:name w:val="xl111"/>
    <w:basedOn w:val="a5"/>
    <w:rsid w:val="00024D51"/>
    <w:pPr>
      <w:pBdr>
        <w:bottom w:val="single" w:sz="12" w:space="0" w:color="000000"/>
        <w:right w:val="single" w:sz="8" w:space="0" w:color="000000"/>
      </w:pBdr>
      <w:spacing w:before="100" w:beforeAutospacing="1" w:after="100" w:afterAutospacing="1"/>
      <w:jc w:val="center"/>
    </w:pPr>
    <w:rPr>
      <w:sz w:val="18"/>
      <w:szCs w:val="18"/>
    </w:rPr>
  </w:style>
  <w:style w:type="paragraph" w:customStyle="1" w:styleId="xl112">
    <w:name w:val="xl112"/>
    <w:basedOn w:val="a5"/>
    <w:rsid w:val="00024D51"/>
    <w:pPr>
      <w:pBdr>
        <w:bottom w:val="single" w:sz="8" w:space="0" w:color="000000"/>
        <w:right w:val="single" w:sz="8" w:space="0" w:color="000000"/>
      </w:pBdr>
      <w:spacing w:before="100" w:beforeAutospacing="1" w:after="100" w:afterAutospacing="1"/>
      <w:jc w:val="center"/>
    </w:pPr>
    <w:rPr>
      <w:sz w:val="18"/>
      <w:szCs w:val="18"/>
    </w:rPr>
  </w:style>
  <w:style w:type="paragraph" w:customStyle="1" w:styleId="xl113">
    <w:name w:val="xl113"/>
    <w:basedOn w:val="a5"/>
    <w:rsid w:val="00024D51"/>
    <w:pPr>
      <w:pBdr>
        <w:bottom w:val="single" w:sz="12" w:space="0" w:color="000000"/>
        <w:right w:val="single" w:sz="8" w:space="0" w:color="000000"/>
      </w:pBdr>
      <w:spacing w:before="100" w:beforeAutospacing="1" w:after="100" w:afterAutospacing="1"/>
      <w:jc w:val="center"/>
    </w:pPr>
    <w:rPr>
      <w:sz w:val="18"/>
      <w:szCs w:val="18"/>
    </w:rPr>
  </w:style>
  <w:style w:type="paragraph" w:customStyle="1" w:styleId="afffffffff">
    <w:name w:val="常用题首"/>
    <w:basedOn w:val="a6"/>
    <w:next w:val="a6"/>
    <w:rsid w:val="00024D51"/>
    <w:pPr>
      <w:ind w:firstLine="0"/>
      <w:jc w:val="center"/>
    </w:pPr>
    <w:rPr>
      <w:rFonts w:ascii="华文新魏" w:eastAsia="华文新魏" w:cs="宋体"/>
      <w:b/>
      <w:bCs/>
      <w:sz w:val="44"/>
      <w:szCs w:val="20"/>
    </w:rPr>
  </w:style>
  <w:style w:type="character" w:customStyle="1" w:styleId="Char1Char">
    <w:name w:val="正文缩进 Char1 Char"/>
    <w:aliases w:val="首行缩进两字 Char Char,标题4 Char Char,正文不缩进 Char Char,s4 Char Char,正文（首行缩进两字） Char Char Char Char Char Char Char Char Char,表格标题 Char Char,正文（首行缩进两字） Char Char Char Char1 Char,正文（首行缩进两字） Char Char Char Char Char1 Char"/>
    <w:rsid w:val="00024D51"/>
    <w:rPr>
      <w:rFonts w:eastAsia="宋体"/>
      <w:kern w:val="2"/>
      <w:sz w:val="24"/>
      <w:lang w:val="en-US" w:eastAsia="zh-CN" w:bidi="ar-SA"/>
    </w:rPr>
  </w:style>
  <w:style w:type="paragraph" w:customStyle="1" w:styleId="2423">
    <w:name w:val="样式 (中文) 宋体 五号 段后: 2.4 磅 行距: 最小值 23 磅"/>
    <w:basedOn w:val="a5"/>
    <w:rsid w:val="00024D51"/>
    <w:pPr>
      <w:widowControl w:val="0"/>
      <w:spacing w:line="460" w:lineRule="atLeast"/>
      <w:ind w:firstLineChars="950" w:firstLine="950"/>
      <w:jc w:val="both"/>
    </w:pPr>
    <w:rPr>
      <w:rFonts w:ascii="Times New Roman" w:hAnsi="Times New Roman"/>
      <w:kern w:val="2"/>
      <w:sz w:val="21"/>
      <w:szCs w:val="20"/>
    </w:rPr>
  </w:style>
  <w:style w:type="paragraph" w:customStyle="1" w:styleId="242395">
    <w:name w:val="样式 样式 (中文) 宋体 五号 段后: 2.4 磅 行距: 最小值 23 磅 + 首行缩进:  9.5 字符"/>
    <w:basedOn w:val="2423"/>
    <w:rsid w:val="00024D51"/>
    <w:pPr>
      <w:ind w:firstLine="1995"/>
      <w:jc w:val="center"/>
    </w:pPr>
  </w:style>
  <w:style w:type="character" w:customStyle="1" w:styleId="CharChar5">
    <w:name w:val="正文文字缩进 Char Char"/>
    <w:basedOn w:val="a7"/>
    <w:rsid w:val="00024D51"/>
    <w:rPr>
      <w:rFonts w:eastAsia="仿宋_GB2312"/>
      <w:kern w:val="2"/>
      <w:sz w:val="28"/>
      <w:lang w:val="en-US" w:eastAsia="zh-CN" w:bidi="ar-SA"/>
    </w:rPr>
  </w:style>
  <w:style w:type="paragraph" w:customStyle="1" w:styleId="font9">
    <w:name w:val="font9"/>
    <w:basedOn w:val="a5"/>
    <w:rsid w:val="00024D51"/>
    <w:pPr>
      <w:spacing w:before="100" w:beforeAutospacing="1" w:after="100" w:afterAutospacing="1"/>
    </w:pPr>
    <w:rPr>
      <w:rFonts w:ascii="Times New Roman" w:hAnsi="Times New Roman" w:cs="Times New Roman"/>
      <w:sz w:val="18"/>
      <w:szCs w:val="18"/>
    </w:rPr>
  </w:style>
  <w:style w:type="paragraph" w:customStyle="1" w:styleId="font10">
    <w:name w:val="font10"/>
    <w:basedOn w:val="a5"/>
    <w:rsid w:val="00024D51"/>
    <w:pPr>
      <w:spacing w:before="100" w:beforeAutospacing="1" w:after="100" w:afterAutospacing="1"/>
    </w:pPr>
    <w:rPr>
      <w:sz w:val="18"/>
      <w:szCs w:val="18"/>
    </w:rPr>
  </w:style>
  <w:style w:type="paragraph" w:customStyle="1" w:styleId="xl36">
    <w:name w:val="xl36"/>
    <w:basedOn w:val="a5"/>
    <w:rsid w:val="00024D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2"/>
      <w:szCs w:val="22"/>
    </w:rPr>
  </w:style>
  <w:style w:type="paragraph" w:customStyle="1" w:styleId="CharChar1CharCharCharCharCharCharCharCharCharCharCharCharCharCharCharCharCharCharCharChar1Char2">
    <w:name w:val="Char Char1 Char Char Char Char Char Char Char Char Char Char Char Char Char Char Char Char Char Char Char Char1 Char2"/>
    <w:basedOn w:val="a5"/>
    <w:rsid w:val="00024D51"/>
    <w:pPr>
      <w:widowControl w:val="0"/>
      <w:spacing w:line="360" w:lineRule="auto"/>
      <w:ind w:firstLineChars="200" w:firstLine="200"/>
      <w:jc w:val="both"/>
    </w:pPr>
    <w:rPr>
      <w:kern w:val="2"/>
    </w:rPr>
  </w:style>
  <w:style w:type="paragraph" w:customStyle="1" w:styleId="65">
    <w:name w:val="标题6"/>
    <w:basedOn w:val="a5"/>
    <w:rsid w:val="00024D51"/>
    <w:pPr>
      <w:spacing w:before="100" w:beforeAutospacing="1" w:after="100" w:afterAutospacing="1" w:line="300" w:lineRule="atLeast"/>
    </w:pPr>
    <w:rPr>
      <w:b/>
      <w:bCs/>
      <w:color w:val="FF0000"/>
    </w:rPr>
  </w:style>
  <w:style w:type="paragraph" w:customStyle="1" w:styleId="CharCharCharChar3">
    <w:name w:val="Char Char Char Char3"/>
    <w:basedOn w:val="a5"/>
    <w:rsid w:val="00024D51"/>
    <w:pPr>
      <w:widowControl w:val="0"/>
      <w:spacing w:line="360" w:lineRule="auto"/>
      <w:ind w:firstLineChars="200" w:firstLine="200"/>
      <w:jc w:val="both"/>
    </w:pPr>
    <w:rPr>
      <w:kern w:val="2"/>
    </w:rPr>
  </w:style>
  <w:style w:type="character" w:customStyle="1" w:styleId="CharChar181">
    <w:name w:val="Char Char181"/>
    <w:rsid w:val="00024D51"/>
    <w:rPr>
      <w:rFonts w:ascii="Arial" w:eastAsia="仿宋_GB2312" w:hAnsi="Arial"/>
      <w:b/>
      <w:bCs/>
      <w:kern w:val="2"/>
      <w:sz w:val="24"/>
      <w:szCs w:val="28"/>
    </w:rPr>
  </w:style>
  <w:style w:type="character" w:customStyle="1" w:styleId="CharChar191">
    <w:name w:val="Char Char191"/>
    <w:rsid w:val="00024D51"/>
    <w:rPr>
      <w:rFonts w:ascii="Times New Roman" w:eastAsia="仿宋_GB2312" w:hAnsi="Times New Roman"/>
      <w:b/>
      <w:bCs/>
      <w:kern w:val="2"/>
      <w:sz w:val="30"/>
      <w:szCs w:val="32"/>
    </w:rPr>
  </w:style>
  <w:style w:type="table" w:customStyle="1" w:styleId="1f7">
    <w:name w:val="常用表格框样式1"/>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新宋体"/>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font201">
    <w:name w:val="font201"/>
    <w:basedOn w:val="a7"/>
    <w:rsid w:val="00024D51"/>
    <w:rPr>
      <w:i w:val="0"/>
      <w:iCs w:val="0"/>
    </w:rPr>
  </w:style>
  <w:style w:type="paragraph" w:customStyle="1" w:styleId="afffffffff0">
    <w:name w:val="我的二级标题"/>
    <w:basedOn w:val="20"/>
    <w:rsid w:val="00024D51"/>
    <w:pPr>
      <w:keepNext/>
      <w:keepLines/>
      <w:widowControl w:val="0"/>
      <w:numPr>
        <w:ilvl w:val="0"/>
        <w:numId w:val="0"/>
      </w:numPr>
      <w:spacing w:beforeLines="0" w:before="0" w:afterLines="0" w:after="0" w:line="360" w:lineRule="auto"/>
    </w:pPr>
    <w:rPr>
      <w:rFonts w:ascii="Times New Roman" w:eastAsia="宋体" w:hAnsi="Times New Roman"/>
      <w:bCs w:val="0"/>
      <w:snapToGrid w:val="0"/>
      <w:color w:val="auto"/>
      <w:sz w:val="24"/>
      <w:szCs w:val="24"/>
    </w:rPr>
  </w:style>
  <w:style w:type="paragraph" w:customStyle="1" w:styleId="2f8">
    <w:name w:val="附件标题 2"/>
    <w:basedOn w:val="29"/>
    <w:next w:val="a6"/>
    <w:rsid w:val="00024D51"/>
    <w:pPr>
      <w:spacing w:before="0" w:line="360" w:lineRule="auto"/>
      <w:outlineLvl w:val="1"/>
    </w:pPr>
    <w:rPr>
      <w:rFonts w:ascii="Arial" w:eastAsia="仿宋" w:hAnsi="宋体"/>
      <w:b/>
      <w:bCs/>
      <w:color w:val="000000"/>
      <w:sz w:val="24"/>
      <w:szCs w:val="32"/>
    </w:rPr>
  </w:style>
  <w:style w:type="paragraph" w:customStyle="1" w:styleId="Charf5">
    <w:name w:val="常用表格 Char"/>
    <w:basedOn w:val="afffff7"/>
    <w:next w:val="a5"/>
    <w:link w:val="CharChar6"/>
    <w:rsid w:val="00024D51"/>
    <w:pPr>
      <w:spacing w:line="240" w:lineRule="auto"/>
      <w:textAlignment w:val="auto"/>
    </w:pPr>
    <w:rPr>
      <w:rFonts w:ascii="Times New Roman" w:hAnsi="Times New Roman" w:cs="宋体"/>
      <w:bCs/>
      <w:szCs w:val="21"/>
    </w:rPr>
  </w:style>
  <w:style w:type="character" w:customStyle="1" w:styleId="CharChar6">
    <w:name w:val="常用表格 Char Char"/>
    <w:basedOn w:val="a7"/>
    <w:link w:val="Charf5"/>
    <w:rsid w:val="00024D51"/>
    <w:rPr>
      <w:rFonts w:ascii="Times New Roman" w:eastAsia="宋体" w:hAnsi="Times New Roman" w:cs="宋体"/>
      <w:bCs/>
      <w:szCs w:val="21"/>
    </w:rPr>
  </w:style>
  <w:style w:type="paragraph" w:customStyle="1" w:styleId="afffffffff1">
    <w:name w:val="常用表格"/>
    <w:basedOn w:val="a5"/>
    <w:next w:val="a5"/>
    <w:rsid w:val="00024D51"/>
    <w:pPr>
      <w:widowControl w:val="0"/>
      <w:jc w:val="center"/>
    </w:pPr>
    <w:rPr>
      <w:rFonts w:ascii="Times New Roman" w:hAnsi="Times New Roman"/>
      <w:bCs/>
      <w:kern w:val="2"/>
      <w:sz w:val="21"/>
      <w:szCs w:val="21"/>
    </w:rPr>
  </w:style>
  <w:style w:type="character" w:customStyle="1" w:styleId="CharChar7">
    <w:name w:val="小五表格 Char Char"/>
    <w:link w:val="afffffffff2"/>
    <w:rsid w:val="00024D51"/>
    <w:rPr>
      <w:sz w:val="18"/>
      <w:szCs w:val="21"/>
    </w:rPr>
  </w:style>
  <w:style w:type="character" w:customStyle="1" w:styleId="CharChar8">
    <w:name w:val="表格居中 Char Char"/>
    <w:link w:val="afffffffff3"/>
    <w:rsid w:val="00024D51"/>
    <w:rPr>
      <w:szCs w:val="21"/>
    </w:rPr>
  </w:style>
  <w:style w:type="character" w:customStyle="1" w:styleId="Charf6">
    <w:name w:val="居左小五表格 Char"/>
    <w:basedOn w:val="CharChar7"/>
    <w:link w:val="afffffffff4"/>
    <w:rsid w:val="00024D51"/>
    <w:rPr>
      <w:sz w:val="18"/>
      <w:szCs w:val="21"/>
    </w:rPr>
  </w:style>
  <w:style w:type="paragraph" w:customStyle="1" w:styleId="afffffffff2">
    <w:name w:val="小五表格"/>
    <w:basedOn w:val="a5"/>
    <w:link w:val="CharChar7"/>
    <w:rsid w:val="00024D51"/>
    <w:pPr>
      <w:jc w:val="center"/>
    </w:pPr>
    <w:rPr>
      <w:rFonts w:asciiTheme="minorHAnsi" w:eastAsiaTheme="minorEastAsia" w:hAnsiTheme="minorHAnsi" w:cstheme="minorBidi"/>
      <w:kern w:val="2"/>
      <w:sz w:val="18"/>
      <w:szCs w:val="21"/>
    </w:rPr>
  </w:style>
  <w:style w:type="paragraph" w:customStyle="1" w:styleId="afffffffff3">
    <w:name w:val="表格居中"/>
    <w:basedOn w:val="a5"/>
    <w:link w:val="CharChar8"/>
    <w:rsid w:val="00024D51"/>
    <w:pPr>
      <w:jc w:val="center"/>
    </w:pPr>
    <w:rPr>
      <w:rFonts w:asciiTheme="minorHAnsi" w:eastAsiaTheme="minorEastAsia" w:hAnsiTheme="minorHAnsi" w:cstheme="minorBidi"/>
      <w:kern w:val="2"/>
      <w:sz w:val="21"/>
      <w:szCs w:val="21"/>
    </w:rPr>
  </w:style>
  <w:style w:type="paragraph" w:customStyle="1" w:styleId="afffffffff4">
    <w:name w:val="居左小五表格"/>
    <w:basedOn w:val="afffffffff2"/>
    <w:link w:val="Charf6"/>
    <w:rsid w:val="00024D51"/>
    <w:pPr>
      <w:jc w:val="left"/>
    </w:pPr>
  </w:style>
  <w:style w:type="character" w:customStyle="1" w:styleId="Charf7">
    <w:name w:val="表左 Char"/>
    <w:link w:val="afffffffff5"/>
    <w:rsid w:val="00024D51"/>
    <w:rPr>
      <w:bCs/>
      <w:szCs w:val="21"/>
    </w:rPr>
  </w:style>
  <w:style w:type="character" w:customStyle="1" w:styleId="Char1f1">
    <w:name w:val="表格居左 Char1"/>
    <w:link w:val="afffffffff6"/>
    <w:rsid w:val="00024D51"/>
    <w:rPr>
      <w:bCs/>
      <w:szCs w:val="21"/>
    </w:rPr>
  </w:style>
  <w:style w:type="paragraph" w:customStyle="1" w:styleId="afffffffff6">
    <w:name w:val="表格居左"/>
    <w:basedOn w:val="a5"/>
    <w:link w:val="Char1f1"/>
    <w:rsid w:val="00024D51"/>
    <w:pPr>
      <w:widowControl w:val="0"/>
    </w:pPr>
    <w:rPr>
      <w:rFonts w:asciiTheme="minorHAnsi" w:eastAsiaTheme="minorEastAsia" w:hAnsiTheme="minorHAnsi" w:cstheme="minorBidi"/>
      <w:bCs/>
      <w:kern w:val="2"/>
      <w:sz w:val="21"/>
      <w:szCs w:val="21"/>
    </w:rPr>
  </w:style>
  <w:style w:type="paragraph" w:customStyle="1" w:styleId="afffffffff5">
    <w:name w:val="表左"/>
    <w:basedOn w:val="a5"/>
    <w:link w:val="Charf7"/>
    <w:rsid w:val="00024D51"/>
    <w:pPr>
      <w:widowControl w:val="0"/>
    </w:pPr>
    <w:rPr>
      <w:rFonts w:asciiTheme="minorHAnsi" w:eastAsiaTheme="minorEastAsia" w:hAnsiTheme="minorHAnsi" w:cstheme="minorBidi"/>
      <w:bCs/>
      <w:kern w:val="2"/>
      <w:sz w:val="21"/>
      <w:szCs w:val="21"/>
    </w:rPr>
  </w:style>
  <w:style w:type="paragraph" w:styleId="afffffffff7">
    <w:name w:val="index heading"/>
    <w:basedOn w:val="a5"/>
    <w:next w:val="17"/>
    <w:rsid w:val="00024D51"/>
    <w:pPr>
      <w:widowControl w:val="0"/>
      <w:jc w:val="both"/>
    </w:pPr>
    <w:rPr>
      <w:rFonts w:ascii="Times New Roman" w:hAnsi="Times New Roman" w:cs="Times New Roman"/>
      <w:kern w:val="2"/>
      <w:sz w:val="21"/>
    </w:rPr>
  </w:style>
  <w:style w:type="character" w:customStyle="1" w:styleId="zw1">
    <w:name w:val="zw1"/>
    <w:rsid w:val="00024D51"/>
    <w:rPr>
      <w:rFonts w:ascii="宋体" w:eastAsia="宋体" w:hAnsi="宋体" w:hint="eastAsia"/>
      <w:sz w:val="22"/>
      <w:szCs w:val="22"/>
    </w:rPr>
  </w:style>
  <w:style w:type="paragraph" w:styleId="afffffffff8">
    <w:name w:val="Note Heading"/>
    <w:basedOn w:val="a5"/>
    <w:next w:val="a5"/>
    <w:link w:val="afffffffff9"/>
    <w:rsid w:val="00024D51"/>
    <w:pPr>
      <w:widowControl w:val="0"/>
      <w:jc w:val="center"/>
    </w:pPr>
    <w:rPr>
      <w:rFonts w:ascii="Times New Roman" w:hAnsi="Times New Roman" w:cs="Times New Roman"/>
      <w:kern w:val="2"/>
      <w:sz w:val="21"/>
    </w:rPr>
  </w:style>
  <w:style w:type="character" w:customStyle="1" w:styleId="afffffffff9">
    <w:name w:val="注释标题 字符"/>
    <w:basedOn w:val="a7"/>
    <w:link w:val="afffffffff8"/>
    <w:rsid w:val="00024D51"/>
    <w:rPr>
      <w:rFonts w:ascii="Times New Roman" w:eastAsia="宋体" w:hAnsi="Times New Roman" w:cs="Times New Roman"/>
      <w:szCs w:val="24"/>
    </w:rPr>
  </w:style>
  <w:style w:type="character" w:customStyle="1" w:styleId="2Char2">
    <w:name w:val="正文2缩进主要格式 Char"/>
    <w:link w:val="2f9"/>
    <w:rsid w:val="00024D51"/>
    <w:rPr>
      <w:rFonts w:ascii="宋体" w:hAnsi="宋体" w:cs="宋体"/>
      <w:sz w:val="24"/>
    </w:rPr>
  </w:style>
  <w:style w:type="paragraph" w:customStyle="1" w:styleId="2f9">
    <w:name w:val="正文2缩进主要格式"/>
    <w:basedOn w:val="a5"/>
    <w:link w:val="2Char2"/>
    <w:rsid w:val="00024D51"/>
    <w:pPr>
      <w:widowControl w:val="0"/>
      <w:spacing w:line="360" w:lineRule="auto"/>
      <w:ind w:firstLineChars="200" w:firstLine="480"/>
      <w:jc w:val="both"/>
    </w:pPr>
    <w:rPr>
      <w:rFonts w:eastAsiaTheme="minorEastAsia"/>
      <w:kern w:val="2"/>
      <w:szCs w:val="22"/>
    </w:rPr>
  </w:style>
  <w:style w:type="paragraph" w:customStyle="1" w:styleId="afffffffffa">
    <w:name w:val="我的三级标题"/>
    <w:basedOn w:val="3"/>
    <w:next w:val="afffffff7"/>
    <w:rsid w:val="00024D51"/>
    <w:pPr>
      <w:keepNext/>
      <w:keepLines/>
      <w:numPr>
        <w:ilvl w:val="0"/>
        <w:numId w:val="0"/>
      </w:numPr>
      <w:spacing w:before="0" w:after="0"/>
    </w:pPr>
    <w:rPr>
      <w:rFonts w:eastAsia="宋体"/>
      <w:snapToGrid w:val="0"/>
      <w:kern w:val="0"/>
      <w:sz w:val="24"/>
      <w:szCs w:val="24"/>
    </w:rPr>
  </w:style>
  <w:style w:type="paragraph" w:customStyle="1" w:styleId="CharChar1CharCharCharCharCharCharCharCharCharCharCharCharCharCharCharCharCharCharCharChar1Char3">
    <w:name w:val="Char Char1 Char Char Char Char Char Char Char Char Char Char Char Char Char Char Char Char Char Char Char Char1 Char3"/>
    <w:basedOn w:val="a5"/>
    <w:rsid w:val="00024D51"/>
    <w:pPr>
      <w:widowControl w:val="0"/>
      <w:spacing w:line="360" w:lineRule="auto"/>
      <w:ind w:firstLineChars="200" w:firstLine="200"/>
      <w:jc w:val="both"/>
    </w:pPr>
    <w:rPr>
      <w:kern w:val="2"/>
    </w:rPr>
  </w:style>
  <w:style w:type="paragraph" w:customStyle="1" w:styleId="CM4">
    <w:name w:val="CM4"/>
    <w:basedOn w:val="a5"/>
    <w:next w:val="a5"/>
    <w:rsid w:val="00024D51"/>
    <w:pPr>
      <w:widowControl w:val="0"/>
      <w:autoSpaceDE w:val="0"/>
      <w:autoSpaceDN w:val="0"/>
      <w:adjustRightInd w:val="0"/>
      <w:spacing w:line="626" w:lineRule="atLeast"/>
    </w:pPr>
    <w:rPr>
      <w:rFonts w:ascii="Sim Sun" w:eastAsia="Sim Sun" w:hAnsi="Times New Roman" w:cs="Times New Roman"/>
    </w:rPr>
  </w:style>
  <w:style w:type="paragraph" w:customStyle="1" w:styleId="111CharCharCharChar">
    <w:name w:val="标题111 Char Char Char Char"/>
    <w:basedOn w:val="a5"/>
    <w:autoRedefine/>
    <w:rsid w:val="00024D51"/>
    <w:pPr>
      <w:widowControl w:val="0"/>
      <w:spacing w:line="360" w:lineRule="auto"/>
      <w:ind w:firstLineChars="200" w:firstLine="200"/>
      <w:jc w:val="both"/>
    </w:pPr>
    <w:rPr>
      <w:kern w:val="2"/>
    </w:rPr>
  </w:style>
  <w:style w:type="paragraph" w:customStyle="1" w:styleId="CharChar21">
    <w:name w:val="Char Char21"/>
    <w:basedOn w:val="a5"/>
    <w:rsid w:val="00024D51"/>
    <w:pPr>
      <w:widowControl w:val="0"/>
      <w:adjustRightInd w:val="0"/>
      <w:spacing w:line="360" w:lineRule="auto"/>
      <w:jc w:val="both"/>
    </w:pPr>
    <w:rPr>
      <w:rFonts w:cs="Times New Roman"/>
      <w:kern w:val="2"/>
    </w:rPr>
  </w:style>
  <w:style w:type="paragraph" w:customStyle="1" w:styleId="1-cnn">
    <w:name w:val="1 常用表格-cnn"/>
    <w:basedOn w:val="afc"/>
    <w:link w:val="1-cnnChar"/>
    <w:qFormat/>
    <w:rsid w:val="00024D51"/>
    <w:pPr>
      <w:widowControl w:val="0"/>
      <w:tabs>
        <w:tab w:val="clear" w:pos="2220"/>
        <w:tab w:val="clear" w:pos="4156"/>
        <w:tab w:val="left" w:pos="2805"/>
      </w:tabs>
    </w:pPr>
    <w:rPr>
      <w:rFonts w:ascii="宋体" w:eastAsia="仿宋_GB2312" w:hAnsi="宋体"/>
      <w:bCs w:val="0"/>
      <w:color w:val="000000"/>
      <w:kern w:val="0"/>
      <w:szCs w:val="24"/>
    </w:rPr>
  </w:style>
  <w:style w:type="character" w:customStyle="1" w:styleId="1-cnnChar">
    <w:name w:val="1 常用表格-cnn Char"/>
    <w:link w:val="1-cnn"/>
    <w:locked/>
    <w:rsid w:val="00024D51"/>
    <w:rPr>
      <w:rFonts w:ascii="宋体" w:eastAsia="仿宋_GB2312" w:hAnsi="宋体" w:cs="Times New Roman"/>
      <w:b/>
      <w:color w:val="000000"/>
      <w:kern w:val="0"/>
      <w:szCs w:val="24"/>
    </w:rPr>
  </w:style>
  <w:style w:type="paragraph" w:customStyle="1" w:styleId="lsw0">
    <w:name w:val="lsw表格文字"/>
    <w:basedOn w:val="a5"/>
    <w:autoRedefine/>
    <w:rsid w:val="00024D51"/>
    <w:pPr>
      <w:widowControl w:val="0"/>
      <w:adjustRightInd w:val="0"/>
      <w:jc w:val="center"/>
      <w:textAlignment w:val="baseline"/>
    </w:pPr>
    <w:rPr>
      <w:rFonts w:ascii="Times New Roman" w:hAnsi="Times New Roman" w:cs="Times New Roman"/>
      <w:sz w:val="21"/>
      <w:szCs w:val="20"/>
    </w:rPr>
  </w:style>
  <w:style w:type="paragraph" w:customStyle="1" w:styleId="2fa">
    <w:name w:val="2"/>
    <w:basedOn w:val="a5"/>
    <w:next w:val="38"/>
    <w:rsid w:val="00024D51"/>
    <w:pPr>
      <w:widowControl w:val="0"/>
      <w:spacing w:after="80" w:line="480" w:lineRule="atLeast"/>
      <w:ind w:firstLine="560"/>
      <w:jc w:val="both"/>
    </w:pPr>
    <w:rPr>
      <w:rFonts w:ascii="Times New Roman" w:hAnsi="Times New Roman" w:cs="Times New Roman"/>
      <w:kern w:val="2"/>
      <w:szCs w:val="20"/>
    </w:rPr>
  </w:style>
  <w:style w:type="character" w:customStyle="1" w:styleId="1f8">
    <w:name w:val="标题1"/>
    <w:basedOn w:val="a7"/>
    <w:rsid w:val="00024D51"/>
  </w:style>
  <w:style w:type="character" w:customStyle="1" w:styleId="4CharChar">
    <w:name w:val="标题 4 Char Char"/>
    <w:basedOn w:val="a7"/>
    <w:rsid w:val="00024D51"/>
    <w:rPr>
      <w:rFonts w:ascii="Arial" w:eastAsia="黑体" w:hAnsi="Arial"/>
      <w:b/>
      <w:bCs/>
      <w:kern w:val="2"/>
      <w:sz w:val="28"/>
      <w:szCs w:val="28"/>
      <w:lang w:val="en-US" w:eastAsia="zh-CN" w:bidi="ar-SA"/>
    </w:rPr>
  </w:style>
  <w:style w:type="character" w:customStyle="1" w:styleId="Char1f2">
    <w:name w:val="常用表头样式 Char1"/>
    <w:basedOn w:val="a7"/>
    <w:rsid w:val="00024D51"/>
    <w:rPr>
      <w:rFonts w:ascii="宋体" w:eastAsia="仿宋" w:hAnsi="宋体"/>
      <w:b/>
      <w:kern w:val="28"/>
      <w:lang w:val="en-US" w:eastAsia="zh-CN" w:bidi="ar-SA"/>
    </w:rPr>
  </w:style>
  <w:style w:type="table" w:customStyle="1" w:styleId="2fb">
    <w:name w:val="常用表格框样式2"/>
    <w:basedOn w:val="51"/>
    <w:uiPriority w:val="99"/>
    <w:qFormat/>
    <w:rsid w:val="00024D51"/>
    <w:pPr>
      <w:spacing w:line="240" w:lineRule="auto"/>
      <w:ind w:firstLineChars="0" w:firstLine="0"/>
      <w:jc w:val="center"/>
      <w:textAlignment w:val="center"/>
    </w:pPr>
    <w:rPr>
      <w:rFonts w:eastAsia="仿宋"/>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新宋体"/>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e">
    <w:name w:val="常用表格框样式3"/>
    <w:basedOn w:val="51"/>
    <w:uiPriority w:val="99"/>
    <w:qFormat/>
    <w:rsid w:val="00024D51"/>
    <w:pPr>
      <w:spacing w:line="240" w:lineRule="auto"/>
      <w:ind w:firstLineChars="0" w:firstLine="0"/>
      <w:jc w:val="center"/>
      <w:textAlignment w:val="center"/>
    </w:pPr>
    <w:rPr>
      <w:rFonts w:eastAsia="仿宋"/>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新宋体"/>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44">
    <w:name w:val="常用表格框样式4"/>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monospace"/>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7">
    <w:name w:val="常用表格框样式5"/>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monospace"/>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6">
    <w:name w:val="常用表格框样式6"/>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monospace"/>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213">
    <w:name w:val="正文文本缩进 21"/>
    <w:basedOn w:val="a5"/>
    <w:rsid w:val="00024D51"/>
    <w:pPr>
      <w:widowControl w:val="0"/>
      <w:adjustRightInd w:val="0"/>
      <w:spacing w:line="360" w:lineRule="auto"/>
      <w:ind w:firstLine="480"/>
      <w:jc w:val="both"/>
      <w:textAlignment w:val="baseline"/>
    </w:pPr>
    <w:rPr>
      <w:rFonts w:ascii="Times New Roman" w:hAnsi="Times New Roman" w:cs="Times New Roman"/>
      <w:kern w:val="2"/>
      <w:szCs w:val="20"/>
    </w:rPr>
  </w:style>
  <w:style w:type="paragraph" w:customStyle="1" w:styleId="BIGBOLD">
    <w:name w:val="BIG BOLD"/>
    <w:basedOn w:val="a5"/>
    <w:rsid w:val="00024D51"/>
    <w:pPr>
      <w:widowControl w:val="0"/>
      <w:tabs>
        <w:tab w:val="left" w:leader="underscore" w:pos="1134"/>
      </w:tabs>
      <w:jc w:val="both"/>
    </w:pPr>
    <w:rPr>
      <w:rFonts w:ascii="Times New Roman" w:hAnsi="Times New Roman" w:cs="Times New Roman"/>
      <w:kern w:val="2"/>
      <w:sz w:val="21"/>
      <w:szCs w:val="20"/>
    </w:rPr>
  </w:style>
  <w:style w:type="character" w:customStyle="1" w:styleId="Charb">
    <w:name w:val="简单回函地址 Char"/>
    <w:basedOn w:val="a7"/>
    <w:link w:val="affffff4"/>
    <w:rsid w:val="00024D51"/>
    <w:rPr>
      <w:rFonts w:ascii="Times New Roman" w:eastAsia="宋体" w:hAnsi="Times New Roman" w:cs="Times New Roman"/>
      <w:sz w:val="24"/>
      <w:szCs w:val="20"/>
    </w:rPr>
  </w:style>
  <w:style w:type="character" w:customStyle="1" w:styleId="2Char13">
    <w:name w:val="标题 2 Char1"/>
    <w:aliases w:val="标题 2 Char Char2,标题节 Char1,标题节 Char Char Char1,标题 2 Char Char Char Char1,标题 2 Char Char Char2,节标题 1.1 Char1,h2 Char1,sect 1.2 Char1,章标题 Char2,节 Char1,1.1标题2 Char1,节标题 Char1,第一层条 Char1,H2 Char1,Heading 2 Hidden Char1,Heading 2 CCBS Char1,b Char"/>
    <w:rsid w:val="00024D51"/>
    <w:rPr>
      <w:rFonts w:eastAsia="黑体"/>
      <w:bCs/>
      <w:kern w:val="2"/>
      <w:sz w:val="28"/>
      <w:szCs w:val="32"/>
      <w:lang w:val="en-US" w:eastAsia="zh-CN" w:bidi="ar-SA"/>
    </w:rPr>
  </w:style>
  <w:style w:type="character" w:customStyle="1" w:styleId="2Char">
    <w:name w:val="正文 首行缩进:  2 字符 Char"/>
    <w:link w:val="27"/>
    <w:rsid w:val="00024D51"/>
    <w:rPr>
      <w:rFonts w:ascii="Times New Roman" w:eastAsia="宋体" w:hAnsi="Times New Roman" w:cs="Times New Roman"/>
      <w:sz w:val="24"/>
      <w:szCs w:val="24"/>
    </w:rPr>
  </w:style>
  <w:style w:type="paragraph" w:customStyle="1" w:styleId="afffffffffb">
    <w:name w:val="表内"/>
    <w:basedOn w:val="a5"/>
    <w:link w:val="Charf8"/>
    <w:rsid w:val="00024D51"/>
    <w:pPr>
      <w:widowControl w:val="0"/>
      <w:spacing w:line="320" w:lineRule="exact"/>
      <w:jc w:val="center"/>
    </w:pPr>
    <w:rPr>
      <w:rFonts w:ascii="Times New Roman" w:hAnsi="Times New Roman"/>
      <w:bCs/>
      <w:kern w:val="2"/>
      <w:sz w:val="21"/>
      <w:szCs w:val="20"/>
    </w:rPr>
  </w:style>
  <w:style w:type="character" w:customStyle="1" w:styleId="Charf8">
    <w:name w:val="表内 Char"/>
    <w:link w:val="afffffffffb"/>
    <w:rsid w:val="00024D51"/>
    <w:rPr>
      <w:rFonts w:ascii="Times New Roman" w:eastAsia="宋体" w:hAnsi="Times New Roman" w:cs="宋体"/>
      <w:bCs/>
      <w:szCs w:val="20"/>
    </w:rPr>
  </w:style>
  <w:style w:type="paragraph" w:customStyle="1" w:styleId="afffffffffc">
    <w:name w:val="表头单位 + 五号"/>
    <w:basedOn w:val="a5"/>
    <w:link w:val="Charf9"/>
    <w:rsid w:val="00024D51"/>
    <w:pPr>
      <w:widowControl w:val="0"/>
      <w:spacing w:beforeLines="50" w:before="50"/>
      <w:jc w:val="center"/>
    </w:pPr>
    <w:rPr>
      <w:rFonts w:ascii="Times New Roman" w:hAnsi="Times New Roman"/>
      <w:b/>
      <w:bCs/>
      <w:kern w:val="2"/>
      <w:sz w:val="21"/>
      <w:szCs w:val="20"/>
    </w:rPr>
  </w:style>
  <w:style w:type="character" w:customStyle="1" w:styleId="Charf9">
    <w:name w:val="表头单位 + 五号 Char"/>
    <w:link w:val="afffffffffc"/>
    <w:rsid w:val="00024D51"/>
    <w:rPr>
      <w:rFonts w:ascii="Times New Roman" w:eastAsia="宋体" w:hAnsi="Times New Roman" w:cs="宋体"/>
      <w:b/>
      <w:bCs/>
      <w:szCs w:val="20"/>
    </w:rPr>
  </w:style>
  <w:style w:type="character" w:customStyle="1" w:styleId="CharChar9">
    <w:name w:val="常用表头样式 Char Char"/>
    <w:rsid w:val="00024D51"/>
    <w:rPr>
      <w:rFonts w:ascii="黑体" w:eastAsia="仿宋" w:hAnsi="黑体"/>
      <w:b/>
      <w:bCs/>
      <w:kern w:val="28"/>
      <w:sz w:val="21"/>
      <w:szCs w:val="28"/>
      <w:lang w:val="en-US" w:eastAsia="zh-CN"/>
    </w:rPr>
  </w:style>
  <w:style w:type="paragraph" w:customStyle="1" w:styleId="CharCharCharChar4">
    <w:name w:val="Char Char Char Char4"/>
    <w:basedOn w:val="a5"/>
    <w:rsid w:val="00024D51"/>
    <w:pPr>
      <w:widowControl w:val="0"/>
      <w:spacing w:line="360" w:lineRule="auto"/>
      <w:ind w:firstLineChars="200" w:firstLine="200"/>
      <w:jc w:val="both"/>
    </w:pPr>
    <w:rPr>
      <w:kern w:val="2"/>
    </w:rPr>
  </w:style>
  <w:style w:type="paragraph" w:customStyle="1" w:styleId="reader-word-layer">
    <w:name w:val="reader-word-layer"/>
    <w:basedOn w:val="a5"/>
    <w:rsid w:val="00024D51"/>
    <w:pPr>
      <w:spacing w:before="100" w:beforeAutospacing="1" w:after="100" w:afterAutospacing="1"/>
    </w:pPr>
  </w:style>
  <w:style w:type="paragraph" w:customStyle="1" w:styleId="CharCharCharCharCharChar1Char">
    <w:name w:val="Char Char Char Char Char Char1 Char"/>
    <w:basedOn w:val="a5"/>
    <w:rsid w:val="00024D51"/>
    <w:pPr>
      <w:spacing w:after="160" w:line="240" w:lineRule="exact"/>
    </w:pPr>
    <w:rPr>
      <w:rFonts w:ascii="Times New Roman" w:hAnsi="Times New Roman" w:cs="Times New Roman"/>
    </w:rPr>
  </w:style>
  <w:style w:type="paragraph" w:customStyle="1" w:styleId="afffffffffd">
    <w:name w:val="常用封面编制单位"/>
    <w:basedOn w:val="ad"/>
    <w:rsid w:val="00024D51"/>
    <w:pPr>
      <w:jc w:val="left"/>
    </w:pPr>
    <w:rPr>
      <w:bCs/>
    </w:rPr>
  </w:style>
  <w:style w:type="paragraph" w:customStyle="1" w:styleId="GB231221">
    <w:name w:val="样式 正文 + 仿宋_GB2312 首行缩进:  2 字符1"/>
    <w:basedOn w:val="a5"/>
    <w:rsid w:val="00024D51"/>
    <w:pPr>
      <w:adjustRightInd w:val="0"/>
      <w:snapToGrid w:val="0"/>
      <w:spacing w:line="360" w:lineRule="auto"/>
      <w:ind w:firstLineChars="200" w:firstLine="640"/>
    </w:pPr>
    <w:rPr>
      <w:rFonts w:ascii="Times New Roman" w:eastAsia="仿宋_GB2312" w:hAnsi="Times New Roman"/>
      <w:sz w:val="32"/>
      <w:szCs w:val="20"/>
    </w:rPr>
  </w:style>
  <w:style w:type="paragraph" w:customStyle="1" w:styleId="afffffffffe">
    <w:name w:val="一级标题"/>
    <w:basedOn w:val="a5"/>
    <w:rsid w:val="00024D51"/>
    <w:pPr>
      <w:widowControl w:val="0"/>
      <w:adjustRightInd w:val="0"/>
      <w:snapToGrid w:val="0"/>
      <w:spacing w:line="560" w:lineRule="exact"/>
      <w:ind w:firstLineChars="200" w:firstLine="200"/>
      <w:jc w:val="both"/>
      <w:outlineLvl w:val="0"/>
    </w:pPr>
    <w:rPr>
      <w:rFonts w:ascii="Times New Roman" w:eastAsia="黑体" w:hAnsi="Times New Roman" w:cs="Times New Roman"/>
      <w:kern w:val="2"/>
      <w:sz w:val="32"/>
      <w:szCs w:val="32"/>
    </w:rPr>
  </w:style>
  <w:style w:type="paragraph" w:customStyle="1" w:styleId="4Z">
    <w:name w:val="4Z"/>
    <w:basedOn w:val="a5"/>
    <w:rsid w:val="00024D51"/>
    <w:pPr>
      <w:widowControl w:val="0"/>
      <w:adjustRightInd w:val="0"/>
      <w:snapToGrid w:val="0"/>
      <w:spacing w:line="360" w:lineRule="auto"/>
      <w:ind w:firstLineChars="200" w:firstLine="200"/>
      <w:jc w:val="both"/>
    </w:pPr>
    <w:rPr>
      <w:rFonts w:ascii="Times New Roman" w:hAnsi="Times New Roman" w:cs="Times New Roman"/>
      <w:snapToGrid w:val="0"/>
      <w:color w:val="000000"/>
    </w:rPr>
  </w:style>
  <w:style w:type="character" w:styleId="HTML1">
    <w:name w:val="HTML Cite"/>
    <w:basedOn w:val="a7"/>
    <w:rsid w:val="00024D51"/>
    <w:rPr>
      <w:i w:val="0"/>
    </w:rPr>
  </w:style>
  <w:style w:type="character" w:styleId="HTML2">
    <w:name w:val="HTML Variable"/>
    <w:basedOn w:val="a7"/>
    <w:rsid w:val="00024D51"/>
    <w:rPr>
      <w:i w:val="0"/>
    </w:rPr>
  </w:style>
  <w:style w:type="character" w:styleId="affffffffff">
    <w:name w:val="Emphasis"/>
    <w:basedOn w:val="a7"/>
    <w:uiPriority w:val="20"/>
    <w:qFormat/>
    <w:rsid w:val="00024D51"/>
    <w:rPr>
      <w:i w:val="0"/>
    </w:rPr>
  </w:style>
  <w:style w:type="character" w:styleId="HTML3">
    <w:name w:val="HTML Code"/>
    <w:basedOn w:val="a7"/>
    <w:rsid w:val="00024D51"/>
    <w:rPr>
      <w:rFonts w:ascii="monospace" w:eastAsia="monospace" w:hAnsi="monospace" w:cs="monospace"/>
      <w:sz w:val="21"/>
      <w:szCs w:val="21"/>
    </w:rPr>
  </w:style>
  <w:style w:type="character" w:styleId="HTML4">
    <w:name w:val="HTML Definition"/>
    <w:basedOn w:val="a7"/>
    <w:rsid w:val="00024D51"/>
    <w:rPr>
      <w:i w:val="0"/>
    </w:rPr>
  </w:style>
  <w:style w:type="character" w:styleId="HTML5">
    <w:name w:val="HTML Keyboard"/>
    <w:basedOn w:val="a7"/>
    <w:rsid w:val="00024D51"/>
    <w:rPr>
      <w:rFonts w:ascii="monospace" w:eastAsia="monospace" w:hAnsi="monospace" w:cs="monospace" w:hint="default"/>
      <w:sz w:val="21"/>
      <w:szCs w:val="21"/>
    </w:rPr>
  </w:style>
  <w:style w:type="character" w:styleId="HTML6">
    <w:name w:val="HTML Sample"/>
    <w:basedOn w:val="a7"/>
    <w:rsid w:val="00024D51"/>
    <w:rPr>
      <w:rFonts w:ascii="monospace" w:eastAsia="monospace" w:hAnsi="monospace" w:cs="monospace" w:hint="default"/>
      <w:sz w:val="21"/>
      <w:szCs w:val="21"/>
    </w:rPr>
  </w:style>
  <w:style w:type="character" w:customStyle="1" w:styleId="font41">
    <w:name w:val="font41"/>
    <w:rsid w:val="00024D51"/>
    <w:rPr>
      <w:rFonts w:ascii="宋体" w:eastAsia="宋体" w:hAnsi="宋体" w:cs="宋体"/>
      <w:color w:val="000000"/>
      <w:sz w:val="22"/>
      <w:szCs w:val="22"/>
      <w:u w:val="none"/>
    </w:rPr>
  </w:style>
  <w:style w:type="character" w:customStyle="1" w:styleId="font21">
    <w:name w:val="font21"/>
    <w:qFormat/>
    <w:rsid w:val="00024D51"/>
    <w:rPr>
      <w:rFonts w:ascii="Times New Roman" w:hAnsi="Times New Roman" w:cs="Times New Roman"/>
      <w:color w:val="000000"/>
      <w:sz w:val="21"/>
      <w:szCs w:val="21"/>
      <w:u w:val="none"/>
    </w:rPr>
  </w:style>
  <w:style w:type="character" w:customStyle="1" w:styleId="font71">
    <w:name w:val="font71"/>
    <w:rsid w:val="00024D51"/>
    <w:rPr>
      <w:rFonts w:ascii="宋体" w:eastAsia="宋体" w:hAnsi="宋体" w:cs="宋体"/>
      <w:color w:val="000000"/>
      <w:sz w:val="22"/>
      <w:szCs w:val="22"/>
      <w:u w:val="none"/>
      <w:vertAlign w:val="subscript"/>
    </w:rPr>
  </w:style>
  <w:style w:type="character" w:customStyle="1" w:styleId="font31">
    <w:name w:val="font31"/>
    <w:rsid w:val="00024D51"/>
    <w:rPr>
      <w:rFonts w:ascii="宋体" w:eastAsia="宋体" w:hAnsi="宋体" w:cs="宋体"/>
      <w:color w:val="000000"/>
      <w:sz w:val="22"/>
      <w:szCs w:val="22"/>
      <w:u w:val="none"/>
      <w:vertAlign w:val="subscript"/>
    </w:rPr>
  </w:style>
  <w:style w:type="character" w:customStyle="1" w:styleId="fontborder">
    <w:name w:val="fontborder"/>
    <w:basedOn w:val="a7"/>
    <w:rsid w:val="00024D51"/>
    <w:rPr>
      <w:bdr w:val="single" w:sz="6" w:space="0" w:color="000000"/>
    </w:rPr>
  </w:style>
  <w:style w:type="character" w:customStyle="1" w:styleId="spanlabletitle">
    <w:name w:val="span_labletitle"/>
    <w:rsid w:val="00024D51"/>
    <w:rPr>
      <w:rFonts w:cs="Times New Roman"/>
      <w:b/>
      <w:color w:val="1369C0"/>
      <w:shd w:val="clear" w:color="auto" w:fill="FFFFFF"/>
    </w:rPr>
  </w:style>
  <w:style w:type="character" w:customStyle="1" w:styleId="font01">
    <w:name w:val="font01"/>
    <w:qFormat/>
    <w:rsid w:val="00024D51"/>
    <w:rPr>
      <w:rFonts w:ascii="宋体" w:eastAsia="宋体" w:hAnsi="宋体" w:cs="宋体"/>
      <w:color w:val="000000"/>
      <w:sz w:val="22"/>
      <w:szCs w:val="22"/>
      <w:u w:val="none"/>
    </w:rPr>
  </w:style>
  <w:style w:type="character" w:customStyle="1" w:styleId="font111">
    <w:name w:val="font111"/>
    <w:rsid w:val="00024D51"/>
    <w:rPr>
      <w:rFonts w:ascii="宋体" w:eastAsia="宋体" w:hAnsi="宋体" w:cs="宋体"/>
      <w:color w:val="000000"/>
      <w:sz w:val="22"/>
      <w:szCs w:val="22"/>
      <w:u w:val="none"/>
    </w:rPr>
  </w:style>
  <w:style w:type="character" w:customStyle="1" w:styleId="font101">
    <w:name w:val="font101"/>
    <w:rsid w:val="00024D51"/>
    <w:rPr>
      <w:rFonts w:ascii="宋体" w:eastAsia="宋体" w:hAnsi="宋体" w:cs="宋体"/>
      <w:color w:val="000000"/>
      <w:sz w:val="22"/>
      <w:szCs w:val="22"/>
      <w:u w:val="none"/>
      <w:vertAlign w:val="subscript"/>
    </w:rPr>
  </w:style>
  <w:style w:type="character" w:customStyle="1" w:styleId="font121">
    <w:name w:val="font121"/>
    <w:rsid w:val="00024D51"/>
    <w:rPr>
      <w:rFonts w:ascii="宋体" w:eastAsia="宋体" w:hAnsi="宋体" w:cs="宋体"/>
      <w:color w:val="000000"/>
      <w:sz w:val="21"/>
      <w:szCs w:val="21"/>
      <w:u w:val="none"/>
    </w:rPr>
  </w:style>
  <w:style w:type="character" w:customStyle="1" w:styleId="fontstrikethrough">
    <w:name w:val="fontstrikethrough"/>
    <w:basedOn w:val="a7"/>
    <w:rsid w:val="00024D51"/>
    <w:rPr>
      <w:strike/>
    </w:rPr>
  </w:style>
  <w:style w:type="character" w:customStyle="1" w:styleId="font61">
    <w:name w:val="font61"/>
    <w:rsid w:val="00024D51"/>
    <w:rPr>
      <w:rFonts w:ascii="Calibri" w:hAnsi="Calibri" w:cs="Calibri"/>
      <w:color w:val="000000"/>
      <w:sz w:val="21"/>
      <w:szCs w:val="21"/>
      <w:u w:val="none"/>
    </w:rPr>
  </w:style>
  <w:style w:type="character" w:customStyle="1" w:styleId="font51">
    <w:name w:val="font51"/>
    <w:rsid w:val="00024D51"/>
    <w:rPr>
      <w:rFonts w:ascii="宋体" w:eastAsia="宋体" w:hAnsi="宋体" w:cs="宋体"/>
      <w:color w:val="000000"/>
      <w:sz w:val="21"/>
      <w:szCs w:val="21"/>
      <w:u w:val="none"/>
    </w:rPr>
  </w:style>
  <w:style w:type="character" w:customStyle="1" w:styleId="font151">
    <w:name w:val="font151"/>
    <w:rsid w:val="00024D51"/>
    <w:rPr>
      <w:rFonts w:ascii="Calibri" w:hAnsi="Calibri" w:cs="Calibri"/>
      <w:color w:val="000000"/>
      <w:sz w:val="21"/>
      <w:szCs w:val="21"/>
      <w:u w:val="none"/>
    </w:rPr>
  </w:style>
  <w:style w:type="paragraph" w:customStyle="1" w:styleId="affffffffff0">
    <w:name w:val="条文"/>
    <w:basedOn w:val="a5"/>
    <w:rsid w:val="00024D51"/>
    <w:pPr>
      <w:widowControl w:val="0"/>
      <w:adjustRightInd w:val="0"/>
      <w:snapToGrid w:val="0"/>
      <w:spacing w:line="360" w:lineRule="auto"/>
      <w:ind w:firstLineChars="200" w:firstLine="552"/>
      <w:jc w:val="both"/>
    </w:pPr>
    <w:rPr>
      <w:rFonts w:cs="Times New Roman"/>
      <w:bCs/>
      <w:color w:val="FF0000"/>
      <w:spacing w:val="-2"/>
      <w:kern w:val="2"/>
    </w:rPr>
  </w:style>
  <w:style w:type="character" w:customStyle="1" w:styleId="1Char">
    <w:name w:val="样式1 Char"/>
    <w:basedOn w:val="a7"/>
    <w:link w:val="18"/>
    <w:rsid w:val="00024D51"/>
    <w:rPr>
      <w:rFonts w:ascii="Times New Roman" w:eastAsia="宋体" w:hAnsi="Times New Roman" w:cs="Times New Roman"/>
      <w:sz w:val="24"/>
      <w:szCs w:val="24"/>
    </w:rPr>
  </w:style>
  <w:style w:type="paragraph" w:customStyle="1" w:styleId="CharCharCharCharCharCharChar">
    <w:name w:val="Char Char Char Char Char Char Char"/>
    <w:basedOn w:val="a5"/>
    <w:rsid w:val="00024D51"/>
    <w:pPr>
      <w:spacing w:after="160" w:line="240" w:lineRule="exact"/>
    </w:pPr>
    <w:rPr>
      <w:rFonts w:ascii="Verdana" w:eastAsia="仿宋_GB2312" w:hAnsi="Verdana" w:cs="Times New Roman"/>
      <w:szCs w:val="20"/>
      <w:lang w:eastAsia="en-US"/>
    </w:rPr>
  </w:style>
  <w:style w:type="paragraph" w:customStyle="1" w:styleId="CharCharChar1CharCharCharCharCharCharCharCharCharCharCharCharCharCharCharChar">
    <w:name w:val="Char Char Char1 Char Char Char Char Char Char Char Char Char Char Char Char Char Char Char Char"/>
    <w:basedOn w:val="a5"/>
    <w:rsid w:val="00024D51"/>
    <w:pPr>
      <w:widowControl w:val="0"/>
      <w:adjustRightInd w:val="0"/>
      <w:spacing w:line="360" w:lineRule="atLeast"/>
      <w:textAlignment w:val="baseline"/>
    </w:pPr>
    <w:rPr>
      <w:rFonts w:ascii="Tahoma" w:hAnsi="Tahoma" w:cs="Times New Roman"/>
      <w:szCs w:val="20"/>
    </w:rPr>
  </w:style>
  <w:style w:type="paragraph" w:customStyle="1" w:styleId="p0">
    <w:name w:val="p0"/>
    <w:basedOn w:val="a5"/>
    <w:qFormat/>
    <w:rsid w:val="00024D51"/>
    <w:rPr>
      <w:rFonts w:ascii="Times New Roman" w:hAnsi="Times New Roman" w:cs="Times New Roman"/>
      <w:sz w:val="21"/>
      <w:szCs w:val="21"/>
    </w:rPr>
  </w:style>
  <w:style w:type="character" w:customStyle="1" w:styleId="CharChar100">
    <w:name w:val="Char Char10"/>
    <w:rsid w:val="00024D51"/>
    <w:rPr>
      <w:rFonts w:ascii="宋体" w:eastAsia="宋体" w:hAnsi="Courier New" w:cs="Courier New"/>
      <w:kern w:val="2"/>
      <w:sz w:val="21"/>
      <w:szCs w:val="21"/>
      <w:lang w:val="en-US" w:eastAsia="zh-CN" w:bidi="ar-SA"/>
    </w:rPr>
  </w:style>
  <w:style w:type="paragraph" w:customStyle="1" w:styleId="3111h3H3level3PIM3Level3HeadHeading3-ol9">
    <w:name w:val="样式 标题 3条标题1.1.1h3H3level_3PIM 3Level 3 HeadHeading 3 - ol...9"/>
    <w:basedOn w:val="3"/>
    <w:rsid w:val="00024D51"/>
    <w:pPr>
      <w:keepNext/>
      <w:keepLines/>
      <w:numPr>
        <w:ilvl w:val="0"/>
        <w:numId w:val="0"/>
      </w:numPr>
      <w:tabs>
        <w:tab w:val="left" w:pos="720"/>
      </w:tabs>
      <w:adjustRightInd w:val="0"/>
      <w:snapToGrid w:val="0"/>
      <w:spacing w:beforeLines="50" w:before="156" w:after="0"/>
      <w:ind w:left="1610" w:hanging="1610"/>
      <w:textAlignment w:val="baseline"/>
    </w:pPr>
    <w:rPr>
      <w:rFonts w:eastAsia="黑体"/>
      <w:b w:val="0"/>
      <w:snapToGrid w:val="0"/>
      <w:szCs w:val="20"/>
    </w:rPr>
  </w:style>
  <w:style w:type="paragraph" w:customStyle="1" w:styleId="4111yjm3zsc3111CharChar111Char">
    <w:name w:val="样式 标题 4条标题1.1.1标题 yjm3标题zsc3条标题1.1.1 Char Char条标题1.1.1 Char..."/>
    <w:basedOn w:val="4"/>
    <w:rsid w:val="00024D51"/>
    <w:pPr>
      <w:keepNext/>
      <w:keepLines/>
      <w:numPr>
        <w:ilvl w:val="0"/>
        <w:numId w:val="0"/>
      </w:numPr>
      <w:spacing w:before="0" w:after="0"/>
    </w:pPr>
    <w:rPr>
      <w:rFonts w:eastAsia="宋体"/>
      <w:bCs w:val="0"/>
    </w:rPr>
  </w:style>
  <w:style w:type="paragraph" w:customStyle="1" w:styleId="CharCharChar1CharCharCharCharCharCharCharCharCharCharCharCharCharCharCharChar1">
    <w:name w:val="Char Char Char1 Char Char Char Char Char Char Char Char Char Char Char Char Char Char Char Char1"/>
    <w:basedOn w:val="a5"/>
    <w:rsid w:val="00024D51"/>
    <w:pPr>
      <w:widowControl w:val="0"/>
      <w:adjustRightInd w:val="0"/>
      <w:spacing w:line="360" w:lineRule="atLeast"/>
      <w:textAlignment w:val="baseline"/>
    </w:pPr>
    <w:rPr>
      <w:rFonts w:ascii="Tahoma" w:hAnsi="Tahoma" w:cs="Times New Roman"/>
      <w:szCs w:val="20"/>
    </w:rPr>
  </w:style>
  <w:style w:type="character" w:customStyle="1" w:styleId="apple-converted-space">
    <w:name w:val="apple-converted-space"/>
    <w:basedOn w:val="a7"/>
    <w:rsid w:val="00024D51"/>
  </w:style>
  <w:style w:type="paragraph" w:customStyle="1" w:styleId="affffffffff1">
    <w:name w:val="我的正文"/>
    <w:basedOn w:val="a5"/>
    <w:link w:val="Charfa"/>
    <w:qFormat/>
    <w:rsid w:val="00024D51"/>
    <w:pPr>
      <w:widowControl w:val="0"/>
      <w:ind w:firstLineChars="192" w:firstLine="538"/>
      <w:jc w:val="both"/>
    </w:pPr>
    <w:rPr>
      <w:rFonts w:ascii="Times New Roman" w:hAnsi="Times New Roman" w:cs="Times New Roman"/>
      <w:kern w:val="2"/>
      <w:sz w:val="28"/>
    </w:rPr>
  </w:style>
  <w:style w:type="paragraph" w:customStyle="1" w:styleId="CharChar110">
    <w:name w:val="Char Char11"/>
    <w:basedOn w:val="a5"/>
    <w:rsid w:val="00024D51"/>
    <w:pPr>
      <w:widowControl w:val="0"/>
      <w:spacing w:line="360" w:lineRule="auto"/>
      <w:ind w:firstLineChars="200" w:firstLine="200"/>
      <w:jc w:val="both"/>
    </w:pPr>
    <w:rPr>
      <w:rFonts w:ascii="Times New Roman" w:hAnsi="Times New Roman" w:cs="Times New Roman"/>
      <w:kern w:val="2"/>
      <w:szCs w:val="20"/>
    </w:rPr>
  </w:style>
  <w:style w:type="paragraph" w:customStyle="1" w:styleId="lux">
    <w:name w:val="lux正文"/>
    <w:basedOn w:val="a5"/>
    <w:qFormat/>
    <w:rsid w:val="00024D51"/>
    <w:pPr>
      <w:widowControl w:val="0"/>
      <w:spacing w:beforeLines="50" w:afterLines="50" w:line="360" w:lineRule="auto"/>
      <w:jc w:val="both"/>
    </w:pPr>
    <w:rPr>
      <w:rFonts w:ascii="Times New Roman" w:hAnsi="Times New Roman" w:cs="Times New Roman"/>
      <w:kern w:val="2"/>
      <w:szCs w:val="20"/>
    </w:rPr>
  </w:style>
  <w:style w:type="paragraph" w:customStyle="1" w:styleId="CharCharCharCharCharChar1Char1CharCharCharCharCharCharCharCharChar">
    <w:name w:val="Char Char Char Char Char Char1 Char1 Char Char Char Char Char Char Char Char Char"/>
    <w:basedOn w:val="a5"/>
    <w:rsid w:val="00024D51"/>
    <w:pPr>
      <w:widowControl w:val="0"/>
      <w:jc w:val="both"/>
    </w:pPr>
    <w:rPr>
      <w:rFonts w:ascii="Times New Roman" w:hAnsi="Times New Roman" w:cs="Times New Roman"/>
      <w:kern w:val="2"/>
      <w:sz w:val="21"/>
    </w:rPr>
  </w:style>
  <w:style w:type="paragraph" w:customStyle="1" w:styleId="Char1f3">
    <w:name w:val="文章正文样式 Char1"/>
    <w:basedOn w:val="a5"/>
    <w:rsid w:val="00024D51"/>
    <w:pPr>
      <w:widowControl w:val="0"/>
      <w:spacing w:line="520" w:lineRule="exact"/>
      <w:ind w:firstLine="480"/>
    </w:pPr>
    <w:rPr>
      <w:rFonts w:cs="Times New Roman"/>
      <w:kern w:val="2"/>
      <w:szCs w:val="20"/>
    </w:rPr>
  </w:style>
  <w:style w:type="paragraph" w:customStyle="1" w:styleId="CharCharCharCharCharCharChar1">
    <w:name w:val="Char Char Char Char Char Char Char1"/>
    <w:basedOn w:val="a5"/>
    <w:rsid w:val="00024D51"/>
    <w:pPr>
      <w:widowControl w:val="0"/>
      <w:jc w:val="both"/>
    </w:pPr>
    <w:rPr>
      <w:rFonts w:ascii="Times New Roman" w:hAnsi="Times New Roman" w:cs="Times New Roman"/>
      <w:kern w:val="2"/>
    </w:rPr>
  </w:style>
  <w:style w:type="paragraph" w:customStyle="1" w:styleId="2fc">
    <w:name w:val="样式 标题 2 + 仿宋"/>
    <w:basedOn w:val="20"/>
    <w:autoRedefine/>
    <w:rsid w:val="00024D51"/>
    <w:pPr>
      <w:keepNext/>
      <w:keepLines/>
      <w:widowControl w:val="0"/>
      <w:numPr>
        <w:ilvl w:val="0"/>
        <w:numId w:val="0"/>
      </w:numPr>
      <w:spacing w:before="312" w:afterLines="0" w:after="0" w:line="360" w:lineRule="auto"/>
      <w:jc w:val="both"/>
    </w:pPr>
    <w:rPr>
      <w:rFonts w:ascii="Times New Roman" w:hAnsi="仿宋"/>
      <w:color w:val="auto"/>
      <w:szCs w:val="20"/>
    </w:rPr>
  </w:style>
  <w:style w:type="paragraph" w:customStyle="1" w:styleId="3TimesNewRoman0303">
    <w:name w:val="样式 标题 3 + (西文) Times New Roman (中文) 仿宋 四号 段前: 0.3 行 段后: 0.3 行"/>
    <w:basedOn w:val="3"/>
    <w:rsid w:val="00024D51"/>
    <w:pPr>
      <w:keepNext/>
      <w:keepLines/>
      <w:numPr>
        <w:ilvl w:val="0"/>
        <w:numId w:val="0"/>
      </w:numPr>
      <w:spacing w:beforeLines="30" w:before="30" w:after="0"/>
      <w:jc w:val="both"/>
    </w:pPr>
    <w:rPr>
      <w:rFonts w:cs="宋体"/>
      <w:szCs w:val="20"/>
    </w:rPr>
  </w:style>
  <w:style w:type="paragraph" w:customStyle="1" w:styleId="1f9">
    <w:name w:val="正文格式1"/>
    <w:basedOn w:val="a5"/>
    <w:autoRedefine/>
    <w:rsid w:val="00024D51"/>
    <w:pPr>
      <w:widowControl w:val="0"/>
      <w:spacing w:line="500" w:lineRule="exact"/>
      <w:ind w:firstLineChars="192" w:firstLine="538"/>
      <w:jc w:val="both"/>
    </w:pPr>
    <w:rPr>
      <w:rFonts w:ascii="仿宋" w:eastAsia="仿宋" w:hAnsi="仿宋" w:cs="Times New Roman"/>
      <w:kern w:val="2"/>
      <w:sz w:val="28"/>
    </w:rPr>
  </w:style>
  <w:style w:type="paragraph" w:customStyle="1" w:styleId="affffffffff2">
    <w:name w:val="正文红字"/>
    <w:basedOn w:val="1f9"/>
    <w:rsid w:val="00024D51"/>
    <w:rPr>
      <w:color w:val="FF0000"/>
      <w:u w:val="single"/>
    </w:rPr>
  </w:style>
  <w:style w:type="paragraph" w:customStyle="1" w:styleId="3TimesNewRoman03030">
    <w:name w:val="样式 样式 标题 3 + (西文) Times New Roman (中文) 仿宋 四号 段前: 0.3 行 段后: 0.3 行..."/>
    <w:basedOn w:val="3TimesNewRoman0303"/>
    <w:autoRedefine/>
    <w:rsid w:val="00024D51"/>
    <w:pPr>
      <w:outlineLvl w:val="9"/>
    </w:pPr>
  </w:style>
  <w:style w:type="paragraph" w:customStyle="1" w:styleId="3TimesNewRoman03031">
    <w:name w:val="样式 样式 标题 3 + (西文) Times New Roman (中文) 仿宋 四号 段前: 0.3 行 段后: 0.3 行...1"/>
    <w:basedOn w:val="3TimesNewRoman0303"/>
    <w:autoRedefine/>
    <w:rsid w:val="00024D51"/>
    <w:pPr>
      <w:spacing w:before="72"/>
      <w:outlineLvl w:val="9"/>
    </w:pPr>
  </w:style>
  <w:style w:type="character" w:styleId="affffffffff3">
    <w:name w:val="endnote reference"/>
    <w:rsid w:val="00024D51"/>
    <w:rPr>
      <w:vertAlign w:val="superscript"/>
    </w:rPr>
  </w:style>
  <w:style w:type="character" w:customStyle="1" w:styleId="4Char0">
    <w:name w:val="标题4 Char"/>
    <w:rsid w:val="00024D51"/>
    <w:rPr>
      <w:rFonts w:ascii="黑体" w:eastAsia="黑体" w:hAnsi="宋体"/>
      <w:kern w:val="2"/>
      <w:sz w:val="24"/>
      <w:lang w:val="en-US" w:eastAsia="zh-CN"/>
    </w:rPr>
  </w:style>
  <w:style w:type="character" w:customStyle="1" w:styleId="affffffffff4">
    <w:name w:val="标题四"/>
    <w:rsid w:val="00024D51"/>
    <w:rPr>
      <w:rFonts w:eastAsia="黑体"/>
      <w:sz w:val="24"/>
    </w:rPr>
  </w:style>
  <w:style w:type="character" w:customStyle="1" w:styleId="Charfb">
    <w:name w:val="批注框文本 Char"/>
    <w:rsid w:val="00024D51"/>
    <w:rPr>
      <w:kern w:val="2"/>
      <w:sz w:val="18"/>
    </w:rPr>
  </w:style>
  <w:style w:type="character" w:customStyle="1" w:styleId="Charfc">
    <w:name w:val="文档结构图 Char"/>
    <w:rsid w:val="00024D51"/>
    <w:rPr>
      <w:kern w:val="2"/>
      <w:sz w:val="24"/>
      <w:shd w:val="clear" w:color="auto" w:fill="000080"/>
    </w:rPr>
  </w:style>
  <w:style w:type="character" w:customStyle="1" w:styleId="Charfd">
    <w:name w:val="页脚 Char"/>
    <w:rsid w:val="00024D51"/>
    <w:rPr>
      <w:rFonts w:eastAsia="黑体"/>
      <w:spacing w:val="70"/>
      <w:w w:val="90"/>
      <w:kern w:val="2"/>
      <w:sz w:val="21"/>
      <w:lang w:val="en-US" w:eastAsia="zh-CN"/>
    </w:rPr>
  </w:style>
  <w:style w:type="character" w:customStyle="1" w:styleId="Char9">
    <w:name w:val="图头 Char"/>
    <w:link w:val="afffff5"/>
    <w:uiPriority w:val="99"/>
    <w:rsid w:val="00024D51"/>
    <w:rPr>
      <w:rFonts w:ascii="Times New Roman" w:eastAsia="黑体" w:hAnsi="Times New Roman" w:cs="Times New Roman"/>
      <w:b/>
      <w:bCs/>
      <w:spacing w:val="2"/>
      <w:sz w:val="26"/>
      <w:szCs w:val="20"/>
    </w:rPr>
  </w:style>
  <w:style w:type="character" w:customStyle="1" w:styleId="jjyChar">
    <w:name w:val="正文jjy Char"/>
    <w:link w:val="jjy"/>
    <w:rsid w:val="00024D51"/>
    <w:rPr>
      <w:rFonts w:ascii="宋体" w:hAnsi="宋体"/>
      <w:sz w:val="24"/>
    </w:rPr>
  </w:style>
  <w:style w:type="character" w:customStyle="1" w:styleId="affffffffff5">
    <w:name w:val="样式 红色"/>
    <w:rsid w:val="00024D51"/>
    <w:rPr>
      <w:color w:val="FF0000"/>
      <w:spacing w:val="0"/>
    </w:rPr>
  </w:style>
  <w:style w:type="character" w:customStyle="1" w:styleId="3Char">
    <w:name w:val="标题 3 Char"/>
    <w:rsid w:val="00024D51"/>
    <w:rPr>
      <w:rFonts w:eastAsia="黑体"/>
      <w:kern w:val="2"/>
      <w:sz w:val="24"/>
    </w:rPr>
  </w:style>
  <w:style w:type="paragraph" w:customStyle="1" w:styleId="82">
    <w:name w:val="8"/>
    <w:basedOn w:val="a5"/>
    <w:next w:val="affffff6"/>
    <w:uiPriority w:val="34"/>
    <w:qFormat/>
    <w:rsid w:val="00024D51"/>
    <w:pPr>
      <w:widowControl w:val="0"/>
      <w:ind w:firstLineChars="200" w:firstLine="420"/>
      <w:jc w:val="both"/>
    </w:pPr>
    <w:rPr>
      <w:rFonts w:ascii="Times New Roman" w:hAnsi="Times New Roman" w:cs="Times New Roman"/>
      <w:kern w:val="2"/>
      <w:sz w:val="21"/>
      <w:szCs w:val="20"/>
    </w:rPr>
  </w:style>
  <w:style w:type="paragraph" w:customStyle="1" w:styleId="400">
    <w:name w:val="样式 标题 4 + 段前: 0 磅 段后: 0 磅"/>
    <w:basedOn w:val="4"/>
    <w:rsid w:val="00024D51"/>
    <w:pPr>
      <w:keepNext/>
      <w:keepLines/>
      <w:numPr>
        <w:ilvl w:val="0"/>
        <w:numId w:val="0"/>
      </w:numPr>
      <w:spacing w:before="0" w:after="0" w:line="500" w:lineRule="exact"/>
      <w:ind w:left="3420"/>
    </w:pPr>
    <w:rPr>
      <w:rFonts w:eastAsia="黑体"/>
      <w:bCs w:val="0"/>
      <w:szCs w:val="20"/>
    </w:rPr>
  </w:style>
  <w:style w:type="paragraph" w:customStyle="1" w:styleId="30018">
    <w:name w:val="样式 标题 3 + 段前: 0 磅 段后: 0 磅 行距: 固定值 18 磅"/>
    <w:basedOn w:val="3"/>
    <w:rsid w:val="00024D51"/>
    <w:pPr>
      <w:keepNext/>
      <w:keepLines/>
      <w:numPr>
        <w:ilvl w:val="0"/>
        <w:numId w:val="0"/>
      </w:numPr>
      <w:spacing w:beforeLines="100" w:before="260" w:after="0" w:line="600" w:lineRule="exact"/>
      <w:jc w:val="both"/>
    </w:pPr>
    <w:rPr>
      <w:rFonts w:eastAsia="黑体"/>
      <w:b w:val="0"/>
      <w:bCs w:val="0"/>
      <w:sz w:val="24"/>
      <w:szCs w:val="20"/>
      <w:lang w:val="x-none" w:eastAsia="x-none"/>
    </w:rPr>
  </w:style>
  <w:style w:type="paragraph" w:customStyle="1" w:styleId="310">
    <w:name w:val="正文文本缩进 31"/>
    <w:basedOn w:val="a5"/>
    <w:next w:val="a5"/>
    <w:rsid w:val="00024D51"/>
    <w:pPr>
      <w:spacing w:line="360" w:lineRule="auto"/>
      <w:ind w:firstLine="567"/>
      <w:jc w:val="both"/>
    </w:pPr>
    <w:rPr>
      <w:rFonts w:ascii="Times New Roman" w:hAnsi="Times New Roman" w:cs="Times New Roman"/>
      <w:color w:val="000000"/>
      <w:kern w:val="2"/>
      <w:szCs w:val="20"/>
    </w:rPr>
  </w:style>
  <w:style w:type="paragraph" w:customStyle="1" w:styleId="2016">
    <w:name w:val="样式 标题 2 + 首行缩进:  0.16 字符"/>
    <w:basedOn w:val="20"/>
    <w:rsid w:val="00024D51"/>
    <w:pPr>
      <w:keepNext/>
      <w:keepLines/>
      <w:widowControl w:val="0"/>
      <w:numPr>
        <w:ilvl w:val="0"/>
        <w:numId w:val="0"/>
      </w:numPr>
      <w:tabs>
        <w:tab w:val="left" w:pos="1304"/>
      </w:tabs>
      <w:spacing w:beforeLines="0" w:before="100" w:beforeAutospacing="1" w:afterLines="0" w:after="100" w:afterAutospacing="1" w:line="480" w:lineRule="auto"/>
      <w:ind w:firstLine="420"/>
      <w:jc w:val="both"/>
    </w:pPr>
    <w:rPr>
      <w:rFonts w:eastAsia="黑体" w:hAnsi="Arial"/>
      <w:bCs w:val="0"/>
      <w:color w:val="auto"/>
      <w:kern w:val="2"/>
      <w:szCs w:val="20"/>
    </w:rPr>
  </w:style>
  <w:style w:type="paragraph" w:customStyle="1" w:styleId="affffffffff6">
    <w:name w:val="小标题"/>
    <w:basedOn w:val="a5"/>
    <w:rsid w:val="00024D51"/>
    <w:pPr>
      <w:widowControl w:val="0"/>
      <w:tabs>
        <w:tab w:val="left" w:pos="425"/>
      </w:tabs>
      <w:spacing w:line="360" w:lineRule="auto"/>
      <w:ind w:left="425" w:hanging="425"/>
    </w:pPr>
    <w:rPr>
      <w:rFonts w:ascii="黑体" w:eastAsia="黑体" w:hAnsi="Times New Roman" w:cs="Times New Roman"/>
      <w:b/>
      <w:kern w:val="2"/>
      <w:szCs w:val="20"/>
    </w:rPr>
  </w:style>
  <w:style w:type="paragraph" w:styleId="TOC">
    <w:name w:val="TOC Heading"/>
    <w:basedOn w:val="1"/>
    <w:next w:val="a5"/>
    <w:uiPriority w:val="39"/>
    <w:qFormat/>
    <w:rsid w:val="00024D51"/>
    <w:pPr>
      <w:keepNext/>
      <w:keepLines/>
      <w:widowControl/>
      <w:numPr>
        <w:numId w:val="0"/>
      </w:numPr>
      <w:spacing w:beforeLines="0" w:before="480" w:afterLines="0" w:after="0" w:line="276" w:lineRule="auto"/>
      <w:jc w:val="left"/>
      <w:outlineLvl w:val="9"/>
    </w:pPr>
    <w:rPr>
      <w:rFonts w:ascii="Cambria" w:eastAsia="宋体" w:hAnsi="Cambria"/>
      <w:bCs w:val="0"/>
      <w:color w:val="365F91"/>
      <w:kern w:val="0"/>
      <w:sz w:val="28"/>
      <w:szCs w:val="20"/>
    </w:rPr>
  </w:style>
  <w:style w:type="paragraph" w:customStyle="1" w:styleId="Char22">
    <w:name w:val="Char2"/>
    <w:basedOn w:val="a5"/>
    <w:rsid w:val="00024D51"/>
    <w:pPr>
      <w:widowControl w:val="0"/>
      <w:jc w:val="both"/>
    </w:pPr>
    <w:rPr>
      <w:rFonts w:ascii="Times New Roman" w:hAnsi="Times New Roman" w:cs="Times New Roman"/>
      <w:kern w:val="2"/>
      <w:sz w:val="21"/>
      <w:szCs w:val="20"/>
    </w:rPr>
  </w:style>
  <w:style w:type="paragraph" w:customStyle="1" w:styleId="jjy">
    <w:name w:val="正文jjy"/>
    <w:basedOn w:val="a5"/>
    <w:link w:val="jjyChar"/>
    <w:rsid w:val="00024D51"/>
    <w:pPr>
      <w:widowControl w:val="0"/>
      <w:spacing w:line="360" w:lineRule="auto"/>
      <w:ind w:firstLineChars="200" w:firstLine="480"/>
      <w:jc w:val="both"/>
    </w:pPr>
    <w:rPr>
      <w:rFonts w:eastAsiaTheme="minorEastAsia" w:cstheme="minorBidi"/>
      <w:kern w:val="2"/>
      <w:szCs w:val="22"/>
    </w:rPr>
  </w:style>
  <w:style w:type="paragraph" w:customStyle="1" w:styleId="2TimesNewRoman">
    <w:name w:val="样式 标题 2 + (西文) Times New Roman (中文) 宋体 小四"/>
    <w:basedOn w:val="20"/>
    <w:rsid w:val="00024D51"/>
    <w:pPr>
      <w:keepNext/>
      <w:keepLines/>
      <w:widowControl w:val="0"/>
      <w:numPr>
        <w:ilvl w:val="0"/>
        <w:numId w:val="0"/>
      </w:numPr>
      <w:spacing w:beforeLines="0" w:before="0" w:afterLines="0" w:after="0" w:line="500" w:lineRule="exact"/>
      <w:ind w:left="2880" w:hanging="2880"/>
      <w:jc w:val="both"/>
    </w:pPr>
    <w:rPr>
      <w:rFonts w:ascii="Times New Roman" w:eastAsia="宋体" w:hAnsi="Times New Roman"/>
      <w:bCs w:val="0"/>
      <w:color w:val="auto"/>
      <w:kern w:val="2"/>
      <w:sz w:val="24"/>
      <w:szCs w:val="20"/>
    </w:rPr>
  </w:style>
  <w:style w:type="paragraph" w:customStyle="1" w:styleId="msonormal0">
    <w:name w:val="msonormal"/>
    <w:basedOn w:val="a5"/>
    <w:rsid w:val="00024D51"/>
    <w:pPr>
      <w:spacing w:before="100" w:beforeAutospacing="1" w:after="100" w:afterAutospacing="1"/>
    </w:pPr>
  </w:style>
  <w:style w:type="table" w:customStyle="1" w:styleId="113">
    <w:name w:val="常用表格框样式11"/>
    <w:basedOn w:val="51"/>
    <w:uiPriority w:val="99"/>
    <w:qFormat/>
    <w:rsid w:val="00024D51"/>
    <w:pPr>
      <w:spacing w:line="240" w:lineRule="auto"/>
      <w:ind w:firstLineChars="0" w:firstLine="0"/>
      <w:jc w:val="center"/>
      <w:textAlignment w:val="center"/>
    </w:pPr>
    <w:rPr>
      <w:rFonts w:eastAsia="仿宋"/>
      <w:sz w:val="21"/>
    </w:rPr>
    <w:tblPr>
      <w:jc w:val="center"/>
      <w:tblCellMar>
        <w:left w:w="0" w:type="dxa"/>
        <w:right w:w="0" w:type="dxa"/>
      </w:tblCellMar>
    </w:tblPr>
    <w:trPr>
      <w:jc w:val="center"/>
    </w:trPr>
    <w:tcPr>
      <w:shd w:val="clear" w:color="auto" w:fill="auto"/>
      <w:noWrap/>
      <w:tcMar>
        <w:left w:w="0" w:type="dxa"/>
        <w:right w:w="0" w:type="dxa"/>
      </w:tcMar>
      <w:vAlign w:val="center"/>
    </w:tcPr>
    <w:tblStylePr w:type="firstRow">
      <w:pPr>
        <w:jc w:val="center"/>
      </w:pPr>
      <w:rPr>
        <w:rFonts w:eastAsia="新宋体"/>
        <w:sz w:val="21"/>
      </w:rPr>
      <w:tblPr/>
      <w:trPr>
        <w:cantSplit/>
        <w:tblHeader/>
      </w:trPr>
      <w:tcPr>
        <w:tcBorders>
          <w:bottom w:val="single" w:sz="12" w:space="0" w:color="auto"/>
          <w:tl2br w:val="none" w:sz="0" w:space="0" w:color="auto"/>
          <w:tr2bl w:val="none" w:sz="0" w:space="0" w:color="auto"/>
        </w:tcBorders>
        <w:shd w:val="clear" w:color="auto" w:fill="CC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xl60">
    <w:name w:val="xl60"/>
    <w:basedOn w:val="a5"/>
    <w:rsid w:val="00024D51"/>
    <w:pPr>
      <w:shd w:val="clear" w:color="000000" w:fill="C0C0C0"/>
      <w:spacing w:before="100" w:beforeAutospacing="1" w:after="100" w:afterAutospacing="1"/>
      <w:jc w:val="center"/>
      <w:textAlignment w:val="bottom"/>
    </w:pPr>
    <w:rPr>
      <w:b/>
      <w:bCs/>
    </w:rPr>
  </w:style>
  <w:style w:type="paragraph" w:customStyle="1" w:styleId="xl61">
    <w:name w:val="xl61"/>
    <w:basedOn w:val="a5"/>
    <w:rsid w:val="00024D51"/>
    <w:pPr>
      <w:spacing w:before="100" w:beforeAutospacing="1" w:after="100" w:afterAutospacing="1"/>
      <w:textAlignment w:val="bottom"/>
    </w:pPr>
  </w:style>
  <w:style w:type="paragraph" w:customStyle="1" w:styleId="xl62">
    <w:name w:val="xl62"/>
    <w:basedOn w:val="a5"/>
    <w:rsid w:val="00024D51"/>
    <w:pPr>
      <w:spacing w:before="100" w:beforeAutospacing="1" w:after="100" w:afterAutospacing="1"/>
      <w:textAlignment w:val="bottom"/>
    </w:pPr>
  </w:style>
  <w:style w:type="character" w:customStyle="1" w:styleId="fontstyle01">
    <w:name w:val="fontstyle01"/>
    <w:rsid w:val="00024D51"/>
    <w:rPr>
      <w:rFonts w:ascii="宋体" w:eastAsia="宋体" w:hAnsi="宋体" w:hint="eastAsia"/>
      <w:b w:val="0"/>
      <w:bCs w:val="0"/>
      <w:i w:val="0"/>
      <w:iCs w:val="0"/>
      <w:color w:val="000000"/>
      <w:sz w:val="22"/>
      <w:szCs w:val="22"/>
    </w:rPr>
  </w:style>
  <w:style w:type="character" w:customStyle="1" w:styleId="214">
    <w:name w:val="标题 2 字符1"/>
    <w:uiPriority w:val="9"/>
    <w:rsid w:val="00024D51"/>
    <w:rPr>
      <w:rFonts w:ascii="Cambria" w:eastAsia="宋体" w:hAnsi="Cambria" w:cs="Times New Roman"/>
      <w:b/>
      <w:bCs/>
      <w:sz w:val="32"/>
      <w:szCs w:val="32"/>
    </w:rPr>
  </w:style>
  <w:style w:type="paragraph" w:customStyle="1" w:styleId="affffffffff7">
    <w:name w:val="文字"/>
    <w:basedOn w:val="a5"/>
    <w:rsid w:val="00024D51"/>
    <w:pPr>
      <w:spacing w:afterLines="50" w:after="156" w:line="360" w:lineRule="auto"/>
      <w:ind w:firstLine="420"/>
      <w:jc w:val="both"/>
    </w:pPr>
    <w:rPr>
      <w:rFonts w:ascii="Times New Roman" w:hAnsi="Times New Roman" w:cs="Times New Roman"/>
    </w:rPr>
  </w:style>
  <w:style w:type="paragraph" w:customStyle="1" w:styleId="ly1">
    <w:name w:val="ly标题1"/>
    <w:basedOn w:val="1"/>
    <w:rsid w:val="00024D51"/>
    <w:pPr>
      <w:keepNext/>
      <w:keepLines/>
      <w:numPr>
        <w:numId w:val="0"/>
      </w:numPr>
      <w:spacing w:beforeLines="50" w:before="50" w:after="50"/>
      <w:jc w:val="center"/>
    </w:pPr>
    <w:rPr>
      <w:rFonts w:ascii="Times New Roman" w:eastAsia="黑体" w:hAnsi="Times New Roman" w:cs="Arial"/>
      <w:bCs w:val="0"/>
      <w:sz w:val="32"/>
      <w:szCs w:val="32"/>
    </w:rPr>
  </w:style>
  <w:style w:type="paragraph" w:customStyle="1" w:styleId="CharChar1CharCharCharCharCharCharCharCharCharCharCharCharCharCharCharCharCharChar">
    <w:name w:val="Char Char1 Char Char Char Char Char Char Char Char Char Char Char Char Char Char Char Char Char Char"/>
    <w:basedOn w:val="a5"/>
    <w:rsid w:val="00024D51"/>
    <w:pPr>
      <w:widowControl w:val="0"/>
      <w:spacing w:line="360" w:lineRule="auto"/>
      <w:ind w:firstLineChars="200" w:firstLine="200"/>
      <w:jc w:val="both"/>
    </w:pPr>
    <w:rPr>
      <w:kern w:val="2"/>
    </w:rPr>
  </w:style>
  <w:style w:type="character" w:customStyle="1" w:styleId="1Char1">
    <w:name w:val="标题 1 Char"/>
    <w:uiPriority w:val="9"/>
    <w:rsid w:val="00024D51"/>
    <w:rPr>
      <w:b/>
      <w:bCs/>
      <w:kern w:val="44"/>
      <w:sz w:val="44"/>
      <w:szCs w:val="44"/>
    </w:rPr>
  </w:style>
  <w:style w:type="character" w:customStyle="1" w:styleId="1fa">
    <w:name w:val="页脚 字符1"/>
    <w:uiPriority w:val="99"/>
    <w:rsid w:val="00024D51"/>
    <w:rPr>
      <w:rFonts w:ascii="Calibri" w:eastAsia="宋体" w:hAnsi="Calibri" w:cs="Times New Roman"/>
      <w:sz w:val="18"/>
      <w:szCs w:val="18"/>
    </w:rPr>
  </w:style>
  <w:style w:type="paragraph" w:customStyle="1" w:styleId="Char80">
    <w:name w:val="Char8"/>
    <w:basedOn w:val="a5"/>
    <w:autoRedefine/>
    <w:rsid w:val="00024D51"/>
    <w:pPr>
      <w:widowControl w:val="0"/>
      <w:tabs>
        <w:tab w:val="num" w:pos="840"/>
      </w:tabs>
      <w:ind w:left="840" w:hanging="420"/>
      <w:jc w:val="both"/>
    </w:pPr>
    <w:rPr>
      <w:rFonts w:ascii="Times New Roman" w:hAnsi="Times New Roman" w:cs="Times New Roman"/>
      <w:kern w:val="2"/>
    </w:rPr>
  </w:style>
  <w:style w:type="character" w:customStyle="1" w:styleId="Charfe">
    <w:name w:val="图表标题 Char"/>
    <w:link w:val="affffffffff8"/>
    <w:qFormat/>
    <w:rsid w:val="00024D51"/>
    <w:rPr>
      <w:b/>
      <w:sz w:val="24"/>
      <w:szCs w:val="28"/>
    </w:rPr>
  </w:style>
  <w:style w:type="paragraph" w:customStyle="1" w:styleId="affffffffff8">
    <w:name w:val="图表标题"/>
    <w:basedOn w:val="a5"/>
    <w:link w:val="Charfe"/>
    <w:qFormat/>
    <w:rsid w:val="00024D51"/>
    <w:pPr>
      <w:widowControl w:val="0"/>
      <w:spacing w:line="360" w:lineRule="auto"/>
      <w:jc w:val="center"/>
    </w:pPr>
    <w:rPr>
      <w:rFonts w:asciiTheme="minorHAnsi" w:eastAsiaTheme="minorEastAsia" w:hAnsiTheme="minorHAnsi" w:cstheme="minorBidi"/>
      <w:b/>
      <w:kern w:val="2"/>
      <w:szCs w:val="28"/>
    </w:rPr>
  </w:style>
  <w:style w:type="character" w:customStyle="1" w:styleId="Charfa">
    <w:name w:val="我的正文 Char"/>
    <w:link w:val="affffffffff1"/>
    <w:rsid w:val="00024D51"/>
    <w:rPr>
      <w:rFonts w:ascii="Times New Roman" w:eastAsia="宋体" w:hAnsi="Times New Roman" w:cs="Times New Roman"/>
      <w:sz w:val="28"/>
      <w:szCs w:val="24"/>
    </w:rPr>
  </w:style>
  <w:style w:type="character" w:customStyle="1" w:styleId="Chare">
    <w:name w:val="二级标题 Char"/>
    <w:link w:val="afffffff5"/>
    <w:rsid w:val="00024D51"/>
    <w:rPr>
      <w:rFonts w:ascii="Times New Roman" w:eastAsia="宋体" w:hAnsi="Times New Roman" w:cs="Times New Roman"/>
      <w:b/>
      <w:bCs/>
      <w:sz w:val="28"/>
      <w:szCs w:val="24"/>
    </w:rPr>
  </w:style>
  <w:style w:type="paragraph" w:customStyle="1" w:styleId="affffffffff9">
    <w:name w:val="常用表内标题样式"/>
    <w:basedOn w:val="a5"/>
    <w:rsid w:val="00024D51"/>
    <w:pPr>
      <w:spacing w:line="360" w:lineRule="auto"/>
      <w:jc w:val="center"/>
    </w:pPr>
    <w:rPr>
      <w:rFonts w:ascii="仿宋_GB2312" w:eastAsia="仿宋" w:hAnsiTheme="minorHAnsi"/>
      <w:b/>
      <w:bCs/>
      <w:szCs w:val="20"/>
    </w:rPr>
  </w:style>
  <w:style w:type="paragraph" w:customStyle="1" w:styleId="affffffffffa">
    <w:name w:val="常用表内正文样式"/>
    <w:basedOn w:val="a5"/>
    <w:rsid w:val="00024D51"/>
    <w:pPr>
      <w:widowControl w:val="0"/>
      <w:spacing w:line="360" w:lineRule="auto"/>
      <w:ind w:firstLineChars="200" w:firstLine="200"/>
      <w:textAlignment w:val="center"/>
    </w:pPr>
    <w:rPr>
      <w:rFonts w:ascii="仿宋_GB2312" w:eastAsia="仿宋" w:hAnsiTheme="minorHAnsi"/>
      <w:szCs w:val="20"/>
    </w:rPr>
  </w:style>
  <w:style w:type="paragraph" w:customStyle="1" w:styleId="0">
    <w:name w:val="正文0"/>
    <w:basedOn w:val="affffff6"/>
    <w:link w:val="0Char"/>
    <w:qFormat/>
    <w:rsid w:val="00024D51"/>
    <w:pPr>
      <w:autoSpaceDE w:val="0"/>
      <w:autoSpaceDN w:val="0"/>
      <w:spacing w:line="300" w:lineRule="auto"/>
      <w:ind w:firstLine="480"/>
    </w:pPr>
    <w:rPr>
      <w:rFonts w:ascii="Times New Roman" w:hAnsi="Times New Roman" w:cs="宋体"/>
      <w:color w:val="000000"/>
      <w:kern w:val="0"/>
      <w:sz w:val="24"/>
      <w:szCs w:val="24"/>
    </w:rPr>
  </w:style>
  <w:style w:type="character" w:customStyle="1" w:styleId="0Char">
    <w:name w:val="正文0 Char"/>
    <w:basedOn w:val="a7"/>
    <w:link w:val="0"/>
    <w:rsid w:val="00024D51"/>
    <w:rPr>
      <w:rFonts w:ascii="Times New Roman" w:eastAsia="宋体" w:hAnsi="Times New Roman" w:cs="宋体"/>
      <w:color w:val="000000"/>
      <w:kern w:val="0"/>
      <w:sz w:val="24"/>
      <w:szCs w:val="24"/>
    </w:rPr>
  </w:style>
  <w:style w:type="character" w:customStyle="1" w:styleId="affffff7">
    <w:name w:val="列表段落 字符"/>
    <w:basedOn w:val="a7"/>
    <w:link w:val="affffff6"/>
    <w:uiPriority w:val="99"/>
    <w:qFormat/>
    <w:rsid w:val="00024D51"/>
    <w:rPr>
      <w:rFonts w:ascii="Calibri" w:eastAsia="宋体" w:hAnsi="Calibri" w:cs="Times New Roman"/>
    </w:rPr>
  </w:style>
  <w:style w:type="character" w:customStyle="1" w:styleId="font91">
    <w:name w:val="font91"/>
    <w:rsid w:val="00024D51"/>
    <w:rPr>
      <w:rFonts w:ascii="宋体" w:eastAsia="宋体" w:hAnsi="宋体" w:cs="宋体" w:hint="eastAsia"/>
      <w:i w:val="0"/>
      <w:color w:val="000000"/>
      <w:sz w:val="21"/>
      <w:szCs w:val="21"/>
    </w:rPr>
  </w:style>
  <w:style w:type="character" w:customStyle="1" w:styleId="font141">
    <w:name w:val="font141"/>
    <w:rsid w:val="00024D51"/>
    <w:rPr>
      <w:rFonts w:ascii="Times New Roman" w:hAnsi="Times New Roman" w:cs="Times New Roman" w:hint="default"/>
      <w:i/>
      <w:color w:val="FF0000"/>
      <w:sz w:val="21"/>
      <w:szCs w:val="21"/>
    </w:rPr>
  </w:style>
  <w:style w:type="character" w:customStyle="1" w:styleId="Charf0">
    <w:name w:val="表名 Char"/>
    <w:link w:val="afffffffe"/>
    <w:rsid w:val="00024D51"/>
    <w:rPr>
      <w:rFonts w:ascii="黑体" w:eastAsia="黑体" w:hAnsi="Times New Roman" w:cs="Times New Roman"/>
      <w:b/>
      <w:kern w:val="0"/>
      <w:sz w:val="28"/>
      <w:szCs w:val="20"/>
    </w:rPr>
  </w:style>
  <w:style w:type="character" w:customStyle="1" w:styleId="title11">
    <w:name w:val="title11"/>
    <w:basedOn w:val="a7"/>
    <w:rsid w:val="00024D51"/>
  </w:style>
  <w:style w:type="character" w:customStyle="1" w:styleId="001CharCharChar">
    <w:name w:val="正文001 Char Char Char"/>
    <w:rsid w:val="00024D51"/>
    <w:rPr>
      <w:rFonts w:ascii="宋体" w:eastAsia="宋体" w:hAnsi="宋体" w:cs="宋体"/>
      <w:sz w:val="24"/>
      <w:lang w:val="en-US" w:eastAsia="zh-CN" w:bidi="ar-SA"/>
    </w:rPr>
  </w:style>
  <w:style w:type="character" w:customStyle="1" w:styleId="CharChara">
    <w:name w:val="表名 Char Char"/>
    <w:rsid w:val="00024D51"/>
    <w:rPr>
      <w:rFonts w:eastAsia="黑体"/>
      <w:kern w:val="2"/>
      <w:sz w:val="24"/>
      <w:lang w:bidi="ar-SA"/>
    </w:rPr>
  </w:style>
  <w:style w:type="character" w:customStyle="1" w:styleId="font81">
    <w:name w:val="font81"/>
    <w:rsid w:val="00024D51"/>
    <w:rPr>
      <w:rFonts w:ascii="Times New Roman" w:hAnsi="Times New Roman" w:cs="Times New Roman" w:hint="default"/>
      <w:i w:val="0"/>
      <w:color w:val="000000"/>
      <w:sz w:val="21"/>
      <w:szCs w:val="21"/>
    </w:rPr>
  </w:style>
  <w:style w:type="character" w:customStyle="1" w:styleId="Char3">
    <w:name w:val="表格 Char"/>
    <w:link w:val="afff7"/>
    <w:rsid w:val="00024D51"/>
    <w:rPr>
      <w:rFonts w:ascii="Arial" w:eastAsia="仿宋" w:hAnsi="Arial" w:cs="Times New Roman"/>
      <w:kern w:val="0"/>
      <w:szCs w:val="20"/>
    </w:rPr>
  </w:style>
  <w:style w:type="character" w:customStyle="1" w:styleId="001CharChar">
    <w:name w:val="正文001 Char Char"/>
    <w:rsid w:val="00024D51"/>
    <w:rPr>
      <w:rFonts w:eastAsia="宋体"/>
      <w:kern w:val="2"/>
      <w:sz w:val="24"/>
      <w:lang w:val="en-US" w:eastAsia="zh-CN" w:bidi="ar-SA"/>
    </w:rPr>
  </w:style>
  <w:style w:type="character" w:customStyle="1" w:styleId="font131">
    <w:name w:val="font131"/>
    <w:rsid w:val="00024D51"/>
    <w:rPr>
      <w:rFonts w:ascii="Times New Roman" w:hAnsi="Times New Roman" w:cs="Times New Roman" w:hint="default"/>
      <w:i/>
      <w:color w:val="000000"/>
      <w:sz w:val="21"/>
      <w:szCs w:val="21"/>
    </w:rPr>
  </w:style>
  <w:style w:type="character" w:customStyle="1" w:styleId="count4">
    <w:name w:val="count4"/>
    <w:basedOn w:val="a7"/>
    <w:rsid w:val="00024D51"/>
  </w:style>
  <w:style w:type="character" w:customStyle="1" w:styleId="7CharChar">
    <w:name w:val="标题 7 Char Char"/>
    <w:rsid w:val="00024D51"/>
    <w:rPr>
      <w:kern w:val="2"/>
      <w:sz w:val="24"/>
    </w:rPr>
  </w:style>
  <w:style w:type="paragraph" w:customStyle="1" w:styleId="21">
    <w:name w:val="专用2"/>
    <w:basedOn w:val="a5"/>
    <w:semiHidden/>
    <w:rsid w:val="00024D51"/>
    <w:pPr>
      <w:widowControl w:val="0"/>
      <w:numPr>
        <w:numId w:val="9"/>
      </w:numPr>
      <w:spacing w:line="360" w:lineRule="auto"/>
      <w:jc w:val="both"/>
    </w:pPr>
    <w:rPr>
      <w:rFonts w:ascii="Times New Roman" w:hAnsi="Times New Roman" w:cs="Times New Roman"/>
      <w:kern w:val="2"/>
      <w:szCs w:val="20"/>
    </w:rPr>
  </w:style>
  <w:style w:type="paragraph" w:customStyle="1" w:styleId="album-div1">
    <w:name w:val="album-div1"/>
    <w:basedOn w:val="a5"/>
    <w:rsid w:val="00024D51"/>
    <w:pPr>
      <w:shd w:val="clear" w:color="auto" w:fill="FFFFFF"/>
      <w:spacing w:before="100" w:beforeAutospacing="1" w:after="100" w:afterAutospacing="1"/>
    </w:pPr>
  </w:style>
  <w:style w:type="paragraph" w:customStyle="1" w:styleId="CharCharCharCharCharCharCharCharCharCharCharCharCharCharCharCharCharCharChar">
    <w:name w:val="Char Char Char Char Char Char Char Char Char Char Char Char Char Char Char Char Char Char Char"/>
    <w:basedOn w:val="a5"/>
    <w:semiHidden/>
    <w:rsid w:val="00024D51"/>
    <w:pPr>
      <w:widowControl w:val="0"/>
      <w:jc w:val="both"/>
    </w:pPr>
    <w:rPr>
      <w:rFonts w:ascii="Times New Roman" w:hAnsi="Times New Roman" w:cs="Times New Roman"/>
      <w:kern w:val="2"/>
      <w:sz w:val="21"/>
    </w:rPr>
  </w:style>
  <w:style w:type="paragraph" w:customStyle="1" w:styleId="p15">
    <w:name w:val="p15"/>
    <w:basedOn w:val="a5"/>
    <w:rsid w:val="00024D51"/>
    <w:pPr>
      <w:spacing w:before="60" w:line="420" w:lineRule="atLeast"/>
      <w:ind w:firstLine="482"/>
    </w:pPr>
    <w:rPr>
      <w:rFonts w:ascii="Arial" w:hAnsi="Arial" w:cs="Arial"/>
    </w:rPr>
  </w:style>
  <w:style w:type="paragraph" w:customStyle="1" w:styleId="30">
    <w:name w:val="专用3"/>
    <w:basedOn w:val="a5"/>
    <w:semiHidden/>
    <w:rsid w:val="00024D51"/>
    <w:pPr>
      <w:widowControl w:val="0"/>
      <w:numPr>
        <w:ilvl w:val="1"/>
        <w:numId w:val="9"/>
      </w:numPr>
      <w:tabs>
        <w:tab w:val="left" w:pos="1331"/>
      </w:tabs>
      <w:spacing w:line="360" w:lineRule="auto"/>
      <w:ind w:firstLine="0"/>
      <w:jc w:val="both"/>
    </w:pPr>
    <w:rPr>
      <w:rFonts w:ascii="Times New Roman" w:hAnsi="Times New Roman" w:cs="Times New Roman"/>
      <w:kern w:val="2"/>
      <w:szCs w:val="20"/>
    </w:rPr>
  </w:style>
  <w:style w:type="paragraph" w:customStyle="1" w:styleId="1fb">
    <w:name w:val="列出段落1"/>
    <w:uiPriority w:val="34"/>
    <w:qFormat/>
    <w:rsid w:val="00024D51"/>
    <w:pPr>
      <w:ind w:firstLineChars="200" w:firstLine="420"/>
    </w:pPr>
    <w:rPr>
      <w:rFonts w:ascii="Times New Roman" w:eastAsia="宋体" w:hAnsi="Times New Roman" w:cs="Times New Roman"/>
      <w:kern w:val="0"/>
      <w:sz w:val="20"/>
      <w:szCs w:val="20"/>
    </w:rPr>
  </w:style>
  <w:style w:type="paragraph" w:customStyle="1" w:styleId="affffffffffb">
    <w:name w:val="小节标题"/>
    <w:basedOn w:val="a5"/>
    <w:next w:val="a5"/>
    <w:rsid w:val="00024D51"/>
    <w:pPr>
      <w:spacing w:before="175" w:after="102" w:line="1213" w:lineRule="atLeast"/>
      <w:jc w:val="both"/>
      <w:textAlignment w:val="baseline"/>
    </w:pPr>
    <w:rPr>
      <w:rFonts w:ascii="Times New Roman" w:eastAsia="黑体" w:hAnsi="Times New Roman" w:cs="Times New Roman"/>
      <w:sz w:val="21"/>
      <w:szCs w:val="20"/>
    </w:rPr>
  </w:style>
  <w:style w:type="paragraph" w:customStyle="1" w:styleId="-">
    <w:name w:val="正文-吴"/>
    <w:next w:val="a5"/>
    <w:rsid w:val="00024D51"/>
    <w:pPr>
      <w:spacing w:line="360" w:lineRule="auto"/>
      <w:ind w:firstLineChars="200" w:firstLine="200"/>
    </w:pPr>
    <w:rPr>
      <w:rFonts w:ascii="Times New Roman" w:eastAsia="宋体" w:hAnsi="Times New Roman" w:cs="Times New Roman"/>
      <w:sz w:val="24"/>
      <w:szCs w:val="24"/>
    </w:rPr>
  </w:style>
  <w:style w:type="paragraph" w:customStyle="1" w:styleId="new">
    <w:name w:val="new样式"/>
    <w:basedOn w:val="a5"/>
    <w:link w:val="newChar"/>
    <w:qFormat/>
    <w:rsid w:val="00024D51"/>
    <w:pPr>
      <w:widowControl w:val="0"/>
      <w:spacing w:line="300" w:lineRule="auto"/>
      <w:ind w:firstLineChars="200" w:firstLine="200"/>
      <w:jc w:val="both"/>
    </w:pPr>
    <w:rPr>
      <w:rFonts w:ascii="Times New Roman" w:hAnsi="Times New Roman" w:cs="Times New Roman"/>
      <w:kern w:val="2"/>
      <w:sz w:val="21"/>
      <w:szCs w:val="22"/>
    </w:rPr>
  </w:style>
  <w:style w:type="character" w:customStyle="1" w:styleId="newChar">
    <w:name w:val="new样式 Char"/>
    <w:link w:val="new"/>
    <w:rsid w:val="00024D51"/>
    <w:rPr>
      <w:rFonts w:ascii="Times New Roman" w:eastAsia="宋体" w:hAnsi="Times New Roman" w:cs="Times New Roman"/>
    </w:rPr>
  </w:style>
  <w:style w:type="paragraph" w:customStyle="1" w:styleId="00">
    <w:name w:val="表头0"/>
    <w:basedOn w:val="affffff6"/>
    <w:link w:val="0Char0"/>
    <w:qFormat/>
    <w:rsid w:val="00024D51"/>
    <w:pPr>
      <w:autoSpaceDE w:val="0"/>
      <w:autoSpaceDN w:val="0"/>
      <w:spacing w:line="300" w:lineRule="auto"/>
      <w:ind w:firstLineChars="0" w:firstLine="0"/>
      <w:jc w:val="center"/>
    </w:pPr>
    <w:rPr>
      <w:b/>
      <w:szCs w:val="21"/>
    </w:rPr>
  </w:style>
  <w:style w:type="character" w:customStyle="1" w:styleId="0Char0">
    <w:name w:val="表头0 Char"/>
    <w:basedOn w:val="affffff7"/>
    <w:link w:val="00"/>
    <w:rsid w:val="00024D51"/>
    <w:rPr>
      <w:rFonts w:ascii="Calibri" w:eastAsia="宋体" w:hAnsi="Calibri" w:cs="Times New Roman"/>
      <w:b/>
      <w:szCs w:val="21"/>
    </w:rPr>
  </w:style>
  <w:style w:type="paragraph" w:styleId="affffffffffc">
    <w:name w:val="Subtitle"/>
    <w:basedOn w:val="a5"/>
    <w:next w:val="a5"/>
    <w:link w:val="affffffffffd"/>
    <w:qFormat/>
    <w:rsid w:val="00024D51"/>
    <w:pPr>
      <w:widowControl w:val="0"/>
      <w:spacing w:before="240" w:after="60" w:line="312" w:lineRule="auto"/>
      <w:jc w:val="center"/>
      <w:outlineLvl w:val="1"/>
    </w:pPr>
    <w:rPr>
      <w:rFonts w:asciiTheme="majorHAnsi" w:hAnsiTheme="majorHAnsi" w:cstheme="majorBidi"/>
      <w:b/>
      <w:bCs/>
      <w:kern w:val="28"/>
      <w:sz w:val="32"/>
      <w:szCs w:val="32"/>
    </w:rPr>
  </w:style>
  <w:style w:type="character" w:customStyle="1" w:styleId="affffffffffd">
    <w:name w:val="副标题 字符"/>
    <w:basedOn w:val="a7"/>
    <w:link w:val="affffffffffc"/>
    <w:rsid w:val="00024D51"/>
    <w:rPr>
      <w:rFonts w:asciiTheme="majorHAnsi" w:eastAsia="宋体" w:hAnsiTheme="majorHAnsi" w:cstheme="majorBidi"/>
      <w:b/>
      <w:bCs/>
      <w:kern w:val="28"/>
      <w:sz w:val="32"/>
      <w:szCs w:val="32"/>
    </w:rPr>
  </w:style>
  <w:style w:type="character" w:customStyle="1" w:styleId="affffffffffe">
    <w:name w:val="表头 字符"/>
    <w:rsid w:val="00024D51"/>
    <w:rPr>
      <w:rFonts w:ascii="Times New Roman" w:eastAsia="宋体" w:hAnsi="Times New Roman" w:cs="Times New Roman"/>
      <w:b/>
      <w:szCs w:val="24"/>
    </w:rPr>
  </w:style>
  <w:style w:type="paragraph" w:customStyle="1" w:styleId="afffffffffff">
    <w:name w:val="表下正文"/>
    <w:basedOn w:val="a5"/>
    <w:link w:val="afffffffffff0"/>
    <w:qFormat/>
    <w:rsid w:val="00024D51"/>
    <w:pPr>
      <w:widowControl w:val="0"/>
      <w:spacing w:beforeLines="50" w:line="360" w:lineRule="auto"/>
      <w:ind w:firstLineChars="200" w:firstLine="200"/>
    </w:pPr>
    <w:rPr>
      <w:rFonts w:ascii="Times New Roman" w:hAnsi="Times New Roman" w:cs="Times New Roman"/>
    </w:rPr>
  </w:style>
  <w:style w:type="character" w:customStyle="1" w:styleId="2f6">
    <w:name w:val="表格2 字符"/>
    <w:basedOn w:val="a7"/>
    <w:link w:val="2f5"/>
    <w:rsid w:val="00024D51"/>
    <w:rPr>
      <w:rFonts w:ascii="Times New Roman" w:eastAsia="宋体" w:hAnsi="Times New Roman" w:cs="Times New Roman"/>
      <w:szCs w:val="21"/>
    </w:rPr>
  </w:style>
  <w:style w:type="character" w:customStyle="1" w:styleId="afffffffffff0">
    <w:name w:val="表下正文 字符"/>
    <w:link w:val="afffffffffff"/>
    <w:rsid w:val="00024D51"/>
    <w:rPr>
      <w:rFonts w:ascii="Times New Roman" w:eastAsia="宋体" w:hAnsi="Times New Roman" w:cs="Times New Roman"/>
      <w:kern w:val="0"/>
      <w:sz w:val="24"/>
      <w:szCs w:val="24"/>
    </w:rPr>
  </w:style>
  <w:style w:type="paragraph" w:customStyle="1" w:styleId="afffffffffff1">
    <w:name w:val="图表格式"/>
    <w:basedOn w:val="a5"/>
    <w:link w:val="Charff"/>
    <w:qFormat/>
    <w:rsid w:val="00024D51"/>
    <w:pPr>
      <w:widowControl w:val="0"/>
      <w:adjustRightInd w:val="0"/>
      <w:snapToGrid w:val="0"/>
      <w:jc w:val="center"/>
    </w:pPr>
    <w:rPr>
      <w:rFonts w:ascii="Times New Roman" w:hAnsi="Times New Roman" w:cs="Times New Roman"/>
      <w:b/>
      <w:kern w:val="2"/>
      <w:sz w:val="21"/>
      <w:szCs w:val="21"/>
    </w:rPr>
  </w:style>
  <w:style w:type="character" w:customStyle="1" w:styleId="Charff">
    <w:name w:val="图表格式 Char"/>
    <w:link w:val="afffffffffff1"/>
    <w:rsid w:val="00024D51"/>
    <w:rPr>
      <w:rFonts w:ascii="Times New Roman" w:eastAsia="宋体" w:hAnsi="Times New Roman" w:cs="Times New Roman"/>
      <w:b/>
      <w:szCs w:val="21"/>
    </w:rPr>
  </w:style>
  <w:style w:type="paragraph" w:customStyle="1" w:styleId="45">
    <w:name w:val="4标题"/>
    <w:basedOn w:val="a5"/>
    <w:link w:val="46"/>
    <w:rsid w:val="00024D51"/>
    <w:pPr>
      <w:widowControl w:val="0"/>
      <w:spacing w:line="360" w:lineRule="auto"/>
      <w:outlineLvl w:val="3"/>
    </w:pPr>
    <w:rPr>
      <w:rFonts w:ascii="Times New Roman" w:hAnsi="Times New Roman" w:cs="Times New Roman"/>
      <w:b/>
      <w:color w:val="000000"/>
      <w:kern w:val="2"/>
    </w:rPr>
  </w:style>
  <w:style w:type="character" w:customStyle="1" w:styleId="46">
    <w:name w:val="4标题 字符"/>
    <w:link w:val="45"/>
    <w:rsid w:val="00024D51"/>
    <w:rPr>
      <w:rFonts w:ascii="Times New Roman" w:eastAsia="宋体" w:hAnsi="Times New Roman" w:cs="Times New Roman"/>
      <w:b/>
      <w:color w:val="000000"/>
      <w:sz w:val="24"/>
      <w:szCs w:val="24"/>
    </w:rPr>
  </w:style>
  <w:style w:type="paragraph" w:styleId="afffffffffff2">
    <w:name w:val="List Number"/>
    <w:basedOn w:val="a5"/>
    <w:unhideWhenUsed/>
    <w:rsid w:val="00024D51"/>
    <w:pPr>
      <w:widowControl w:val="0"/>
      <w:spacing w:line="360" w:lineRule="auto"/>
      <w:contextualSpacing/>
      <w:jc w:val="both"/>
    </w:pPr>
    <w:rPr>
      <w:rFonts w:ascii="Times New Roman" w:hAnsi="Times New Roman" w:cstheme="minorBidi"/>
      <w:kern w:val="2"/>
      <w:szCs w:val="22"/>
    </w:rPr>
  </w:style>
  <w:style w:type="numbering" w:customStyle="1" w:styleId="80">
    <w:name w:val="样式8"/>
    <w:uiPriority w:val="99"/>
    <w:rsid w:val="00024D51"/>
    <w:pPr>
      <w:numPr>
        <w:numId w:val="10"/>
      </w:numPr>
    </w:pPr>
  </w:style>
  <w:style w:type="numbering" w:customStyle="1" w:styleId="90">
    <w:name w:val="样式9"/>
    <w:uiPriority w:val="99"/>
    <w:rsid w:val="00024D51"/>
    <w:pPr>
      <w:numPr>
        <w:numId w:val="11"/>
      </w:numPr>
    </w:pPr>
  </w:style>
  <w:style w:type="paragraph" w:customStyle="1" w:styleId="3f">
    <w:name w:val="3标题"/>
    <w:basedOn w:val="a5"/>
    <w:link w:val="3f0"/>
    <w:rsid w:val="00024D51"/>
    <w:pPr>
      <w:keepNext/>
      <w:keepLines/>
      <w:widowControl w:val="0"/>
      <w:snapToGrid w:val="0"/>
      <w:spacing w:line="360" w:lineRule="auto"/>
      <w:outlineLvl w:val="2"/>
    </w:pPr>
    <w:rPr>
      <w:rFonts w:ascii="Times New Roman" w:hAnsi="Times New Roman" w:cs="Times New Roman"/>
      <w:b/>
      <w:bCs/>
      <w:kern w:val="44"/>
      <w:szCs w:val="44"/>
    </w:rPr>
  </w:style>
  <w:style w:type="character" w:customStyle="1" w:styleId="3f0">
    <w:name w:val="3标题 字符"/>
    <w:basedOn w:val="a7"/>
    <w:link w:val="3f"/>
    <w:rsid w:val="00024D51"/>
    <w:rPr>
      <w:rFonts w:ascii="Times New Roman" w:eastAsia="宋体" w:hAnsi="Times New Roman" w:cs="Times New Roman"/>
      <w:b/>
      <w:bCs/>
      <w:kern w:val="44"/>
      <w:sz w:val="24"/>
      <w:szCs w:val="44"/>
    </w:rPr>
  </w:style>
  <w:style w:type="paragraph" w:customStyle="1" w:styleId="afffffffffff3">
    <w:name w:val="表格字体"/>
    <w:basedOn w:val="a5"/>
    <w:link w:val="Charff0"/>
    <w:qFormat/>
    <w:rsid w:val="00024D51"/>
    <w:pPr>
      <w:widowControl w:val="0"/>
      <w:adjustRightInd w:val="0"/>
      <w:snapToGrid w:val="0"/>
      <w:jc w:val="center"/>
    </w:pPr>
    <w:rPr>
      <w:rFonts w:ascii="Times New Roman" w:hAnsi="Times New Roman" w:cs="Times New Roman"/>
      <w:kern w:val="2"/>
      <w:sz w:val="21"/>
      <w:szCs w:val="21"/>
    </w:rPr>
  </w:style>
  <w:style w:type="character" w:customStyle="1" w:styleId="Charff0">
    <w:name w:val="表格字体 Char"/>
    <w:link w:val="afffffffffff3"/>
    <w:rsid w:val="00024D51"/>
    <w:rPr>
      <w:rFonts w:ascii="Times New Roman" w:eastAsia="宋体" w:hAnsi="Times New Roman" w:cs="Times New Roman"/>
      <w:szCs w:val="21"/>
    </w:rPr>
  </w:style>
  <w:style w:type="numbering" w:customStyle="1" w:styleId="10">
    <w:name w:val="样式10"/>
    <w:uiPriority w:val="99"/>
    <w:rsid w:val="00024D51"/>
    <w:pPr>
      <w:numPr>
        <w:numId w:val="12"/>
      </w:numPr>
    </w:pPr>
  </w:style>
  <w:style w:type="numbering" w:customStyle="1" w:styleId="11">
    <w:name w:val="样式11"/>
    <w:uiPriority w:val="99"/>
    <w:rsid w:val="00024D51"/>
    <w:pPr>
      <w:numPr>
        <w:numId w:val="13"/>
      </w:numPr>
    </w:pPr>
  </w:style>
  <w:style w:type="numbering" w:customStyle="1" w:styleId="12">
    <w:name w:val="样式12"/>
    <w:uiPriority w:val="99"/>
    <w:rsid w:val="00024D51"/>
    <w:pPr>
      <w:numPr>
        <w:numId w:val="14"/>
      </w:numPr>
    </w:pPr>
  </w:style>
  <w:style w:type="paragraph" w:customStyle="1" w:styleId="xl114">
    <w:name w:val="xl114"/>
    <w:basedOn w:val="a5"/>
    <w:rsid w:val="00024D51"/>
    <w:pPr>
      <w:pBdr>
        <w:left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5">
    <w:name w:val="xl115"/>
    <w:basedOn w:val="a5"/>
    <w:rsid w:val="00024D51"/>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numbering" w:customStyle="1" w:styleId="13">
    <w:name w:val="样式13"/>
    <w:uiPriority w:val="99"/>
    <w:rsid w:val="00024D51"/>
    <w:pPr>
      <w:numPr>
        <w:numId w:val="15"/>
      </w:numPr>
    </w:pPr>
  </w:style>
  <w:style w:type="numbering" w:customStyle="1" w:styleId="14">
    <w:name w:val="样式14"/>
    <w:uiPriority w:val="99"/>
    <w:rsid w:val="00024D51"/>
    <w:pPr>
      <w:numPr>
        <w:numId w:val="18"/>
      </w:numPr>
    </w:pPr>
  </w:style>
  <w:style w:type="paragraph" w:customStyle="1" w:styleId="2013M01">
    <w:name w:val="样式 预案正文（2013M01) + 蓝色"/>
    <w:basedOn w:val="a5"/>
    <w:link w:val="2013M01CharChar"/>
    <w:rsid w:val="00024D51"/>
    <w:pPr>
      <w:widowControl w:val="0"/>
      <w:spacing w:line="360" w:lineRule="auto"/>
      <w:ind w:firstLineChars="200" w:firstLine="560"/>
      <w:jc w:val="both"/>
    </w:pPr>
    <w:rPr>
      <w:rFonts w:ascii="Times New Roman" w:eastAsia="仿宋_GB2312" w:hAnsi="Times New Roman" w:cs="Times New Roman"/>
      <w:color w:val="0000FF"/>
      <w:kern w:val="2"/>
      <w:sz w:val="28"/>
    </w:rPr>
  </w:style>
  <w:style w:type="character" w:customStyle="1" w:styleId="2013M01CharChar">
    <w:name w:val="样式 预案正文（2013M01) + 蓝色 Char Char"/>
    <w:link w:val="2013M01"/>
    <w:rsid w:val="00024D51"/>
    <w:rPr>
      <w:rFonts w:ascii="Times New Roman" w:eastAsia="仿宋_GB2312" w:hAnsi="Times New Roman" w:cs="Times New Roman"/>
      <w:color w:val="0000FF"/>
      <w:sz w:val="28"/>
      <w:szCs w:val="24"/>
    </w:rPr>
  </w:style>
  <w:style w:type="paragraph" w:customStyle="1" w:styleId="220">
    <w:name w:val="样式 样式 首行缩进:  2 字符 + 首行缩进:  2 字符"/>
    <w:basedOn w:val="a5"/>
    <w:rsid w:val="00024D51"/>
    <w:pPr>
      <w:widowControl w:val="0"/>
      <w:numPr>
        <w:numId w:val="16"/>
      </w:numPr>
      <w:adjustRightInd w:val="0"/>
      <w:snapToGrid w:val="0"/>
      <w:spacing w:beforeLines="50" w:line="312" w:lineRule="auto"/>
      <w:ind w:firstLineChars="200" w:firstLine="200"/>
      <w:jc w:val="both"/>
    </w:pPr>
    <w:rPr>
      <w:rFonts w:asciiTheme="minorHAnsi" w:eastAsia="华文中宋" w:hAnsiTheme="minorHAnsi"/>
      <w:szCs w:val="22"/>
    </w:rPr>
  </w:style>
  <w:style w:type="character" w:customStyle="1" w:styleId="afff">
    <w:name w:val="题注 字符"/>
    <w:aliases w:val="常用表格题注 字符"/>
    <w:basedOn w:val="a7"/>
    <w:link w:val="affe"/>
    <w:uiPriority w:val="35"/>
    <w:qFormat/>
    <w:rsid w:val="00024D51"/>
    <w:rPr>
      <w:rFonts w:ascii="Times New Roman" w:eastAsia="仿宋" w:hAnsi="Times New Roman" w:cs="Times New Roman"/>
      <w:b/>
      <w:szCs w:val="20"/>
    </w:rPr>
  </w:style>
  <w:style w:type="paragraph" w:customStyle="1" w:styleId="-0">
    <w:name w:val="题注-表格"/>
    <w:basedOn w:val="affe"/>
    <w:link w:val="-Char"/>
    <w:autoRedefine/>
    <w:qFormat/>
    <w:rsid w:val="00024D51"/>
    <w:pPr>
      <w:widowControl/>
      <w:adjustRightInd w:val="0"/>
      <w:snapToGrid w:val="0"/>
    </w:pPr>
  </w:style>
  <w:style w:type="character" w:customStyle="1" w:styleId="-Char">
    <w:name w:val="题注-表格 Char"/>
    <w:basedOn w:val="afff"/>
    <w:link w:val="-0"/>
    <w:rsid w:val="00024D51"/>
    <w:rPr>
      <w:rFonts w:ascii="Times New Roman" w:eastAsia="仿宋" w:hAnsi="Times New Roman" w:cs="Times New Roman"/>
      <w:b/>
      <w:szCs w:val="20"/>
    </w:rPr>
  </w:style>
  <w:style w:type="paragraph" w:customStyle="1" w:styleId="1-bestwa">
    <w:name w:val="1级标题-bestwa"/>
    <w:next w:val="a5"/>
    <w:autoRedefine/>
    <w:rsid w:val="00024D51"/>
    <w:pPr>
      <w:numPr>
        <w:numId w:val="17"/>
      </w:numPr>
      <w:adjustRightInd w:val="0"/>
      <w:snapToGrid w:val="0"/>
      <w:spacing w:line="360" w:lineRule="auto"/>
      <w:jc w:val="center"/>
      <w:outlineLvl w:val="0"/>
    </w:pPr>
    <w:rPr>
      <w:rFonts w:ascii="宋体" w:eastAsia="宋体" w:hAnsi="宋体" w:cs="Times New Roman"/>
      <w:bCs/>
      <w:kern w:val="44"/>
      <w:sz w:val="32"/>
      <w:szCs w:val="24"/>
    </w:rPr>
  </w:style>
  <w:style w:type="paragraph" w:customStyle="1" w:styleId="5-bestwa">
    <w:name w:val="5级标题-bestwa技术"/>
    <w:basedOn w:val="a5"/>
    <w:autoRedefine/>
    <w:rsid w:val="00024D51"/>
    <w:pPr>
      <w:numPr>
        <w:ilvl w:val="4"/>
        <w:numId w:val="17"/>
      </w:numPr>
      <w:tabs>
        <w:tab w:val="left" w:pos="0"/>
      </w:tabs>
      <w:autoSpaceDE w:val="0"/>
      <w:autoSpaceDN w:val="0"/>
      <w:adjustRightInd w:val="0"/>
      <w:snapToGrid w:val="0"/>
      <w:spacing w:beforeLines="50" w:line="360" w:lineRule="auto"/>
      <w:outlineLvl w:val="4"/>
    </w:pPr>
    <w:rPr>
      <w:rFonts w:cstheme="minorBidi"/>
      <w:kern w:val="44"/>
    </w:rPr>
  </w:style>
  <w:style w:type="character" w:customStyle="1" w:styleId="bceerChar">
    <w:name w:val="图题bceer Char"/>
    <w:link w:val="bceer"/>
    <w:rsid w:val="00024D51"/>
    <w:rPr>
      <w:rFonts w:cs="Arial"/>
      <w:b/>
      <w:szCs w:val="24"/>
    </w:rPr>
  </w:style>
  <w:style w:type="character" w:customStyle="1" w:styleId="Charff1">
    <w:name w:val="图片 Char"/>
    <w:link w:val="afffffffffff4"/>
    <w:rsid w:val="00024D51"/>
    <w:rPr>
      <w:rFonts w:ascii="Arial" w:hAnsi="Arial" w:cs="Arial"/>
      <w:sz w:val="24"/>
    </w:rPr>
  </w:style>
  <w:style w:type="paragraph" w:customStyle="1" w:styleId="afffffffffff4">
    <w:name w:val="图片"/>
    <w:basedOn w:val="a5"/>
    <w:next w:val="a5"/>
    <w:link w:val="Charff1"/>
    <w:qFormat/>
    <w:rsid w:val="00024D51"/>
    <w:pPr>
      <w:spacing w:line="276" w:lineRule="auto"/>
      <w:jc w:val="center"/>
    </w:pPr>
    <w:rPr>
      <w:rFonts w:ascii="Arial" w:eastAsiaTheme="minorEastAsia" w:hAnsi="Arial" w:cs="Arial"/>
      <w:kern w:val="2"/>
      <w:szCs w:val="22"/>
    </w:rPr>
  </w:style>
  <w:style w:type="paragraph" w:customStyle="1" w:styleId="bceer">
    <w:name w:val="图题bceer"/>
    <w:basedOn w:val="affe"/>
    <w:next w:val="a5"/>
    <w:link w:val="bceerChar"/>
    <w:qFormat/>
    <w:rsid w:val="00024D51"/>
    <w:pPr>
      <w:keepLines/>
      <w:widowControl/>
      <w:numPr>
        <w:ilvl w:val="6"/>
        <w:numId w:val="1"/>
      </w:numPr>
      <w:spacing w:beforeLines="50" w:before="50" w:afterLines="50" w:after="50"/>
    </w:pPr>
    <w:rPr>
      <w:rFonts w:asciiTheme="minorHAnsi" w:eastAsiaTheme="minorEastAsia" w:hAnsiTheme="minorHAnsi" w:cs="Arial"/>
      <w:szCs w:val="24"/>
    </w:rPr>
  </w:style>
  <w:style w:type="character" w:customStyle="1" w:styleId="Charff2">
    <w:name w:val="正文文字 Char"/>
    <w:rsid w:val="00024D51"/>
    <w:rPr>
      <w:rFonts w:ascii="Times New Roman" w:eastAsia="Arial" w:hAnsi="Times New Roman"/>
      <w:sz w:val="24"/>
      <w:szCs w:val="24"/>
    </w:rPr>
  </w:style>
  <w:style w:type="character" w:customStyle="1" w:styleId="del-btn1">
    <w:name w:val="del-btn1"/>
    <w:basedOn w:val="a7"/>
    <w:rsid w:val="00024D51"/>
  </w:style>
  <w:style w:type="character" w:customStyle="1" w:styleId="bceerChar0">
    <w:name w:val="表题 bceer Char"/>
    <w:link w:val="bceer0"/>
    <w:rsid w:val="00024D51"/>
    <w:rPr>
      <w:b/>
      <w:szCs w:val="24"/>
    </w:rPr>
  </w:style>
  <w:style w:type="paragraph" w:customStyle="1" w:styleId="bceer0">
    <w:name w:val="表题 bceer"/>
    <w:basedOn w:val="affe"/>
    <w:next w:val="a5"/>
    <w:link w:val="bceerChar0"/>
    <w:qFormat/>
    <w:rsid w:val="00024D51"/>
    <w:pPr>
      <w:keepNext/>
      <w:widowControl/>
      <w:spacing w:beforeLines="50" w:before="50" w:afterLines="50" w:after="50" w:line="240" w:lineRule="auto"/>
    </w:pPr>
    <w:rPr>
      <w:rFonts w:asciiTheme="minorHAnsi" w:eastAsiaTheme="minorEastAsia" w:hAnsiTheme="minorHAnsi" w:cstheme="minorBidi"/>
      <w:szCs w:val="24"/>
    </w:rPr>
  </w:style>
  <w:style w:type="paragraph" w:customStyle="1" w:styleId="TableParagraph">
    <w:name w:val="Table Paragraph"/>
    <w:basedOn w:val="a5"/>
    <w:uiPriority w:val="1"/>
    <w:qFormat/>
    <w:rsid w:val="00024D51"/>
    <w:pPr>
      <w:widowControl w:val="0"/>
    </w:pPr>
    <w:rPr>
      <w:rFonts w:ascii="Calibri" w:hAnsi="Calibri" w:cs="Times New Roman"/>
      <w:sz w:val="22"/>
      <w:szCs w:val="22"/>
      <w:lang w:eastAsia="en-US"/>
    </w:rPr>
  </w:style>
  <w:style w:type="character" w:customStyle="1" w:styleId="unnamed1">
    <w:name w:val="unnamed1"/>
    <w:basedOn w:val="a7"/>
    <w:rsid w:val="00024D51"/>
  </w:style>
  <w:style w:type="character" w:customStyle="1" w:styleId="CommentSubjectChar1">
    <w:name w:val="Comment Subject Char1"/>
    <w:semiHidden/>
    <w:rsid w:val="00024D51"/>
    <w:rPr>
      <w:rFonts w:ascii="Calibri" w:eastAsia="宋体" w:hAnsi="Calibri"/>
      <w:b/>
      <w:bCs/>
      <w:kern w:val="2"/>
      <w:sz w:val="21"/>
      <w:szCs w:val="22"/>
      <w:lang w:val="en-US" w:eastAsia="zh-CN" w:bidi="ar-SA"/>
    </w:rPr>
  </w:style>
  <w:style w:type="character" w:customStyle="1" w:styleId="yei-CharChar">
    <w:name w:val="yei-正文 Char Char"/>
    <w:link w:val="yei-"/>
    <w:locked/>
    <w:rsid w:val="00024D51"/>
    <w:rPr>
      <w:sz w:val="24"/>
    </w:rPr>
  </w:style>
  <w:style w:type="character" w:customStyle="1" w:styleId="color-m1">
    <w:name w:val="color-m1"/>
    <w:rsid w:val="00024D51"/>
    <w:rPr>
      <w:color w:val="333333"/>
    </w:rPr>
  </w:style>
  <w:style w:type="character" w:customStyle="1" w:styleId="CharCharCharCharCharChar">
    <w:name w:val="正文（首行缩进两字） Char Char Char Char Char Char"/>
    <w:rsid w:val="00024D51"/>
    <w:rPr>
      <w:rFonts w:ascii="Times New Roman" w:hAnsi="Times New Roman"/>
      <w:sz w:val="24"/>
    </w:rPr>
  </w:style>
  <w:style w:type="character" w:customStyle="1" w:styleId="afffffffffff5">
    <w:name w:val="明显引用 字符"/>
    <w:link w:val="afffffffffff6"/>
    <w:uiPriority w:val="30"/>
    <w:rsid w:val="00024D51"/>
    <w:rPr>
      <w:b/>
      <w:bCs/>
      <w:i/>
      <w:iCs/>
      <w:color w:val="4F81BD"/>
    </w:rPr>
  </w:style>
  <w:style w:type="character" w:styleId="afffffffffff7">
    <w:name w:val="Subtle Reference"/>
    <w:uiPriority w:val="31"/>
    <w:qFormat/>
    <w:rsid w:val="00024D51"/>
    <w:rPr>
      <w:smallCaps/>
      <w:color w:val="C0504D"/>
      <w:u w:val="single"/>
    </w:rPr>
  </w:style>
  <w:style w:type="character" w:customStyle="1" w:styleId="Char30">
    <w:name w:val="正文缩进 Char3"/>
    <w:rsid w:val="00024D51"/>
    <w:rPr>
      <w:rFonts w:ascii="Times New Roman" w:hAnsi="Times New Roman"/>
      <w:sz w:val="24"/>
    </w:rPr>
  </w:style>
  <w:style w:type="character" w:customStyle="1" w:styleId="101Char">
    <w:name w:val="样式 左 首行缩进:  1.01 厘米 Char"/>
    <w:rsid w:val="00024D51"/>
    <w:rPr>
      <w:rFonts w:eastAsia="宋体" w:cs="宋体"/>
      <w:kern w:val="2"/>
      <w:sz w:val="26"/>
      <w:szCs w:val="26"/>
      <w:lang w:val="en-US" w:eastAsia="zh-CN" w:bidi="ar-SA"/>
    </w:rPr>
  </w:style>
  <w:style w:type="character" w:customStyle="1" w:styleId="Charff3">
    <w:name w:val="无间隔 Char"/>
    <w:link w:val="1fc"/>
    <w:uiPriority w:val="1"/>
    <w:rsid w:val="00024D51"/>
    <w:rPr>
      <w:rFonts w:ascii="Arial" w:hAnsi="Arial"/>
      <w:color w:val="000000"/>
      <w:sz w:val="24"/>
    </w:rPr>
  </w:style>
  <w:style w:type="character" w:customStyle="1" w:styleId="HTMLChar1">
    <w:name w:val="HTML 预设格式 Char1"/>
    <w:uiPriority w:val="99"/>
    <w:semiHidden/>
    <w:rsid w:val="00024D51"/>
    <w:rPr>
      <w:rFonts w:ascii="Courier New" w:hAnsi="Courier New" w:cs="Courier New"/>
      <w:sz w:val="20"/>
      <w:szCs w:val="20"/>
    </w:rPr>
  </w:style>
  <w:style w:type="character" w:customStyle="1" w:styleId="CharCharb">
    <w:name w:val="正文四号 Char Char"/>
    <w:link w:val="afffffffffff8"/>
    <w:locked/>
    <w:rsid w:val="00024D51"/>
    <w:rPr>
      <w:sz w:val="24"/>
      <w:szCs w:val="28"/>
    </w:rPr>
  </w:style>
  <w:style w:type="character" w:customStyle="1" w:styleId="CharCharc">
    <w:name w:val="报告书正文 Char Char"/>
    <w:link w:val="afffffffffff9"/>
    <w:locked/>
    <w:rsid w:val="00024D51"/>
    <w:rPr>
      <w:rFonts w:ascii="Arial" w:hAnsi="Arial"/>
      <w:sz w:val="28"/>
    </w:rPr>
  </w:style>
  <w:style w:type="character" w:customStyle="1" w:styleId="4192Char">
    <w:name w:val="样式 样式4 + 首行缩进:  1.92 字符 Char"/>
    <w:link w:val="4192"/>
    <w:rsid w:val="00024D51"/>
    <w:rPr>
      <w:rFonts w:cs="宋体"/>
      <w:sz w:val="28"/>
    </w:rPr>
  </w:style>
  <w:style w:type="character" w:customStyle="1" w:styleId="Char1f4">
    <w:name w:val="脚注文本 Char1"/>
    <w:uiPriority w:val="99"/>
    <w:semiHidden/>
    <w:rsid w:val="00024D51"/>
    <w:rPr>
      <w:sz w:val="18"/>
      <w:szCs w:val="18"/>
    </w:rPr>
  </w:style>
  <w:style w:type="character" w:customStyle="1" w:styleId="def">
    <w:name w:val="def"/>
    <w:rsid w:val="00024D51"/>
  </w:style>
  <w:style w:type="character" w:customStyle="1" w:styleId="Charff4">
    <w:name w:val="图片格式 Char"/>
    <w:link w:val="afffffffffffa"/>
    <w:rsid w:val="00024D51"/>
    <w:rPr>
      <w:rFonts w:ascii="Arial" w:hAnsi="Arial"/>
      <w:sz w:val="23"/>
      <w:szCs w:val="24"/>
    </w:rPr>
  </w:style>
  <w:style w:type="character" w:customStyle="1" w:styleId="no7">
    <w:name w:val="no7"/>
    <w:rsid w:val="00024D51"/>
  </w:style>
  <w:style w:type="character" w:customStyle="1" w:styleId="Charff5">
    <w:name w:val="表标题 Char"/>
    <w:rsid w:val="00024D51"/>
    <w:rPr>
      <w:rFonts w:ascii="Arial" w:hAnsi="Arial"/>
      <w:b/>
      <w:color w:val="000000"/>
      <w:sz w:val="24"/>
      <w:szCs w:val="24"/>
      <w:lang w:val="zh-CN"/>
    </w:rPr>
  </w:style>
  <w:style w:type="character" w:customStyle="1" w:styleId="Charff6">
    <w:name w:val="！正文 Char"/>
    <w:link w:val="afffffffffffb"/>
    <w:rsid w:val="00024D51"/>
    <w:rPr>
      <w:sz w:val="24"/>
      <w:szCs w:val="24"/>
    </w:rPr>
  </w:style>
  <w:style w:type="character" w:customStyle="1" w:styleId="txt091">
    <w:name w:val="txt091"/>
    <w:rsid w:val="00024D51"/>
    <w:rPr>
      <w:rFonts w:ascii="宋体" w:eastAsia="宋体" w:hAnsi="宋体" w:hint="eastAsia"/>
      <w:color w:val="333333"/>
      <w:sz w:val="18"/>
      <w:szCs w:val="18"/>
    </w:rPr>
  </w:style>
  <w:style w:type="character" w:customStyle="1" w:styleId="Charff7">
    <w:name w:val="图表文字 Char"/>
    <w:rsid w:val="00024D51"/>
    <w:rPr>
      <w:kern w:val="2"/>
      <w:sz w:val="18"/>
      <w:szCs w:val="24"/>
    </w:rPr>
  </w:style>
  <w:style w:type="character" w:customStyle="1" w:styleId="1111Char3">
    <w:name w:val="1.1.1.1 Char3"/>
    <w:semiHidden/>
    <w:locked/>
    <w:rsid w:val="00024D51"/>
    <w:rPr>
      <w:rFonts w:ascii="Cambria" w:eastAsia="宋体" w:hAnsi="Cambria"/>
      <w:b/>
      <w:kern w:val="2"/>
      <w:sz w:val="28"/>
    </w:rPr>
  </w:style>
  <w:style w:type="character" w:customStyle="1" w:styleId="tpccontent1">
    <w:name w:val="tpc_content1"/>
    <w:rsid w:val="00024D51"/>
    <w:rPr>
      <w:sz w:val="20"/>
      <w:szCs w:val="20"/>
    </w:rPr>
  </w:style>
  <w:style w:type="character" w:customStyle="1" w:styleId="Char1f5">
    <w:name w:val="题注 Char1"/>
    <w:locked/>
    <w:rsid w:val="00024D51"/>
    <w:rPr>
      <w:rFonts w:ascii="Arial" w:eastAsia="黑体" w:hAnsi="Arial" w:cs="Arial"/>
      <w:kern w:val="2"/>
    </w:rPr>
  </w:style>
  <w:style w:type="character" w:customStyle="1" w:styleId="5Char">
    <w:name w:val="5级标题 Char"/>
    <w:link w:val="58"/>
    <w:rsid w:val="00024D51"/>
    <w:rPr>
      <w:b/>
      <w:sz w:val="24"/>
    </w:rPr>
  </w:style>
  <w:style w:type="character" w:customStyle="1" w:styleId="CharChard">
    <w:name w:val="图表文字 Char Char"/>
    <w:link w:val="afffffffffffc"/>
    <w:locked/>
    <w:rsid w:val="00024D51"/>
    <w:rPr>
      <w:sz w:val="24"/>
    </w:rPr>
  </w:style>
  <w:style w:type="character" w:customStyle="1" w:styleId="Charff8">
    <w:name w:val="图标题 Char"/>
    <w:rsid w:val="00024D51"/>
    <w:rPr>
      <w:rFonts w:ascii="Arial" w:hAnsi="Arial"/>
      <w:b/>
      <w:color w:val="000000"/>
      <w:sz w:val="24"/>
      <w:szCs w:val="24"/>
    </w:rPr>
  </w:style>
  <w:style w:type="character" w:customStyle="1" w:styleId="Char1f6">
    <w:name w:val="纯文本 Char1"/>
    <w:uiPriority w:val="99"/>
    <w:semiHidden/>
    <w:rsid w:val="00024D51"/>
    <w:rPr>
      <w:rFonts w:ascii="宋体" w:eastAsia="宋体" w:hAnsi="Courier New" w:cs="Courier New"/>
      <w:szCs w:val="21"/>
    </w:rPr>
  </w:style>
  <w:style w:type="character" w:customStyle="1" w:styleId="Char7">
    <w:name w:val="表格文字 Char"/>
    <w:link w:val="affffa"/>
    <w:rsid w:val="00024D51"/>
    <w:rPr>
      <w:rFonts w:ascii="Times New Roman" w:eastAsia="宋体" w:hAnsi="Times New Roman" w:cs="Times New Roman"/>
      <w:szCs w:val="21"/>
    </w:rPr>
  </w:style>
  <w:style w:type="character" w:customStyle="1" w:styleId="style61">
    <w:name w:val="style61"/>
    <w:rsid w:val="00024D51"/>
    <w:rPr>
      <w:color w:val="000000"/>
    </w:rPr>
  </w:style>
  <w:style w:type="character" w:customStyle="1" w:styleId="bceerChar1">
    <w:name w:val="表内bceer Char"/>
    <w:link w:val="bceer1"/>
    <w:qFormat/>
    <w:rsid w:val="00024D51"/>
    <w:rPr>
      <w:rFonts w:ascii="Arial" w:hAnsi="Arial"/>
      <w:szCs w:val="21"/>
    </w:rPr>
  </w:style>
  <w:style w:type="character" w:customStyle="1" w:styleId="2Char1">
    <w:name w:val="样式2 Char"/>
    <w:link w:val="2"/>
    <w:rsid w:val="00024D51"/>
    <w:rPr>
      <w:rFonts w:ascii="黑体" w:eastAsia="黑体" w:hAnsi="Arial" w:cs="Times New Roman"/>
      <w:sz w:val="36"/>
      <w:szCs w:val="24"/>
    </w:rPr>
  </w:style>
  <w:style w:type="character" w:customStyle="1" w:styleId="CharChare">
    <w:name w:val="标准 Char Char"/>
    <w:link w:val="afffffffffffd"/>
    <w:locked/>
    <w:rsid w:val="00024D51"/>
  </w:style>
  <w:style w:type="character" w:customStyle="1" w:styleId="Charff9">
    <w:name w:val="正文四号 Char"/>
    <w:locked/>
    <w:rsid w:val="00024D51"/>
    <w:rPr>
      <w:rFonts w:ascii="宋体" w:hAnsi="宋体" w:cs="宋体"/>
      <w:sz w:val="24"/>
      <w:szCs w:val="24"/>
    </w:rPr>
  </w:style>
  <w:style w:type="character" w:customStyle="1" w:styleId="Char1f7">
    <w:name w:val="注释标题 Char1"/>
    <w:uiPriority w:val="99"/>
    <w:rsid w:val="00024D51"/>
    <w:rPr>
      <w:rFonts w:ascii="Times New Roman" w:hAnsi="Times New Roman" w:cs="Times New Roman"/>
      <w:sz w:val="24"/>
      <w:szCs w:val="24"/>
      <w:lang w:val="zh-CN"/>
    </w:rPr>
  </w:style>
  <w:style w:type="character" w:customStyle="1" w:styleId="ParagraphCharChar">
    <w:name w:val="Paragraph Char Char"/>
    <w:link w:val="Paragraph"/>
    <w:locked/>
    <w:rsid w:val="00024D51"/>
    <w:rPr>
      <w:sz w:val="24"/>
      <w:lang w:val="it-IT" w:eastAsia="it-IT"/>
    </w:rPr>
  </w:style>
  <w:style w:type="character" w:styleId="afffffffffffe">
    <w:name w:val="Intense Reference"/>
    <w:uiPriority w:val="32"/>
    <w:qFormat/>
    <w:rsid w:val="00024D51"/>
    <w:rPr>
      <w:b/>
      <w:bCs/>
      <w:smallCaps/>
      <w:color w:val="C0504D"/>
      <w:spacing w:val="5"/>
      <w:u w:val="single"/>
    </w:rPr>
  </w:style>
  <w:style w:type="character" w:customStyle="1" w:styleId="hei141">
    <w:name w:val="hei141"/>
    <w:rsid w:val="00024D51"/>
    <w:rPr>
      <w:rFonts w:ascii="宋体" w:eastAsia="宋体" w:hAnsi="宋体" w:hint="eastAsia"/>
      <w:color w:val="000000"/>
      <w:sz w:val="19"/>
      <w:szCs w:val="19"/>
      <w:u w:val="none"/>
    </w:rPr>
  </w:style>
  <w:style w:type="character" w:customStyle="1" w:styleId="description">
    <w:name w:val="description"/>
    <w:basedOn w:val="a7"/>
    <w:rsid w:val="00024D51"/>
  </w:style>
  <w:style w:type="character" w:customStyle="1" w:styleId="HHJChar">
    <w:name w:val="HHJ正文格式 Char"/>
    <w:link w:val="HHJ"/>
    <w:rsid w:val="00024D51"/>
    <w:rPr>
      <w:sz w:val="24"/>
      <w:szCs w:val="24"/>
    </w:rPr>
  </w:style>
  <w:style w:type="character" w:customStyle="1" w:styleId="apple-style-span">
    <w:name w:val="apple-style-span"/>
    <w:basedOn w:val="a7"/>
    <w:rsid w:val="00024D51"/>
  </w:style>
  <w:style w:type="character" w:customStyle="1" w:styleId="CharCharf">
    <w:name w:val="表头 Char Char"/>
    <w:locked/>
    <w:rsid w:val="00024D51"/>
    <w:rPr>
      <w:rFonts w:ascii="黑体" w:eastAsia="黑体" w:hAnsi="Times"/>
      <w:sz w:val="24"/>
      <w:szCs w:val="24"/>
      <w:lang w:val="zh-CN"/>
    </w:rPr>
  </w:style>
  <w:style w:type="character" w:customStyle="1" w:styleId="DocumentMapChar">
    <w:name w:val="Document Map Char"/>
    <w:semiHidden/>
    <w:locked/>
    <w:rsid w:val="00024D51"/>
    <w:rPr>
      <w:rFonts w:ascii="宋体" w:cs="Times New Roman"/>
      <w:spacing w:val="-3"/>
      <w:sz w:val="18"/>
      <w:szCs w:val="18"/>
    </w:rPr>
  </w:style>
  <w:style w:type="character" w:customStyle="1" w:styleId="CharChar">
    <w:name w:val="段落 Char Char"/>
    <w:link w:val="afff8"/>
    <w:qFormat/>
    <w:locked/>
    <w:rsid w:val="00024D51"/>
    <w:rPr>
      <w:rFonts w:ascii="Times New Roman" w:eastAsia="宋体" w:hAnsi="Times New Roman" w:cs="Times New Roman"/>
      <w:bCs/>
      <w:noProof/>
      <w:kern w:val="24"/>
      <w:sz w:val="24"/>
      <w:szCs w:val="24"/>
    </w:rPr>
  </w:style>
  <w:style w:type="character" w:customStyle="1" w:styleId="CharChar80">
    <w:name w:val="Char Char8"/>
    <w:rsid w:val="00024D51"/>
    <w:rPr>
      <w:rFonts w:ascii="Arial" w:eastAsia="黑体" w:hAnsi="Arial"/>
      <w:b/>
      <w:kern w:val="2"/>
      <w:sz w:val="32"/>
    </w:rPr>
  </w:style>
  <w:style w:type="character" w:customStyle="1" w:styleId="headline-content2">
    <w:name w:val="headline-content2"/>
    <w:basedOn w:val="a7"/>
    <w:rsid w:val="00024D51"/>
  </w:style>
  <w:style w:type="character" w:customStyle="1" w:styleId="style141">
    <w:name w:val="style141"/>
    <w:rsid w:val="00024D51"/>
    <w:rPr>
      <w:rFonts w:ascii="宋体" w:eastAsia="宋体" w:hAnsi="宋体" w:hint="eastAsia"/>
      <w:sz w:val="21"/>
      <w:szCs w:val="21"/>
    </w:rPr>
  </w:style>
  <w:style w:type="character" w:customStyle="1" w:styleId="1Char10">
    <w:name w:val="标题 1 Char1"/>
    <w:rsid w:val="00024D51"/>
    <w:rPr>
      <w:rFonts w:eastAsia="宋体"/>
      <w:b/>
      <w:kern w:val="44"/>
      <w:sz w:val="44"/>
      <w:lang w:val="en-US" w:eastAsia="zh-CN"/>
    </w:rPr>
  </w:style>
  <w:style w:type="character" w:customStyle="1" w:styleId="Charffa">
    <w:name w:val="项目正文 Char"/>
    <w:link w:val="affffffffffff"/>
    <w:rsid w:val="00024D51"/>
    <w:rPr>
      <w:rFonts w:ascii="宋体" w:hAnsi="宋体"/>
      <w:sz w:val="24"/>
      <w:szCs w:val="24"/>
    </w:rPr>
  </w:style>
  <w:style w:type="character" w:customStyle="1" w:styleId="Char23">
    <w:name w:val="批注主题 Char2"/>
    <w:uiPriority w:val="99"/>
    <w:semiHidden/>
    <w:rsid w:val="00024D51"/>
    <w:rPr>
      <w:b/>
      <w:bCs/>
    </w:rPr>
  </w:style>
  <w:style w:type="paragraph" w:customStyle="1" w:styleId="xl117">
    <w:name w:val="xl117"/>
    <w:basedOn w:val="a5"/>
    <w:rsid w:val="00024D51"/>
    <w:pPr>
      <w:pBdr>
        <w:top w:val="single" w:sz="8" w:space="0" w:color="auto"/>
        <w:left w:val="single" w:sz="8" w:space="0" w:color="auto"/>
        <w:bottom w:val="single" w:sz="4"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 w:val="20"/>
      <w:szCs w:val="20"/>
    </w:rPr>
  </w:style>
  <w:style w:type="paragraph" w:customStyle="1" w:styleId="05">
    <w:name w:val="样式 表标题 + 段后: 0.5 行"/>
    <w:basedOn w:val="a5"/>
    <w:rsid w:val="00024D51"/>
    <w:pPr>
      <w:adjustRightInd w:val="0"/>
      <w:snapToGrid w:val="0"/>
      <w:spacing w:beforeLines="50" w:before="156" w:afterLines="50" w:after="156" w:line="360" w:lineRule="auto"/>
      <w:ind w:firstLineChars="200" w:firstLine="200"/>
      <w:jc w:val="center"/>
    </w:pPr>
    <w:rPr>
      <w:rFonts w:ascii="Times New Roman" w:hAnsi="Times New Roman"/>
      <w:szCs w:val="20"/>
    </w:rPr>
  </w:style>
  <w:style w:type="paragraph" w:customStyle="1" w:styleId="afffffffffffc">
    <w:name w:val="图表文字"/>
    <w:basedOn w:val="a5"/>
    <w:link w:val="CharChard"/>
    <w:rsid w:val="00024D51"/>
    <w:pPr>
      <w:spacing w:line="360" w:lineRule="auto"/>
      <w:ind w:firstLineChars="200" w:firstLine="200"/>
      <w:jc w:val="center"/>
    </w:pPr>
    <w:rPr>
      <w:rFonts w:asciiTheme="minorHAnsi" w:eastAsiaTheme="minorEastAsia" w:hAnsiTheme="minorHAnsi" w:cstheme="minorBidi"/>
      <w:kern w:val="2"/>
      <w:szCs w:val="22"/>
    </w:rPr>
  </w:style>
  <w:style w:type="paragraph" w:customStyle="1" w:styleId="2fd">
    <w:name w:val="修订2"/>
    <w:uiPriority w:val="99"/>
    <w:unhideWhenUsed/>
    <w:qFormat/>
    <w:rsid w:val="00024D51"/>
    <w:pPr>
      <w:spacing w:after="200" w:line="276" w:lineRule="auto"/>
    </w:pPr>
    <w:rPr>
      <w:rFonts w:ascii="Times New Roman" w:eastAsia="宋体" w:hAnsi="Times New Roman" w:cs="Times New Roman"/>
      <w:sz w:val="24"/>
      <w:szCs w:val="24"/>
      <w:lang w:val="zh-CN"/>
    </w:rPr>
  </w:style>
  <w:style w:type="paragraph" w:customStyle="1" w:styleId="Level1">
    <w:name w:val="Level 1"/>
    <w:basedOn w:val="a5"/>
    <w:next w:val="a5"/>
    <w:rsid w:val="00024D51"/>
    <w:pPr>
      <w:tabs>
        <w:tab w:val="left" w:pos="709"/>
      </w:tabs>
      <w:spacing w:after="210" w:line="360" w:lineRule="auto"/>
      <w:ind w:left="709" w:firstLineChars="200" w:hanging="709"/>
      <w:jc w:val="both"/>
      <w:outlineLvl w:val="0"/>
    </w:pPr>
    <w:rPr>
      <w:rFonts w:ascii="Times New Roman" w:hAnsi="Times New Roman" w:cs="Times New Roman"/>
      <w:szCs w:val="22"/>
    </w:rPr>
  </w:style>
  <w:style w:type="paragraph" w:customStyle="1" w:styleId="3f1">
    <w:name w:val="修订3"/>
    <w:uiPriority w:val="99"/>
    <w:unhideWhenUsed/>
    <w:qFormat/>
    <w:rsid w:val="00024D51"/>
    <w:pPr>
      <w:spacing w:after="200" w:line="276" w:lineRule="auto"/>
    </w:pPr>
    <w:rPr>
      <w:rFonts w:ascii="Times New Roman" w:eastAsia="宋体" w:hAnsi="Times New Roman" w:cs="Times New Roman"/>
      <w:sz w:val="24"/>
      <w:szCs w:val="24"/>
      <w:lang w:val="zh-CN"/>
    </w:rPr>
  </w:style>
  <w:style w:type="paragraph" w:customStyle="1" w:styleId="charffb">
    <w:name w:val="char"/>
    <w:basedOn w:val="a5"/>
    <w:rsid w:val="00024D51"/>
    <w:pPr>
      <w:spacing w:beforeLines="50" w:line="360" w:lineRule="exact"/>
      <w:ind w:firstLineChars="200" w:firstLine="200"/>
      <w:jc w:val="both"/>
    </w:pPr>
    <w:rPr>
      <w:rFonts w:cs="Times New Roman"/>
      <w:color w:val="000000"/>
      <w:szCs w:val="22"/>
    </w:rPr>
  </w:style>
  <w:style w:type="paragraph" w:customStyle="1" w:styleId="affffffffffff0">
    <w:name w:val="标书正文"/>
    <w:basedOn w:val="a5"/>
    <w:rsid w:val="00024D51"/>
    <w:pPr>
      <w:snapToGrid w:val="0"/>
      <w:spacing w:before="120" w:afterLines="50" w:line="360" w:lineRule="auto"/>
      <w:jc w:val="both"/>
    </w:pPr>
    <w:rPr>
      <w:rFonts w:cs="Times New Roman"/>
      <w:szCs w:val="22"/>
      <w:lang w:val="en-GB"/>
    </w:rPr>
  </w:style>
  <w:style w:type="paragraph" w:customStyle="1" w:styleId="3f2">
    <w:name w:val="样式 标题 3 + 黑体 四号"/>
    <w:basedOn w:val="4"/>
    <w:next w:val="47"/>
    <w:rsid w:val="00024D51"/>
    <w:pPr>
      <w:keepNext/>
      <w:widowControl/>
      <w:numPr>
        <w:ilvl w:val="0"/>
        <w:numId w:val="0"/>
      </w:numPr>
      <w:spacing w:before="60" w:after="60"/>
      <w:jc w:val="left"/>
    </w:pPr>
    <w:rPr>
      <w:rFonts w:ascii="黑体" w:eastAsia="宋体" w:hAnsi="黑体"/>
      <w:iCs/>
      <w:kern w:val="0"/>
      <w:szCs w:val="26"/>
    </w:rPr>
  </w:style>
  <w:style w:type="paragraph" w:customStyle="1" w:styleId="bceer1">
    <w:name w:val="表内bceer"/>
    <w:next w:val="a5"/>
    <w:link w:val="bceerChar1"/>
    <w:rsid w:val="00024D51"/>
    <w:pPr>
      <w:adjustRightInd w:val="0"/>
      <w:snapToGrid w:val="0"/>
      <w:jc w:val="center"/>
    </w:pPr>
    <w:rPr>
      <w:rFonts w:ascii="Arial" w:hAnsi="Arial"/>
      <w:szCs w:val="21"/>
    </w:rPr>
  </w:style>
  <w:style w:type="paragraph" w:customStyle="1" w:styleId="CSD-1">
    <w:name w:val="CSD-标题 1"/>
    <w:basedOn w:val="a5"/>
    <w:rsid w:val="00024D51"/>
    <w:pPr>
      <w:keepNext/>
      <w:keepLines/>
      <w:tabs>
        <w:tab w:val="left" w:pos="425"/>
        <w:tab w:val="left" w:pos="822"/>
      </w:tabs>
      <w:adjustRightInd w:val="0"/>
      <w:snapToGrid w:val="0"/>
      <w:spacing w:before="120" w:after="120" w:line="360" w:lineRule="auto"/>
      <w:ind w:left="432" w:firstLineChars="200" w:firstLine="200"/>
      <w:jc w:val="both"/>
      <w:outlineLvl w:val="2"/>
    </w:pPr>
    <w:rPr>
      <w:rFonts w:ascii="Times New Roman" w:hAnsi="Times New Roman" w:cs="Arial"/>
      <w:b/>
      <w:bCs/>
      <w:kern w:val="44"/>
      <w:sz w:val="32"/>
      <w:szCs w:val="32"/>
    </w:rPr>
  </w:style>
  <w:style w:type="paragraph" w:customStyle="1" w:styleId="xl133">
    <w:name w:val="xl133"/>
    <w:basedOn w:val="a5"/>
    <w:rsid w:val="00024D51"/>
    <w:pPr>
      <w:pBdr>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Paragraph">
    <w:name w:val="Paragraph"/>
    <w:basedOn w:val="a5"/>
    <w:link w:val="ParagraphCharChar"/>
    <w:rsid w:val="00024D51"/>
    <w:pPr>
      <w:tabs>
        <w:tab w:val="left" w:pos="851"/>
      </w:tabs>
      <w:spacing w:before="60" w:after="60" w:line="360" w:lineRule="auto"/>
      <w:ind w:left="851" w:firstLineChars="200" w:firstLine="200"/>
      <w:jc w:val="both"/>
    </w:pPr>
    <w:rPr>
      <w:rFonts w:asciiTheme="minorHAnsi" w:eastAsiaTheme="minorEastAsia" w:hAnsiTheme="minorHAnsi" w:cstheme="minorBidi"/>
      <w:kern w:val="2"/>
      <w:szCs w:val="22"/>
      <w:lang w:val="it-IT" w:eastAsia="it-IT"/>
    </w:rPr>
  </w:style>
  <w:style w:type="paragraph" w:customStyle="1" w:styleId="p17">
    <w:name w:val="p17"/>
    <w:basedOn w:val="a5"/>
    <w:rsid w:val="00024D51"/>
    <w:pPr>
      <w:spacing w:before="156" w:after="156"/>
      <w:jc w:val="center"/>
    </w:pPr>
    <w:rPr>
      <w:rFonts w:ascii="Times New Roman" w:hAnsi="Times New Roman" w:cs="Arial"/>
      <w:szCs w:val="22"/>
    </w:rPr>
  </w:style>
  <w:style w:type="paragraph" w:customStyle="1" w:styleId="101">
    <w:name w:val="样式 左 首行缩进:  1.01 厘米"/>
    <w:basedOn w:val="a5"/>
    <w:rsid w:val="00024D51"/>
    <w:pPr>
      <w:adjustRightInd w:val="0"/>
      <w:snapToGrid w:val="0"/>
      <w:spacing w:line="460" w:lineRule="exact"/>
      <w:ind w:firstLineChars="200" w:firstLine="200"/>
      <w:jc w:val="both"/>
    </w:pPr>
    <w:rPr>
      <w:rFonts w:ascii="Times New Roman" w:hAnsi="Times New Roman"/>
      <w:sz w:val="26"/>
      <w:szCs w:val="26"/>
    </w:rPr>
  </w:style>
  <w:style w:type="paragraph" w:customStyle="1" w:styleId="xl22">
    <w:name w:val="xl22"/>
    <w:basedOn w:val="a5"/>
    <w:rsid w:val="00024D51"/>
    <w:pPr>
      <w:spacing w:before="100" w:beforeAutospacing="1" w:after="100" w:afterAutospacing="1" w:line="360" w:lineRule="auto"/>
      <w:ind w:firstLineChars="200" w:firstLine="200"/>
    </w:pPr>
    <w:rPr>
      <w:rFonts w:ascii="Arial Unicode MS" w:hAnsi="Arial Unicode MS" w:cs="Times New Roman"/>
      <w:sz w:val="20"/>
      <w:szCs w:val="20"/>
    </w:rPr>
  </w:style>
  <w:style w:type="paragraph" w:customStyle="1" w:styleId="xl142">
    <w:name w:val="xl142"/>
    <w:basedOn w:val="a5"/>
    <w:rsid w:val="00024D51"/>
    <w:pPr>
      <w:pBdr>
        <w:top w:val="single" w:sz="4" w:space="0" w:color="auto"/>
        <w:left w:val="single" w:sz="4"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TOC11">
    <w:name w:val="TOC 标题11"/>
    <w:basedOn w:val="1"/>
    <w:next w:val="a5"/>
    <w:rsid w:val="00024D51"/>
    <w:pPr>
      <w:keepNext/>
      <w:keepLines/>
      <w:pageBreakBefore/>
      <w:widowControl/>
      <w:numPr>
        <w:numId w:val="1"/>
      </w:numPr>
      <w:tabs>
        <w:tab w:val="left" w:pos="360"/>
      </w:tabs>
      <w:spacing w:beforeLines="0" w:before="480" w:afterLines="0" w:after="0" w:line="276" w:lineRule="auto"/>
      <w:jc w:val="center"/>
      <w:outlineLvl w:val="9"/>
    </w:pPr>
    <w:rPr>
      <w:rFonts w:ascii="Cambria" w:eastAsia="宋体" w:hAnsi="Cambria"/>
      <w:color w:val="365F91"/>
      <w:kern w:val="0"/>
      <w:sz w:val="28"/>
      <w:szCs w:val="28"/>
    </w:rPr>
  </w:style>
  <w:style w:type="paragraph" w:customStyle="1" w:styleId="affffffffffff1">
    <w:name w:val="环评正文"/>
    <w:basedOn w:val="a5"/>
    <w:rsid w:val="00024D51"/>
    <w:pPr>
      <w:spacing w:before="60" w:after="60" w:line="360" w:lineRule="auto"/>
      <w:ind w:firstLineChars="200" w:firstLine="200"/>
      <w:jc w:val="both"/>
    </w:pPr>
    <w:rPr>
      <w:rFonts w:ascii="Times New Roman" w:eastAsia="仿宋_GB2312" w:hAnsi="Times New Roman" w:cs="Times New Roman"/>
      <w:szCs w:val="22"/>
    </w:rPr>
  </w:style>
  <w:style w:type="paragraph" w:customStyle="1" w:styleId="affffffffffff2">
    <w:name w:val="图题"/>
    <w:rsid w:val="00024D51"/>
    <w:pPr>
      <w:widowControl w:val="0"/>
      <w:adjustRightInd w:val="0"/>
      <w:spacing w:before="100" w:after="215" w:line="276" w:lineRule="auto"/>
      <w:jc w:val="center"/>
    </w:pPr>
    <w:rPr>
      <w:rFonts w:ascii="黑体" w:eastAsia="黑体" w:hAnsi="Times New Roman" w:cs="Times New Roman"/>
      <w:kern w:val="18"/>
      <w:sz w:val="18"/>
    </w:rPr>
  </w:style>
  <w:style w:type="paragraph" w:customStyle="1" w:styleId="xl126">
    <w:name w:val="xl126"/>
    <w:basedOn w:val="a5"/>
    <w:rsid w:val="00024D51"/>
    <w:pPr>
      <w:pBdr>
        <w:top w:val="single" w:sz="4" w:space="0" w:color="auto"/>
        <w:left w:val="single" w:sz="4"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Cs w:val="22"/>
    </w:rPr>
  </w:style>
  <w:style w:type="paragraph" w:customStyle="1" w:styleId="4050515">
    <w:name w:val="样式 标题 4 + (中文) 黑体 四号 非加粗 段前: 0.5行 段后: 0.5行 行距: 1.5 倍行距"/>
    <w:basedOn w:val="4"/>
    <w:next w:val="47"/>
    <w:rsid w:val="00024D51"/>
    <w:pPr>
      <w:keepNext/>
      <w:widowControl/>
      <w:numPr>
        <w:ilvl w:val="0"/>
        <w:numId w:val="0"/>
      </w:numPr>
      <w:spacing w:before="120"/>
      <w:jc w:val="left"/>
    </w:pPr>
    <w:rPr>
      <w:rFonts w:ascii="Times New Roman" w:eastAsia="宋体" w:hAnsi="Times New Roman" w:cs="宋体"/>
      <w:b w:val="0"/>
      <w:bCs w:val="0"/>
      <w:iCs/>
      <w:kern w:val="0"/>
      <w:szCs w:val="20"/>
    </w:rPr>
  </w:style>
  <w:style w:type="paragraph" w:customStyle="1" w:styleId="yei-">
    <w:name w:val="yei-正文"/>
    <w:basedOn w:val="a5"/>
    <w:link w:val="yei-CharChar"/>
    <w:rsid w:val="00024D51"/>
    <w:pPr>
      <w:spacing w:line="360" w:lineRule="auto"/>
      <w:ind w:firstLineChars="200" w:firstLine="200"/>
      <w:jc w:val="both"/>
    </w:pPr>
    <w:rPr>
      <w:rFonts w:asciiTheme="minorHAnsi" w:eastAsiaTheme="minorEastAsia" w:hAnsiTheme="minorHAnsi" w:cstheme="minorBidi"/>
      <w:kern w:val="2"/>
      <w:szCs w:val="22"/>
    </w:rPr>
  </w:style>
  <w:style w:type="paragraph" w:customStyle="1" w:styleId="48">
    <w:name w:val="样式 标题 4 + 黑体 非加粗"/>
    <w:basedOn w:val="4"/>
    <w:rsid w:val="00024D51"/>
    <w:pPr>
      <w:keepNext/>
      <w:widowControl/>
      <w:numPr>
        <w:ilvl w:val="0"/>
        <w:numId w:val="0"/>
      </w:numPr>
      <w:spacing w:before="60" w:after="60" w:line="377" w:lineRule="auto"/>
      <w:ind w:firstLineChars="200" w:firstLine="200"/>
      <w:jc w:val="left"/>
    </w:pPr>
    <w:rPr>
      <w:rFonts w:ascii="黑体" w:eastAsia="宋体" w:hAnsi="黑体"/>
      <w:b w:val="0"/>
      <w:iCs/>
      <w:kern w:val="0"/>
      <w:szCs w:val="20"/>
    </w:rPr>
  </w:style>
  <w:style w:type="paragraph" w:customStyle="1" w:styleId="4192">
    <w:name w:val="样式 样式4 + 首行缩进:  1.92 字符"/>
    <w:basedOn w:val="a5"/>
    <w:link w:val="4192Char"/>
    <w:rsid w:val="00024D51"/>
    <w:pPr>
      <w:snapToGrid w:val="0"/>
      <w:spacing w:line="300" w:lineRule="auto"/>
      <w:ind w:firstLineChars="192" w:firstLine="538"/>
      <w:jc w:val="both"/>
    </w:pPr>
    <w:rPr>
      <w:rFonts w:asciiTheme="minorHAnsi" w:eastAsiaTheme="minorEastAsia" w:hAnsiTheme="minorHAnsi"/>
      <w:kern w:val="2"/>
      <w:sz w:val="28"/>
      <w:szCs w:val="22"/>
    </w:rPr>
  </w:style>
  <w:style w:type="paragraph" w:customStyle="1" w:styleId="font17">
    <w:name w:val="font17"/>
    <w:basedOn w:val="a5"/>
    <w:rsid w:val="00024D51"/>
    <w:pPr>
      <w:spacing w:before="100" w:beforeAutospacing="1" w:after="100" w:afterAutospacing="1" w:line="360" w:lineRule="auto"/>
      <w:ind w:firstLineChars="200" w:firstLine="200"/>
    </w:pPr>
    <w:rPr>
      <w:rFonts w:ascii="Arial Unicode MS" w:eastAsia="Arial Unicode MS" w:hAnsi="Arial Unicode MS" w:cs="Arial Unicode MS"/>
      <w:color w:val="000000"/>
      <w:szCs w:val="22"/>
    </w:rPr>
  </w:style>
  <w:style w:type="paragraph" w:customStyle="1" w:styleId="xl132">
    <w:name w:val="xl132"/>
    <w:basedOn w:val="a5"/>
    <w:rsid w:val="00024D51"/>
    <w:pPr>
      <w:pBdr>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afffffffffffd">
    <w:name w:val="标准"/>
    <w:basedOn w:val="a5"/>
    <w:link w:val="CharChare"/>
    <w:rsid w:val="00024D51"/>
    <w:pPr>
      <w:adjustRightInd w:val="0"/>
      <w:spacing w:line="360" w:lineRule="auto"/>
      <w:ind w:leftChars="-50" w:left="-105" w:rightChars="-50" w:right="-105" w:firstLineChars="200" w:firstLine="200"/>
      <w:jc w:val="center"/>
      <w:textAlignment w:val="baseline"/>
    </w:pPr>
    <w:rPr>
      <w:rFonts w:asciiTheme="minorHAnsi" w:eastAsiaTheme="minorEastAsia" w:hAnsiTheme="minorHAnsi" w:cstheme="minorBidi"/>
      <w:kern w:val="2"/>
      <w:sz w:val="21"/>
      <w:szCs w:val="22"/>
    </w:rPr>
  </w:style>
  <w:style w:type="paragraph" w:customStyle="1" w:styleId="TOC10">
    <w:name w:val="TOC 标题1"/>
    <w:basedOn w:val="1"/>
    <w:next w:val="a5"/>
    <w:rsid w:val="00024D51"/>
    <w:pPr>
      <w:keepNext/>
      <w:keepLines/>
      <w:pageBreakBefore/>
      <w:widowControl/>
      <w:numPr>
        <w:numId w:val="0"/>
      </w:numPr>
      <w:tabs>
        <w:tab w:val="left" w:pos="360"/>
      </w:tabs>
      <w:spacing w:beforeLines="0" w:before="480" w:afterLines="0" w:after="0" w:line="276" w:lineRule="auto"/>
      <w:jc w:val="center"/>
      <w:outlineLvl w:val="9"/>
    </w:pPr>
    <w:rPr>
      <w:rFonts w:ascii="Cambria" w:eastAsia="宋体" w:hAnsi="Cambria"/>
      <w:color w:val="365F91"/>
      <w:kern w:val="0"/>
      <w:sz w:val="28"/>
      <w:szCs w:val="28"/>
    </w:rPr>
  </w:style>
  <w:style w:type="paragraph" w:customStyle="1" w:styleId="xl140">
    <w:name w:val="xl140"/>
    <w:basedOn w:val="a5"/>
    <w:rsid w:val="00024D51"/>
    <w:pPr>
      <w:pBdr>
        <w:top w:val="single" w:sz="4" w:space="0" w:color="auto"/>
        <w:left w:val="single" w:sz="8"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 w:val="20"/>
      <w:szCs w:val="20"/>
    </w:rPr>
  </w:style>
  <w:style w:type="paragraph" w:customStyle="1" w:styleId="affffffffffff3">
    <w:name w:val="正文文字( 首段缩进两字）"/>
    <w:basedOn w:val="a5"/>
    <w:next w:val="3a"/>
    <w:rsid w:val="00024D51"/>
    <w:pPr>
      <w:adjustRightInd w:val="0"/>
      <w:spacing w:line="440" w:lineRule="exact"/>
      <w:ind w:firstLineChars="200" w:firstLine="200"/>
      <w:jc w:val="center"/>
      <w:textAlignment w:val="baseline"/>
    </w:pPr>
    <w:rPr>
      <w:rFonts w:ascii="Times New Roman" w:hAnsi="Times New Roman" w:cs="Times New Roman"/>
      <w:spacing w:val="-20"/>
      <w:sz w:val="28"/>
      <w:szCs w:val="21"/>
    </w:rPr>
  </w:style>
  <w:style w:type="paragraph" w:styleId="47">
    <w:name w:val="index 4"/>
    <w:basedOn w:val="a5"/>
    <w:next w:val="a5"/>
    <w:rsid w:val="00024D51"/>
    <w:pPr>
      <w:spacing w:line="360" w:lineRule="auto"/>
      <w:ind w:firstLineChars="200" w:firstLine="200"/>
      <w:jc w:val="both"/>
    </w:pPr>
    <w:rPr>
      <w:rFonts w:ascii="Times New Roman" w:hAnsi="Times New Roman" w:cs="Times New Roman"/>
      <w:szCs w:val="22"/>
    </w:rPr>
  </w:style>
  <w:style w:type="paragraph" w:customStyle="1" w:styleId="afffffffffff9">
    <w:name w:val="报告书正文"/>
    <w:link w:val="CharCharc"/>
    <w:rsid w:val="00024D51"/>
    <w:pPr>
      <w:spacing w:after="200" w:line="360" w:lineRule="auto"/>
      <w:ind w:firstLineChars="200" w:firstLine="200"/>
    </w:pPr>
    <w:rPr>
      <w:rFonts w:ascii="Arial" w:hAnsi="Arial"/>
      <w:sz w:val="28"/>
    </w:rPr>
  </w:style>
  <w:style w:type="paragraph" w:customStyle="1" w:styleId="3f3">
    <w:name w:val="样式 标题 3 + 宋体 四号"/>
    <w:basedOn w:val="3"/>
    <w:rsid w:val="00024D51"/>
    <w:pPr>
      <w:keepNext/>
      <w:widowControl/>
      <w:numPr>
        <w:ilvl w:val="0"/>
        <w:numId w:val="0"/>
      </w:numPr>
    </w:pPr>
    <w:rPr>
      <w:rFonts w:ascii="宋体" w:eastAsia="宋体" w:hAnsi="宋体"/>
      <w:b w:val="0"/>
      <w:color w:val="000000"/>
      <w:kern w:val="0"/>
      <w:szCs w:val="26"/>
    </w:rPr>
  </w:style>
  <w:style w:type="paragraph" w:customStyle="1" w:styleId="1fd">
    <w:name w:val="样式 标题 1 + 黑体 三号 非加粗"/>
    <w:basedOn w:val="1"/>
    <w:rsid w:val="00024D51"/>
    <w:pPr>
      <w:keepNext/>
      <w:keepLines/>
      <w:pageBreakBefore/>
      <w:widowControl/>
      <w:numPr>
        <w:numId w:val="0"/>
      </w:numPr>
      <w:tabs>
        <w:tab w:val="left" w:pos="360"/>
      </w:tabs>
      <w:spacing w:beforeLines="0" w:before="320" w:afterLines="0" w:after="0"/>
      <w:jc w:val="center"/>
    </w:pPr>
    <w:rPr>
      <w:rFonts w:ascii="Times New Roman" w:eastAsia="宋体" w:hAnsi="Times New Roman"/>
      <w:b w:val="0"/>
      <w:bCs w:val="0"/>
      <w:kern w:val="0"/>
      <w:sz w:val="32"/>
      <w:szCs w:val="28"/>
    </w:rPr>
  </w:style>
  <w:style w:type="paragraph" w:customStyle="1" w:styleId="xl118">
    <w:name w:val="xl118"/>
    <w:basedOn w:val="a5"/>
    <w:rsid w:val="00024D51"/>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Cs w:val="22"/>
    </w:rPr>
  </w:style>
  <w:style w:type="paragraph" w:customStyle="1" w:styleId="u">
    <w:name w:val="u图标题"/>
    <w:basedOn w:val="a5"/>
    <w:next w:val="a5"/>
    <w:rsid w:val="00024D51"/>
    <w:pPr>
      <w:adjustRightInd w:val="0"/>
      <w:snapToGrid w:val="0"/>
      <w:spacing w:afterLines="50" w:line="300" w:lineRule="auto"/>
      <w:jc w:val="center"/>
    </w:pPr>
    <w:rPr>
      <w:rFonts w:ascii="Times New Roman" w:hAnsi="Times New Roman" w:cs="Times New Roman"/>
      <w:szCs w:val="22"/>
    </w:rPr>
  </w:style>
  <w:style w:type="paragraph" w:customStyle="1" w:styleId="114">
    <w:name w:val="列出段落11"/>
    <w:basedOn w:val="a5"/>
    <w:uiPriority w:val="34"/>
    <w:rsid w:val="00024D51"/>
    <w:pPr>
      <w:spacing w:line="360" w:lineRule="auto"/>
      <w:ind w:firstLineChars="200" w:firstLine="420"/>
      <w:jc w:val="both"/>
    </w:pPr>
    <w:rPr>
      <w:rFonts w:ascii="Calibri" w:hAnsi="Calibri" w:cs="Times New Roman"/>
      <w:szCs w:val="22"/>
    </w:rPr>
  </w:style>
  <w:style w:type="paragraph" w:customStyle="1" w:styleId="paralevel1">
    <w:name w:val="para level1"/>
    <w:basedOn w:val="a5"/>
    <w:rsid w:val="00024D51"/>
    <w:pPr>
      <w:suppressAutoHyphens/>
      <w:spacing w:after="120" w:line="360" w:lineRule="auto"/>
      <w:ind w:left="1247" w:firstLineChars="200" w:firstLine="200"/>
    </w:pPr>
    <w:rPr>
      <w:rFonts w:ascii="Times New Roman" w:hAnsi="Times New Roman" w:cs="Times New Roman"/>
      <w:sz w:val="20"/>
      <w:szCs w:val="20"/>
      <w:lang w:eastAsia="en-US"/>
    </w:rPr>
  </w:style>
  <w:style w:type="paragraph" w:customStyle="1" w:styleId="1fc">
    <w:name w:val="无间隔1"/>
    <w:link w:val="Charff3"/>
    <w:uiPriority w:val="1"/>
    <w:rsid w:val="00024D51"/>
    <w:pPr>
      <w:widowControl w:val="0"/>
      <w:spacing w:after="200" w:line="276" w:lineRule="auto"/>
      <w:ind w:firstLineChars="200" w:firstLine="200"/>
      <w:jc w:val="both"/>
    </w:pPr>
    <w:rPr>
      <w:rFonts w:ascii="Arial" w:hAnsi="Arial"/>
      <w:color w:val="000000"/>
      <w:sz w:val="24"/>
    </w:rPr>
  </w:style>
  <w:style w:type="paragraph" w:customStyle="1" w:styleId="CharCharCharCharCharCharCharCharCharChar1Char">
    <w:name w:val="Char Char Char Char Char Char Char Char Char Char1 Char"/>
    <w:basedOn w:val="a5"/>
    <w:semiHidden/>
    <w:rsid w:val="00024D51"/>
    <w:pPr>
      <w:spacing w:line="360" w:lineRule="auto"/>
      <w:ind w:firstLineChars="200" w:firstLine="200"/>
      <w:jc w:val="both"/>
    </w:pPr>
    <w:rPr>
      <w:szCs w:val="26"/>
    </w:rPr>
  </w:style>
  <w:style w:type="paragraph" w:customStyle="1" w:styleId="xl141">
    <w:name w:val="xl141"/>
    <w:basedOn w:val="a5"/>
    <w:rsid w:val="00024D51"/>
    <w:pPr>
      <w:pBdr>
        <w:top w:val="single" w:sz="4" w:space="0" w:color="auto"/>
        <w:left w:val="single" w:sz="4" w:space="0" w:color="auto"/>
        <w:right w:val="single" w:sz="4" w:space="0" w:color="auto"/>
      </w:pBdr>
      <w:spacing w:before="100" w:beforeAutospacing="1" w:after="100" w:afterAutospacing="1" w:line="360" w:lineRule="auto"/>
      <w:ind w:firstLineChars="200" w:firstLine="200"/>
      <w:jc w:val="center"/>
    </w:pPr>
    <w:rPr>
      <w:rFonts w:ascii="Arial Unicode MS" w:eastAsia="Arial Unicode MS" w:hAnsi="Arial Unicode MS" w:cs="Arial Unicode MS"/>
      <w:sz w:val="20"/>
      <w:szCs w:val="20"/>
    </w:rPr>
  </w:style>
  <w:style w:type="paragraph" w:customStyle="1" w:styleId="TextGA">
    <w:name w:val="Text GA"/>
    <w:basedOn w:val="a5"/>
    <w:rsid w:val="00024D51"/>
    <w:pPr>
      <w:overflowPunct w:val="0"/>
      <w:autoSpaceDE w:val="0"/>
      <w:autoSpaceDN w:val="0"/>
      <w:adjustRightInd w:val="0"/>
      <w:spacing w:after="240" w:line="360" w:lineRule="auto"/>
      <w:ind w:firstLineChars="200" w:firstLine="200"/>
      <w:jc w:val="both"/>
      <w:textAlignment w:val="baseline"/>
    </w:pPr>
    <w:rPr>
      <w:rFonts w:ascii="Times New Roman" w:hAnsi="Times New Roman" w:cs="Times New Roman"/>
      <w:szCs w:val="20"/>
      <w:lang w:val="de-DE" w:eastAsia="de-DE"/>
    </w:rPr>
  </w:style>
  <w:style w:type="paragraph" w:customStyle="1" w:styleId="49">
    <w:name w:val="修订4"/>
    <w:uiPriority w:val="99"/>
    <w:unhideWhenUsed/>
    <w:qFormat/>
    <w:rsid w:val="00024D51"/>
    <w:pPr>
      <w:spacing w:after="200" w:line="276" w:lineRule="auto"/>
    </w:pPr>
    <w:rPr>
      <w:rFonts w:ascii="Times New Roman" w:eastAsia="宋体" w:hAnsi="Times New Roman" w:cs="Times New Roman"/>
      <w:sz w:val="24"/>
      <w:szCs w:val="24"/>
      <w:lang w:val="zh-CN"/>
    </w:rPr>
  </w:style>
  <w:style w:type="paragraph" w:customStyle="1" w:styleId="xl134">
    <w:name w:val="xl134"/>
    <w:basedOn w:val="a5"/>
    <w:rsid w:val="00024D51"/>
    <w:pPr>
      <w:pBdr>
        <w:top w:val="single" w:sz="4" w:space="0" w:color="auto"/>
        <w:left w:val="single" w:sz="8" w:space="0" w:color="auto"/>
        <w:bottom w:val="single" w:sz="8"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 w:val="20"/>
      <w:szCs w:val="20"/>
    </w:rPr>
  </w:style>
  <w:style w:type="paragraph" w:customStyle="1" w:styleId="xl125">
    <w:name w:val="xl125"/>
    <w:basedOn w:val="a5"/>
    <w:rsid w:val="00024D51"/>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xl128">
    <w:name w:val="xl128"/>
    <w:basedOn w:val="a5"/>
    <w:rsid w:val="00024D51"/>
    <w:pPr>
      <w:pBdr>
        <w:top w:val="single" w:sz="4" w:space="0" w:color="auto"/>
        <w:left w:val="single" w:sz="4"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152">
    <w:name w:val="样式 左侧:  1.5 厘米"/>
    <w:basedOn w:val="a5"/>
    <w:rsid w:val="00024D51"/>
    <w:pPr>
      <w:spacing w:beforeLines="50" w:before="156" w:line="360" w:lineRule="auto"/>
      <w:ind w:firstLineChars="174" w:firstLine="418"/>
      <w:jc w:val="both"/>
    </w:pPr>
    <w:rPr>
      <w:rFonts w:ascii="Times New Roman" w:hAnsi="Times New Roman"/>
      <w:szCs w:val="20"/>
    </w:rPr>
  </w:style>
  <w:style w:type="paragraph" w:customStyle="1" w:styleId="3f4">
    <w:name w:val="新建3级标题"/>
    <w:rsid w:val="00024D51"/>
    <w:pPr>
      <w:tabs>
        <w:tab w:val="left" w:pos="360"/>
        <w:tab w:val="left" w:pos="1260"/>
      </w:tabs>
      <w:spacing w:before="180" w:after="180" w:line="400" w:lineRule="exact"/>
      <w:outlineLvl w:val="2"/>
    </w:pPr>
    <w:rPr>
      <w:rFonts w:ascii="Arial" w:eastAsia="黑体" w:hAnsi="Arial" w:cs="Times New Roman"/>
      <w:kern w:val="0"/>
      <w:sz w:val="28"/>
      <w:szCs w:val="24"/>
      <w:lang w:val="en-GB"/>
    </w:rPr>
  </w:style>
  <w:style w:type="paragraph" w:customStyle="1" w:styleId="3f5">
    <w:name w:val="列出段落3"/>
    <w:basedOn w:val="a5"/>
    <w:uiPriority w:val="34"/>
    <w:unhideWhenUsed/>
    <w:rsid w:val="00024D51"/>
    <w:pPr>
      <w:spacing w:line="360" w:lineRule="auto"/>
      <w:ind w:firstLineChars="200" w:firstLine="420"/>
      <w:jc w:val="both"/>
    </w:pPr>
    <w:rPr>
      <w:rFonts w:ascii="Times New Roman" w:hAnsi="Times New Roman" w:cs="Times New Roman"/>
      <w:szCs w:val="22"/>
    </w:rPr>
  </w:style>
  <w:style w:type="paragraph" w:customStyle="1" w:styleId="2fe">
    <w:name w:val="新建2级标题"/>
    <w:rsid w:val="00024D51"/>
    <w:pPr>
      <w:keepNext/>
      <w:tabs>
        <w:tab w:val="left" w:pos="360"/>
        <w:tab w:val="left" w:pos="840"/>
      </w:tabs>
      <w:adjustRightInd w:val="0"/>
      <w:snapToGrid w:val="0"/>
      <w:spacing w:before="220" w:after="220" w:line="400" w:lineRule="exact"/>
      <w:outlineLvl w:val="1"/>
    </w:pPr>
    <w:rPr>
      <w:rFonts w:ascii="Arial" w:eastAsia="黑体" w:hAnsi="Times New Roman" w:cs="Times New Roman"/>
      <w:sz w:val="30"/>
      <w:szCs w:val="30"/>
    </w:rPr>
  </w:style>
  <w:style w:type="paragraph" w:customStyle="1" w:styleId="affffffffffff4">
    <w:name w:val="表——索引"/>
    <w:basedOn w:val="a5"/>
    <w:rsid w:val="00024D51"/>
    <w:pPr>
      <w:spacing w:line="360" w:lineRule="auto"/>
      <w:ind w:firstLineChars="200" w:firstLine="200"/>
      <w:jc w:val="center"/>
    </w:pPr>
    <w:rPr>
      <w:rFonts w:cs="Times New Roman"/>
      <w:color w:val="000000"/>
      <w:szCs w:val="22"/>
    </w:rPr>
  </w:style>
  <w:style w:type="paragraph" w:customStyle="1" w:styleId="xl119">
    <w:name w:val="xl119"/>
    <w:basedOn w:val="a5"/>
    <w:rsid w:val="00024D51"/>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59">
    <w:name w:val="5号段落"/>
    <w:basedOn w:val="a5"/>
    <w:rsid w:val="00024D51"/>
    <w:pPr>
      <w:spacing w:line="360" w:lineRule="auto"/>
      <w:ind w:firstLineChars="200" w:firstLine="420"/>
      <w:jc w:val="both"/>
    </w:pPr>
    <w:rPr>
      <w:rFonts w:ascii="Times New Roman" w:hAnsi="Times New Roman"/>
      <w:szCs w:val="21"/>
    </w:rPr>
  </w:style>
  <w:style w:type="paragraph" w:customStyle="1" w:styleId="Level2">
    <w:name w:val="Level 2"/>
    <w:basedOn w:val="a5"/>
    <w:next w:val="a5"/>
    <w:rsid w:val="00024D51"/>
    <w:pPr>
      <w:tabs>
        <w:tab w:val="left" w:pos="709"/>
      </w:tabs>
      <w:spacing w:after="210" w:line="360" w:lineRule="auto"/>
      <w:ind w:left="709" w:firstLineChars="200" w:hanging="709"/>
      <w:jc w:val="both"/>
      <w:outlineLvl w:val="1"/>
    </w:pPr>
    <w:rPr>
      <w:rFonts w:ascii="Times New Roman" w:hAnsi="Times New Roman" w:cs="Times New Roman"/>
      <w:szCs w:val="22"/>
    </w:rPr>
  </w:style>
  <w:style w:type="paragraph" w:customStyle="1" w:styleId="xl23">
    <w:name w:val="xl23"/>
    <w:basedOn w:val="a5"/>
    <w:rsid w:val="00024D51"/>
    <w:pPr>
      <w:spacing w:before="100" w:beforeAutospacing="1" w:after="100" w:afterAutospacing="1" w:line="360" w:lineRule="auto"/>
      <w:ind w:firstLineChars="200" w:firstLine="200"/>
    </w:pPr>
    <w:rPr>
      <w:rFonts w:ascii="Arial Unicode MS" w:eastAsia="Arial Unicode MS" w:hAnsi="Arial Unicode MS" w:cs="Arial Unicode MS"/>
      <w:sz w:val="16"/>
      <w:szCs w:val="16"/>
    </w:rPr>
  </w:style>
  <w:style w:type="paragraph" w:customStyle="1" w:styleId="CharCharCharCharCharCharCharChar">
    <w:name w:val="Char Char Char Char Char Char Char Char"/>
    <w:basedOn w:val="a5"/>
    <w:semiHidden/>
    <w:rsid w:val="00024D51"/>
    <w:pPr>
      <w:spacing w:line="360" w:lineRule="auto"/>
      <w:ind w:firstLineChars="200" w:firstLine="200"/>
      <w:jc w:val="both"/>
    </w:pPr>
    <w:rPr>
      <w:szCs w:val="26"/>
    </w:rPr>
  </w:style>
  <w:style w:type="paragraph" w:customStyle="1" w:styleId="xl120">
    <w:name w:val="xl120"/>
    <w:basedOn w:val="a5"/>
    <w:rsid w:val="00024D51"/>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Arial Unicode MS" w:eastAsia="Arial Unicode MS" w:hAnsi="Arial Unicode MS" w:cs="Arial Unicode MS"/>
      <w:sz w:val="20"/>
      <w:szCs w:val="20"/>
    </w:rPr>
  </w:style>
  <w:style w:type="paragraph" w:customStyle="1" w:styleId="pic-info">
    <w:name w:val="pic-info"/>
    <w:basedOn w:val="a5"/>
    <w:rsid w:val="00024D51"/>
    <w:pPr>
      <w:spacing w:before="100" w:beforeAutospacing="1" w:after="100" w:afterAutospacing="1" w:line="360" w:lineRule="auto"/>
      <w:ind w:firstLineChars="200" w:firstLine="200"/>
    </w:pPr>
    <w:rPr>
      <w:szCs w:val="22"/>
    </w:rPr>
  </w:style>
  <w:style w:type="paragraph" w:customStyle="1" w:styleId="116">
    <w:name w:val="修订11"/>
    <w:uiPriority w:val="99"/>
    <w:semiHidden/>
    <w:qFormat/>
    <w:rsid w:val="00024D51"/>
    <w:pPr>
      <w:spacing w:after="200" w:line="276" w:lineRule="auto"/>
    </w:pPr>
    <w:rPr>
      <w:rFonts w:ascii="Times New Roman" w:eastAsia="宋体" w:hAnsi="Times New Roman" w:cs="Times New Roman"/>
      <w:kern w:val="0"/>
      <w:sz w:val="22"/>
      <w:szCs w:val="24"/>
    </w:rPr>
  </w:style>
  <w:style w:type="paragraph" w:customStyle="1" w:styleId="3x">
    <w:name w:val="标题 3x"/>
    <w:basedOn w:val="a5"/>
    <w:rsid w:val="00024D51"/>
    <w:pPr>
      <w:keepNext/>
      <w:keepLines/>
      <w:spacing w:before="100" w:after="60" w:line="360" w:lineRule="auto"/>
      <w:ind w:firstLineChars="200" w:firstLine="200"/>
      <w:outlineLvl w:val="2"/>
    </w:pPr>
    <w:rPr>
      <w:rFonts w:ascii="Times New Roman" w:eastAsia="黑体" w:hAnsi="Times New Roman"/>
      <w:b/>
      <w:bCs/>
      <w:sz w:val="28"/>
      <w:szCs w:val="20"/>
    </w:rPr>
  </w:style>
  <w:style w:type="paragraph" w:customStyle="1" w:styleId="Char31">
    <w:name w:val="Char3"/>
    <w:basedOn w:val="aa"/>
    <w:rsid w:val="00024D51"/>
  </w:style>
  <w:style w:type="paragraph" w:customStyle="1" w:styleId="xl121">
    <w:name w:val="xl121"/>
    <w:basedOn w:val="a5"/>
    <w:rsid w:val="00024D51"/>
    <w:pPr>
      <w:pBdr>
        <w:top w:val="single" w:sz="8" w:space="0" w:color="auto"/>
        <w:left w:val="single" w:sz="4" w:space="0" w:color="auto"/>
        <w:bottom w:val="single" w:sz="4"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xl124">
    <w:name w:val="xl124"/>
    <w:basedOn w:val="a5"/>
    <w:rsid w:val="00024D51"/>
    <w:pPr>
      <w:pBdr>
        <w:top w:val="single" w:sz="8" w:space="0" w:color="auto"/>
        <w:left w:val="single" w:sz="4" w:space="0" w:color="auto"/>
        <w:bottom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TOC20">
    <w:name w:val="TOC 标题2"/>
    <w:basedOn w:val="1"/>
    <w:next w:val="a5"/>
    <w:uiPriority w:val="39"/>
    <w:rsid w:val="00024D51"/>
    <w:pPr>
      <w:keepNext/>
      <w:keepLines/>
      <w:pageBreakBefore/>
      <w:widowControl/>
      <w:numPr>
        <w:numId w:val="0"/>
      </w:numPr>
      <w:tabs>
        <w:tab w:val="left" w:pos="360"/>
      </w:tabs>
      <w:spacing w:beforeLines="50" w:before="156" w:after="156" w:line="276" w:lineRule="auto"/>
      <w:jc w:val="center"/>
      <w:outlineLvl w:val="9"/>
    </w:pPr>
    <w:rPr>
      <w:rFonts w:ascii="Cambria" w:eastAsia="宋体" w:hAnsi="Cambria"/>
      <w:color w:val="365F91"/>
      <w:kern w:val="0"/>
      <w:sz w:val="28"/>
      <w:szCs w:val="28"/>
    </w:rPr>
  </w:style>
  <w:style w:type="paragraph" w:customStyle="1" w:styleId="Char1CharCharCharCharCharCharCharCharChar">
    <w:name w:val="Char1 Char Char Char Char Char Char Char Char Char"/>
    <w:basedOn w:val="a5"/>
    <w:rsid w:val="00024D51"/>
    <w:pPr>
      <w:spacing w:line="360" w:lineRule="auto"/>
      <w:ind w:firstLineChars="200" w:firstLine="200"/>
      <w:jc w:val="both"/>
    </w:pPr>
    <w:rPr>
      <w:rFonts w:ascii="Tahoma" w:hAnsi="Tahoma" w:cs="Times New Roman"/>
      <w:szCs w:val="20"/>
    </w:rPr>
  </w:style>
  <w:style w:type="paragraph" w:customStyle="1" w:styleId="font14">
    <w:name w:val="font14"/>
    <w:basedOn w:val="a5"/>
    <w:rsid w:val="00024D51"/>
    <w:pPr>
      <w:spacing w:before="100" w:beforeAutospacing="1" w:after="100" w:afterAutospacing="1" w:line="360" w:lineRule="auto"/>
      <w:ind w:firstLineChars="200" w:firstLine="200"/>
    </w:pPr>
    <w:rPr>
      <w:rFonts w:ascii="Tahoma" w:hAnsi="Tahoma" w:cs="Tahoma"/>
      <w:b/>
      <w:bCs/>
      <w:color w:val="000000"/>
      <w:sz w:val="18"/>
      <w:szCs w:val="18"/>
    </w:rPr>
  </w:style>
  <w:style w:type="paragraph" w:customStyle="1" w:styleId="xl143">
    <w:name w:val="xl143"/>
    <w:basedOn w:val="a5"/>
    <w:rsid w:val="00024D51"/>
    <w:pPr>
      <w:pBdr>
        <w:top w:val="single" w:sz="4" w:space="0" w:color="auto"/>
        <w:left w:val="single" w:sz="4"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affffffffffff5">
    <w:name w:val="封面"/>
    <w:basedOn w:val="a5"/>
    <w:rsid w:val="00024D51"/>
    <w:pPr>
      <w:adjustRightInd w:val="0"/>
      <w:spacing w:line="360" w:lineRule="atLeast"/>
      <w:textAlignment w:val="baseline"/>
    </w:pPr>
    <w:rPr>
      <w:rFonts w:hAnsi="Times New Roman" w:cs="Times New Roman"/>
      <w:sz w:val="28"/>
      <w:szCs w:val="20"/>
    </w:rPr>
  </w:style>
  <w:style w:type="paragraph" w:customStyle="1" w:styleId="361215">
    <w:name w:val="样式 标题 3 + 段前: 6 磅 段后: 12 磅 行距: 1.5 倍行距"/>
    <w:basedOn w:val="3"/>
    <w:rsid w:val="00024D51"/>
    <w:pPr>
      <w:keepNext/>
      <w:widowControl/>
      <w:numPr>
        <w:ilvl w:val="0"/>
        <w:numId w:val="0"/>
      </w:numPr>
      <w:tabs>
        <w:tab w:val="left" w:pos="748"/>
      </w:tabs>
      <w:spacing w:after="240"/>
      <w:ind w:left="964" w:hanging="964"/>
    </w:pPr>
    <w:rPr>
      <w:rFonts w:eastAsia="宋体" w:cs="宋体"/>
      <w:b w:val="0"/>
      <w:color w:val="000000"/>
      <w:kern w:val="0"/>
      <w:szCs w:val="20"/>
    </w:rPr>
  </w:style>
  <w:style w:type="paragraph" w:customStyle="1" w:styleId="xl116">
    <w:name w:val="xl116"/>
    <w:basedOn w:val="a5"/>
    <w:rsid w:val="00024D51"/>
    <w:pPr>
      <w:pBdr>
        <w:top w:val="single" w:sz="8" w:space="0" w:color="auto"/>
        <w:left w:val="single" w:sz="4" w:space="0" w:color="auto"/>
        <w:right w:val="single" w:sz="8" w:space="0" w:color="auto"/>
      </w:pBdr>
      <w:shd w:val="clear" w:color="000000" w:fill="F79646"/>
      <w:spacing w:before="100" w:beforeAutospacing="1" w:after="100" w:afterAutospacing="1" w:line="360" w:lineRule="auto"/>
      <w:ind w:firstLineChars="200" w:firstLine="200"/>
      <w:jc w:val="center"/>
    </w:pPr>
    <w:rPr>
      <w:color w:val="000000"/>
      <w:szCs w:val="22"/>
    </w:rPr>
  </w:style>
  <w:style w:type="paragraph" w:customStyle="1" w:styleId="xl129">
    <w:name w:val="xl129"/>
    <w:basedOn w:val="a5"/>
    <w:rsid w:val="00024D51"/>
    <w:pPr>
      <w:pBdr>
        <w:top w:val="single" w:sz="4" w:space="0" w:color="auto"/>
        <w:lef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1fe">
    <w:name w:val="题注1"/>
    <w:basedOn w:val="a5"/>
    <w:next w:val="a5"/>
    <w:rsid w:val="00024D51"/>
    <w:pPr>
      <w:tabs>
        <w:tab w:val="left" w:pos="7380"/>
      </w:tabs>
      <w:overflowPunct w:val="0"/>
      <w:spacing w:before="152" w:afterLines="100"/>
    </w:pPr>
    <w:rPr>
      <w:rFonts w:ascii="Times New Roman" w:eastAsia="黑体" w:hAnsi="Times New Roman" w:cs="Arial"/>
      <w:sz w:val="21"/>
      <w:szCs w:val="22"/>
    </w:rPr>
  </w:style>
  <w:style w:type="paragraph" w:customStyle="1" w:styleId="2ff">
    <w:name w:val="封面标准号2"/>
    <w:basedOn w:val="a5"/>
    <w:rsid w:val="00024D51"/>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rFonts w:ascii="Times New Roman" w:hAnsi="Times New Roman" w:cs="Times New Roman"/>
      <w:sz w:val="28"/>
      <w:szCs w:val="20"/>
    </w:rPr>
  </w:style>
  <w:style w:type="paragraph" w:customStyle="1" w:styleId="xl130">
    <w:name w:val="xl130"/>
    <w:basedOn w:val="a5"/>
    <w:rsid w:val="00024D51"/>
    <w:pPr>
      <w:pBdr>
        <w:left w:val="single" w:sz="8" w:space="0" w:color="auto"/>
        <w:bottom w:val="single" w:sz="4" w:space="0" w:color="auto"/>
        <w:right w:val="single" w:sz="4" w:space="0" w:color="auto"/>
      </w:pBdr>
      <w:spacing w:before="100" w:beforeAutospacing="1" w:after="100" w:afterAutospacing="1" w:line="360" w:lineRule="auto"/>
      <w:ind w:firstLineChars="200" w:firstLine="200"/>
    </w:pPr>
    <w:rPr>
      <w:color w:val="000000"/>
      <w:sz w:val="20"/>
      <w:szCs w:val="20"/>
    </w:rPr>
  </w:style>
  <w:style w:type="paragraph" w:customStyle="1" w:styleId="1ff">
    <w:name w:val="修订1"/>
    <w:uiPriority w:val="99"/>
    <w:semiHidden/>
    <w:rsid w:val="00024D51"/>
    <w:pPr>
      <w:spacing w:after="200" w:line="276" w:lineRule="auto"/>
    </w:pPr>
    <w:rPr>
      <w:rFonts w:ascii="Times New Roman" w:eastAsia="宋体" w:hAnsi="Times New Roman" w:cs="Times New Roman"/>
      <w:szCs w:val="24"/>
    </w:rPr>
  </w:style>
  <w:style w:type="paragraph" w:customStyle="1" w:styleId="xl137">
    <w:name w:val="xl137"/>
    <w:basedOn w:val="a5"/>
    <w:rsid w:val="00024D51"/>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Style1">
    <w:name w:val="Style1"/>
    <w:basedOn w:val="a5"/>
    <w:rsid w:val="00024D51"/>
    <w:pPr>
      <w:tabs>
        <w:tab w:val="left" w:pos="-720"/>
      </w:tabs>
      <w:spacing w:after="120" w:line="360" w:lineRule="auto"/>
      <w:ind w:firstLineChars="200" w:firstLine="200"/>
      <w:jc w:val="both"/>
    </w:pPr>
    <w:rPr>
      <w:rFonts w:ascii="Times New Roman" w:hAnsi="Times New Roman" w:cs="Times New Roman"/>
      <w:spacing w:val="-3"/>
      <w:szCs w:val="20"/>
      <w:lang w:val="en-AU" w:eastAsia="en-US"/>
    </w:rPr>
  </w:style>
  <w:style w:type="paragraph" w:customStyle="1" w:styleId="affffffffffff6">
    <w:name w:val="样式 标准 + 加粗"/>
    <w:basedOn w:val="afffffffffffd"/>
    <w:rsid w:val="00024D51"/>
    <w:pPr>
      <w:jc w:val="left"/>
    </w:pPr>
    <w:rPr>
      <w:b/>
      <w:bCs/>
    </w:rPr>
  </w:style>
  <w:style w:type="paragraph" w:customStyle="1" w:styleId="xl122">
    <w:name w:val="xl122"/>
    <w:basedOn w:val="a5"/>
    <w:rsid w:val="00024D5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p16">
    <w:name w:val="p16"/>
    <w:basedOn w:val="a5"/>
    <w:rsid w:val="00024D51"/>
    <w:pPr>
      <w:jc w:val="center"/>
    </w:pPr>
    <w:rPr>
      <w:rFonts w:ascii="Times New Roman" w:hAnsi="Times New Roman" w:cs="Arial"/>
      <w:sz w:val="21"/>
      <w:szCs w:val="21"/>
    </w:rPr>
  </w:style>
  <w:style w:type="paragraph" w:customStyle="1" w:styleId="txt">
    <w:name w:val="txt"/>
    <w:basedOn w:val="a5"/>
    <w:rsid w:val="00024D51"/>
    <w:pPr>
      <w:spacing w:before="100" w:beforeAutospacing="1" w:after="100" w:afterAutospacing="1" w:line="360" w:lineRule="auto"/>
      <w:ind w:firstLineChars="200" w:firstLine="200"/>
    </w:pPr>
    <w:rPr>
      <w:szCs w:val="22"/>
    </w:rPr>
  </w:style>
  <w:style w:type="paragraph" w:customStyle="1" w:styleId="xl139">
    <w:name w:val="xl139"/>
    <w:basedOn w:val="a5"/>
    <w:rsid w:val="00024D51"/>
    <w:pPr>
      <w:pBdr>
        <w:top w:val="single" w:sz="4" w:space="0" w:color="auto"/>
        <w:left w:val="single" w:sz="8" w:space="0" w:color="auto"/>
        <w:bottom w:val="single" w:sz="4"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FF0000"/>
      <w:sz w:val="20"/>
      <w:szCs w:val="20"/>
    </w:rPr>
  </w:style>
  <w:style w:type="paragraph" w:customStyle="1" w:styleId="CharCharCharCharCharCharCharCharCharCharCharCharCharCharCharCharChar">
    <w:name w:val="Char Char Char Char Char Char Char Char Char Char Char Char Char Char Char Char Char"/>
    <w:basedOn w:val="a5"/>
    <w:semiHidden/>
    <w:rsid w:val="00024D51"/>
    <w:pPr>
      <w:spacing w:line="360" w:lineRule="auto"/>
      <w:ind w:firstLineChars="200" w:firstLine="200"/>
      <w:jc w:val="both"/>
    </w:pPr>
    <w:rPr>
      <w:szCs w:val="26"/>
    </w:rPr>
  </w:style>
  <w:style w:type="paragraph" w:customStyle="1" w:styleId="Char4CharCharChar">
    <w:name w:val="Char4 Char Char Char"/>
    <w:basedOn w:val="a5"/>
    <w:semiHidden/>
    <w:rsid w:val="00024D51"/>
    <w:pPr>
      <w:adjustRightInd w:val="0"/>
      <w:snapToGrid w:val="0"/>
      <w:spacing w:line="360" w:lineRule="auto"/>
      <w:ind w:firstLineChars="200" w:firstLine="200"/>
      <w:jc w:val="both"/>
    </w:pPr>
    <w:rPr>
      <w:szCs w:val="26"/>
    </w:rPr>
  </w:style>
  <w:style w:type="paragraph" w:customStyle="1" w:styleId="xl123">
    <w:name w:val="xl123"/>
    <w:basedOn w:val="a5"/>
    <w:rsid w:val="00024D5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215">
    <w:name w:val="列出段落21"/>
    <w:basedOn w:val="a5"/>
    <w:uiPriority w:val="34"/>
    <w:rsid w:val="00024D51"/>
    <w:pPr>
      <w:spacing w:line="360" w:lineRule="auto"/>
      <w:ind w:leftChars="200" w:left="200" w:firstLineChars="200" w:firstLine="420"/>
    </w:pPr>
    <w:rPr>
      <w:rFonts w:ascii="Times New Roman" w:hAnsi="Times New Roman" w:cs="Arial"/>
      <w:color w:val="000000"/>
      <w:szCs w:val="22"/>
    </w:rPr>
  </w:style>
  <w:style w:type="paragraph" w:customStyle="1" w:styleId="xl138">
    <w:name w:val="xl138"/>
    <w:basedOn w:val="a5"/>
    <w:rsid w:val="00024D51"/>
    <w:pPr>
      <w:pBdr>
        <w:top w:val="single" w:sz="4" w:space="0" w:color="auto"/>
        <w:left w:val="single" w:sz="8" w:space="0" w:color="auto"/>
        <w:right w:val="single" w:sz="4" w:space="0" w:color="auto"/>
      </w:pBdr>
      <w:shd w:val="clear" w:color="000000" w:fill="92D050"/>
      <w:spacing w:before="100" w:beforeAutospacing="1" w:after="100" w:afterAutospacing="1" w:line="360" w:lineRule="auto"/>
      <w:ind w:firstLineChars="200" w:firstLine="200"/>
    </w:pPr>
    <w:rPr>
      <w:rFonts w:ascii="Times New Roman" w:hAnsi="Times New Roman" w:cs="Times New Roman"/>
      <w:color w:val="FF0000"/>
      <w:sz w:val="20"/>
      <w:szCs w:val="20"/>
    </w:rPr>
  </w:style>
  <w:style w:type="paragraph" w:customStyle="1" w:styleId="font15">
    <w:name w:val="font15"/>
    <w:basedOn w:val="a5"/>
    <w:rsid w:val="00024D51"/>
    <w:pPr>
      <w:spacing w:before="100" w:beforeAutospacing="1" w:after="100" w:afterAutospacing="1" w:line="360" w:lineRule="auto"/>
      <w:ind w:firstLineChars="200" w:firstLine="200"/>
    </w:pPr>
    <w:rPr>
      <w:rFonts w:ascii="Arial Unicode MS" w:eastAsia="Arial Unicode MS" w:hAnsi="Arial Unicode MS" w:cs="Arial Unicode MS"/>
      <w:color w:val="000000"/>
      <w:szCs w:val="22"/>
    </w:rPr>
  </w:style>
  <w:style w:type="paragraph" w:customStyle="1" w:styleId="Char1CharCharCharCharCharCharCharCharChar1">
    <w:name w:val="Char1 Char Char Char Char Char Char Char Char Char1"/>
    <w:basedOn w:val="a5"/>
    <w:rsid w:val="00024D51"/>
    <w:pPr>
      <w:spacing w:line="360" w:lineRule="auto"/>
      <w:ind w:firstLineChars="200" w:firstLine="200"/>
      <w:jc w:val="both"/>
    </w:pPr>
    <w:rPr>
      <w:rFonts w:ascii="Tahoma" w:hAnsi="Tahoma" w:cs="Times New Roman"/>
      <w:szCs w:val="20"/>
    </w:rPr>
  </w:style>
  <w:style w:type="paragraph" w:customStyle="1" w:styleId="font13">
    <w:name w:val="font13"/>
    <w:basedOn w:val="a5"/>
    <w:rsid w:val="00024D51"/>
    <w:pPr>
      <w:spacing w:before="100" w:beforeAutospacing="1" w:after="100" w:afterAutospacing="1" w:line="360" w:lineRule="auto"/>
      <w:ind w:firstLineChars="200" w:firstLine="200"/>
    </w:pPr>
    <w:rPr>
      <w:color w:val="FF0000"/>
      <w:sz w:val="20"/>
      <w:szCs w:val="20"/>
    </w:rPr>
  </w:style>
  <w:style w:type="paragraph" w:customStyle="1" w:styleId="font12">
    <w:name w:val="font12"/>
    <w:basedOn w:val="a5"/>
    <w:rsid w:val="00024D51"/>
    <w:pPr>
      <w:spacing w:before="100" w:beforeAutospacing="1" w:after="100" w:afterAutospacing="1" w:line="360" w:lineRule="auto"/>
      <w:ind w:firstLineChars="200" w:firstLine="200"/>
    </w:pPr>
    <w:rPr>
      <w:sz w:val="18"/>
      <w:szCs w:val="18"/>
    </w:rPr>
  </w:style>
  <w:style w:type="paragraph" w:customStyle="1" w:styleId="xl127">
    <w:name w:val="xl127"/>
    <w:basedOn w:val="a5"/>
    <w:rsid w:val="00024D51"/>
    <w:pPr>
      <w:pBdr>
        <w:top w:val="single" w:sz="4" w:space="0" w:color="auto"/>
        <w:left w:val="single" w:sz="4"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xl135">
    <w:name w:val="xl135"/>
    <w:basedOn w:val="a5"/>
    <w:rsid w:val="00024D51"/>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Chars="200" w:firstLine="200"/>
      <w:jc w:val="center"/>
    </w:pPr>
    <w:rPr>
      <w:rFonts w:ascii="Arial Unicode MS" w:eastAsia="Arial Unicode MS" w:hAnsi="Arial Unicode MS" w:cs="Arial Unicode MS"/>
      <w:sz w:val="20"/>
      <w:szCs w:val="20"/>
    </w:rPr>
  </w:style>
  <w:style w:type="paragraph" w:customStyle="1" w:styleId="xl131">
    <w:name w:val="xl131"/>
    <w:basedOn w:val="a5"/>
    <w:rsid w:val="00024D51"/>
    <w:pPr>
      <w:pBdr>
        <w:left w:val="single" w:sz="4" w:space="0" w:color="auto"/>
        <w:bottom w:val="single" w:sz="4" w:space="0" w:color="auto"/>
        <w:right w:val="single" w:sz="4" w:space="0" w:color="auto"/>
      </w:pBdr>
      <w:spacing w:before="100" w:beforeAutospacing="1" w:after="100" w:afterAutospacing="1" w:line="360" w:lineRule="auto"/>
      <w:ind w:firstLineChars="200" w:firstLine="200"/>
    </w:pPr>
    <w:rPr>
      <w:rFonts w:ascii="Times New Roman" w:hAnsi="Times New Roman" w:cs="Times New Roman"/>
      <w:color w:val="000000"/>
      <w:szCs w:val="22"/>
    </w:rPr>
  </w:style>
  <w:style w:type="paragraph" w:customStyle="1" w:styleId="1510">
    <w:name w:val="样式 小四 行距: 1.5 倍行距1"/>
    <w:basedOn w:val="a5"/>
    <w:rsid w:val="00024D51"/>
    <w:pPr>
      <w:spacing w:beforeLines="200" w:before="624" w:afterLines="100" w:after="312" w:line="360" w:lineRule="auto"/>
      <w:ind w:firstLineChars="200" w:firstLine="200"/>
      <w:jc w:val="both"/>
    </w:pPr>
    <w:rPr>
      <w:rFonts w:ascii="黑体" w:eastAsia="黑体" w:hAnsi="Times New Roman" w:cs="Times New Roman"/>
      <w:bCs/>
      <w:sz w:val="32"/>
      <w:szCs w:val="32"/>
    </w:rPr>
  </w:style>
  <w:style w:type="paragraph" w:customStyle="1" w:styleId="Level3">
    <w:name w:val="Level 3"/>
    <w:basedOn w:val="a5"/>
    <w:next w:val="a5"/>
    <w:rsid w:val="00024D51"/>
    <w:pPr>
      <w:tabs>
        <w:tab w:val="left" w:pos="992"/>
      </w:tabs>
      <w:spacing w:after="210" w:line="360" w:lineRule="auto"/>
      <w:ind w:left="992" w:firstLineChars="200" w:hanging="708"/>
      <w:jc w:val="both"/>
      <w:outlineLvl w:val="2"/>
    </w:pPr>
    <w:rPr>
      <w:rFonts w:ascii="Times New Roman" w:hAnsi="Times New Roman" w:cs="Times New Roman"/>
      <w:szCs w:val="22"/>
    </w:rPr>
  </w:style>
  <w:style w:type="paragraph" w:styleId="afffffffffff6">
    <w:name w:val="Intense Quote"/>
    <w:basedOn w:val="a5"/>
    <w:next w:val="a5"/>
    <w:link w:val="afffffffffff5"/>
    <w:uiPriority w:val="30"/>
    <w:qFormat/>
    <w:rsid w:val="00024D51"/>
    <w:pPr>
      <w:pBdr>
        <w:bottom w:val="single" w:sz="4" w:space="4" w:color="4F81BD"/>
      </w:pBdr>
      <w:spacing w:before="200" w:after="280" w:line="360" w:lineRule="auto"/>
      <w:ind w:left="936" w:right="936" w:firstLineChars="200" w:firstLine="200"/>
      <w:jc w:val="both"/>
    </w:pPr>
    <w:rPr>
      <w:rFonts w:asciiTheme="minorHAnsi" w:eastAsiaTheme="minorEastAsia" w:hAnsiTheme="minorHAnsi" w:cstheme="minorBidi"/>
      <w:b/>
      <w:bCs/>
      <w:i/>
      <w:iCs/>
      <w:color w:val="4F81BD"/>
      <w:kern w:val="2"/>
      <w:sz w:val="21"/>
      <w:szCs w:val="22"/>
    </w:rPr>
  </w:style>
  <w:style w:type="character" w:customStyle="1" w:styleId="1ff0">
    <w:name w:val="明显引用 字符1"/>
    <w:basedOn w:val="a7"/>
    <w:uiPriority w:val="30"/>
    <w:rsid w:val="00024D51"/>
    <w:rPr>
      <w:rFonts w:ascii="宋体" w:eastAsia="宋体" w:hAnsi="宋体" w:cs="宋体"/>
      <w:i/>
      <w:iCs/>
      <w:color w:val="4472C4" w:themeColor="accent1"/>
      <w:kern w:val="0"/>
      <w:sz w:val="24"/>
      <w:szCs w:val="24"/>
    </w:rPr>
  </w:style>
  <w:style w:type="paragraph" w:customStyle="1" w:styleId="117">
    <w:name w:val="无间隔11"/>
    <w:uiPriority w:val="1"/>
    <w:rsid w:val="00024D51"/>
    <w:pPr>
      <w:spacing w:after="200" w:line="276" w:lineRule="auto"/>
    </w:pPr>
    <w:rPr>
      <w:rFonts w:ascii="Calibri" w:eastAsia="宋体" w:hAnsi="Calibri" w:cs="Times New Roman"/>
      <w:kern w:val="0"/>
      <w:sz w:val="22"/>
    </w:rPr>
  </w:style>
  <w:style w:type="paragraph" w:customStyle="1" w:styleId="4a">
    <w:name w:val="列出段落4"/>
    <w:basedOn w:val="a5"/>
    <w:uiPriority w:val="34"/>
    <w:unhideWhenUsed/>
    <w:rsid w:val="00024D51"/>
    <w:pPr>
      <w:spacing w:line="360" w:lineRule="auto"/>
      <w:ind w:firstLineChars="200" w:firstLine="420"/>
      <w:jc w:val="both"/>
    </w:pPr>
    <w:rPr>
      <w:rFonts w:ascii="Times New Roman" w:hAnsi="Times New Roman" w:cs="Times New Roman"/>
      <w:szCs w:val="22"/>
    </w:rPr>
  </w:style>
  <w:style w:type="paragraph" w:customStyle="1" w:styleId="CharCharCharCharCharCharCharCharCharCharCharCharChar">
    <w:name w:val="Char Char Char Char Char Char Char Char Char Char Char Char Char"/>
    <w:basedOn w:val="a5"/>
    <w:rsid w:val="00024D51"/>
    <w:pPr>
      <w:snapToGrid w:val="0"/>
      <w:spacing w:line="360" w:lineRule="auto"/>
      <w:ind w:firstLineChars="200" w:firstLine="200"/>
      <w:jc w:val="both"/>
    </w:pPr>
    <w:rPr>
      <w:rFonts w:ascii="Times New Roman" w:eastAsia="仿宋_GB2312" w:hAnsi="Times New Roman" w:cs="Times New Roman"/>
      <w:szCs w:val="22"/>
    </w:rPr>
  </w:style>
  <w:style w:type="paragraph" w:customStyle="1" w:styleId="xl136">
    <w:name w:val="xl136"/>
    <w:basedOn w:val="a5"/>
    <w:rsid w:val="00024D51"/>
    <w:pPr>
      <w:pBdr>
        <w:top w:val="single" w:sz="4" w:space="0" w:color="auto"/>
        <w:left w:val="single" w:sz="4" w:space="0" w:color="auto"/>
        <w:bottom w:val="single" w:sz="8" w:space="0" w:color="auto"/>
        <w:right w:val="single" w:sz="4" w:space="0" w:color="auto"/>
      </w:pBdr>
      <w:spacing w:before="100" w:beforeAutospacing="1" w:after="100" w:afterAutospacing="1" w:line="360" w:lineRule="auto"/>
      <w:ind w:firstLineChars="200" w:firstLine="200"/>
      <w:jc w:val="center"/>
    </w:pPr>
    <w:rPr>
      <w:rFonts w:ascii="Times New Roman" w:hAnsi="Times New Roman" w:cs="Times New Roman"/>
      <w:color w:val="000000"/>
      <w:szCs w:val="22"/>
    </w:rPr>
  </w:style>
  <w:style w:type="paragraph" w:customStyle="1" w:styleId="2ff0">
    <w:name w:val="列出段落2"/>
    <w:basedOn w:val="a5"/>
    <w:uiPriority w:val="34"/>
    <w:rsid w:val="00024D51"/>
    <w:pPr>
      <w:spacing w:line="360" w:lineRule="auto"/>
      <w:ind w:firstLineChars="200" w:firstLine="420"/>
      <w:jc w:val="both"/>
    </w:pPr>
    <w:rPr>
      <w:rFonts w:ascii="Times New Roman" w:hAnsi="Times New Roman" w:cs="Times New Roman"/>
      <w:szCs w:val="22"/>
    </w:rPr>
  </w:style>
  <w:style w:type="paragraph" w:customStyle="1" w:styleId="font16">
    <w:name w:val="font16"/>
    <w:basedOn w:val="a5"/>
    <w:rsid w:val="00024D51"/>
    <w:pPr>
      <w:spacing w:before="100" w:beforeAutospacing="1" w:after="100" w:afterAutospacing="1" w:line="360" w:lineRule="auto"/>
      <w:ind w:firstLineChars="200" w:firstLine="200"/>
    </w:pPr>
    <w:rPr>
      <w:color w:val="000000"/>
      <w:szCs w:val="22"/>
    </w:rPr>
  </w:style>
  <w:style w:type="paragraph" w:customStyle="1" w:styleId="afffffffffff8">
    <w:name w:val="正文四号"/>
    <w:basedOn w:val="a5"/>
    <w:link w:val="CharCharb"/>
    <w:rsid w:val="00024D51"/>
    <w:pPr>
      <w:spacing w:afterLines="50" w:line="360" w:lineRule="auto"/>
      <w:ind w:firstLineChars="200" w:firstLine="200"/>
      <w:jc w:val="both"/>
    </w:pPr>
    <w:rPr>
      <w:rFonts w:asciiTheme="minorHAnsi" w:eastAsiaTheme="minorEastAsia" w:hAnsiTheme="minorHAnsi" w:cstheme="minorBidi"/>
      <w:kern w:val="2"/>
      <w:szCs w:val="28"/>
    </w:rPr>
  </w:style>
  <w:style w:type="paragraph" w:customStyle="1" w:styleId="378020">
    <w:name w:val="样式 标题 3 + (中文) 黑体 小四 非加粗 段前: 7.8 磅 段后: 0 磅 行距: 固定值 20 磅"/>
    <w:basedOn w:val="3"/>
    <w:rsid w:val="00024D51"/>
    <w:pPr>
      <w:keepNext/>
      <w:keepLines/>
      <w:numPr>
        <w:ilvl w:val="0"/>
        <w:numId w:val="0"/>
      </w:numPr>
      <w:spacing w:before="0" w:after="0"/>
      <w:jc w:val="both"/>
    </w:pPr>
    <w:rPr>
      <w:rFonts w:eastAsia="宋体" w:cs="宋体"/>
      <w:bCs w:val="0"/>
      <w:sz w:val="24"/>
      <w:szCs w:val="20"/>
    </w:rPr>
  </w:style>
  <w:style w:type="paragraph" w:customStyle="1" w:styleId="affffffffffff7">
    <w:name w:val="表题新的"/>
    <w:basedOn w:val="a5"/>
    <w:next w:val="a5"/>
    <w:rsid w:val="00024D51"/>
    <w:pPr>
      <w:widowControl w:val="0"/>
      <w:spacing w:beforeLines="50" w:before="156" w:line="400" w:lineRule="exact"/>
      <w:jc w:val="center"/>
    </w:pPr>
    <w:rPr>
      <w:rFonts w:ascii="Arial" w:hAnsi="Arial" w:cs="Times New Roman"/>
      <w:b/>
      <w:kern w:val="2"/>
    </w:rPr>
  </w:style>
  <w:style w:type="paragraph" w:customStyle="1" w:styleId="affffffffffff8">
    <w:name w:val="图图图"/>
    <w:basedOn w:val="a5"/>
    <w:next w:val="a5"/>
    <w:rsid w:val="00024D51"/>
    <w:pPr>
      <w:widowControl w:val="0"/>
      <w:jc w:val="center"/>
    </w:pPr>
    <w:rPr>
      <w:rFonts w:ascii="Times New Roman" w:hAnsi="Times New Roman" w:cs="Arial"/>
      <w:kern w:val="2"/>
    </w:rPr>
  </w:style>
  <w:style w:type="paragraph" w:customStyle="1" w:styleId="BCEER2">
    <w:name w:val="正文BCEER"/>
    <w:basedOn w:val="a5"/>
    <w:rsid w:val="00024D51"/>
    <w:pPr>
      <w:spacing w:line="360" w:lineRule="auto"/>
      <w:ind w:firstLineChars="200" w:firstLine="200"/>
      <w:jc w:val="both"/>
    </w:pPr>
    <w:rPr>
      <w:rFonts w:ascii="Times New Roman" w:hAnsi="Times New Roman" w:cs="Times New Roman"/>
    </w:rPr>
  </w:style>
  <w:style w:type="paragraph" w:customStyle="1" w:styleId="affffffffffff">
    <w:name w:val="项目正文"/>
    <w:basedOn w:val="a5"/>
    <w:link w:val="Charffa"/>
    <w:rsid w:val="00024D51"/>
    <w:pPr>
      <w:widowControl w:val="0"/>
      <w:spacing w:line="360" w:lineRule="auto"/>
      <w:ind w:firstLineChars="200" w:firstLine="200"/>
      <w:jc w:val="both"/>
    </w:pPr>
    <w:rPr>
      <w:rFonts w:eastAsiaTheme="minorEastAsia" w:cstheme="minorBidi"/>
      <w:kern w:val="2"/>
    </w:rPr>
  </w:style>
  <w:style w:type="paragraph" w:customStyle="1" w:styleId="fan">
    <w:name w:val="fan正文"/>
    <w:basedOn w:val="a5"/>
    <w:rsid w:val="00024D51"/>
    <w:pPr>
      <w:widowControl w:val="0"/>
      <w:spacing w:line="400" w:lineRule="exact"/>
      <w:ind w:firstLineChars="200" w:firstLine="200"/>
      <w:jc w:val="both"/>
    </w:pPr>
    <w:rPr>
      <w:rFonts w:ascii="Arial" w:hAnsi="Arial" w:cs="Times New Roman"/>
      <w:kern w:val="2"/>
    </w:rPr>
  </w:style>
  <w:style w:type="paragraph" w:customStyle="1" w:styleId="cucd-TB">
    <w:name w:val="cucd-TB"/>
    <w:rsid w:val="00024D51"/>
    <w:pPr>
      <w:spacing w:line="360" w:lineRule="auto"/>
      <w:jc w:val="center"/>
    </w:pPr>
    <w:rPr>
      <w:rFonts w:ascii="Times New Roman" w:eastAsia="宋体" w:hAnsi="Times New Roman" w:cs="Times New Roman"/>
      <w:szCs w:val="24"/>
    </w:rPr>
  </w:style>
  <w:style w:type="paragraph" w:customStyle="1" w:styleId="afffffffffffa">
    <w:name w:val="图片格式"/>
    <w:basedOn w:val="a5"/>
    <w:link w:val="Charff4"/>
    <w:rsid w:val="00024D51"/>
    <w:pPr>
      <w:widowControl w:val="0"/>
      <w:topLinePunct/>
      <w:adjustRightInd w:val="0"/>
      <w:snapToGrid w:val="0"/>
      <w:jc w:val="center"/>
    </w:pPr>
    <w:rPr>
      <w:rFonts w:ascii="Arial" w:eastAsiaTheme="minorEastAsia" w:hAnsi="Arial" w:cstheme="minorBidi"/>
      <w:kern w:val="2"/>
      <w:sz w:val="23"/>
    </w:rPr>
  </w:style>
  <w:style w:type="paragraph" w:customStyle="1" w:styleId="affffffffffff9">
    <w:name w:val="六级标题"/>
    <w:next w:val="a5"/>
    <w:rsid w:val="00024D51"/>
    <w:pPr>
      <w:tabs>
        <w:tab w:val="left" w:pos="567"/>
      </w:tabs>
      <w:ind w:left="567" w:firstLine="420"/>
    </w:pPr>
    <w:rPr>
      <w:rFonts w:ascii="Arial" w:eastAsia="宋体" w:hAnsi="Arial" w:cs="Times New Roman"/>
      <w:kern w:val="0"/>
      <w:sz w:val="24"/>
      <w:szCs w:val="24"/>
    </w:rPr>
  </w:style>
  <w:style w:type="paragraph" w:customStyle="1" w:styleId="ParaChar">
    <w:name w:val="默认段落字体 Para Char"/>
    <w:basedOn w:val="a5"/>
    <w:rsid w:val="00024D51"/>
    <w:pPr>
      <w:widowControl w:val="0"/>
      <w:spacing w:line="360" w:lineRule="auto"/>
      <w:jc w:val="center"/>
    </w:pPr>
    <w:rPr>
      <w:rFonts w:ascii="Times New Roman" w:hAnsi="Times New Roman" w:cs="Times New Roman"/>
      <w:kern w:val="2"/>
      <w:sz w:val="21"/>
    </w:rPr>
  </w:style>
  <w:style w:type="paragraph" w:customStyle="1" w:styleId="wk">
    <w:name w:val="wk三级标题"/>
    <w:basedOn w:val="3"/>
    <w:next w:val="wk0"/>
    <w:rsid w:val="00024D51"/>
    <w:pPr>
      <w:keepNext/>
      <w:keepLines/>
      <w:numPr>
        <w:numId w:val="0"/>
      </w:numPr>
      <w:tabs>
        <w:tab w:val="left" w:pos="567"/>
      </w:tabs>
      <w:ind w:left="567" w:hanging="567"/>
      <w:jc w:val="both"/>
    </w:pPr>
    <w:rPr>
      <w:rFonts w:eastAsia="Cambria"/>
      <w:kern w:val="0"/>
    </w:rPr>
  </w:style>
  <w:style w:type="paragraph" w:customStyle="1" w:styleId="wk0">
    <w:name w:val="wk"/>
    <w:basedOn w:val="a5"/>
    <w:rsid w:val="00024D51"/>
    <w:pPr>
      <w:widowControl w:val="0"/>
      <w:spacing w:line="400" w:lineRule="exact"/>
      <w:ind w:firstLineChars="200" w:firstLine="200"/>
      <w:jc w:val="both"/>
    </w:pPr>
    <w:rPr>
      <w:rFonts w:ascii="Arial" w:hAnsi="Arial" w:cs="Times New Roman"/>
      <w:kern w:val="2"/>
    </w:rPr>
  </w:style>
  <w:style w:type="paragraph" w:customStyle="1" w:styleId="Style23">
    <w:name w:val="_Style 23"/>
    <w:basedOn w:val="a5"/>
    <w:uiPriority w:val="34"/>
    <w:rsid w:val="00024D51"/>
    <w:pPr>
      <w:widowControl w:val="0"/>
      <w:ind w:firstLineChars="200" w:firstLine="420"/>
      <w:jc w:val="both"/>
    </w:pPr>
    <w:rPr>
      <w:rFonts w:ascii="Calibri" w:hAnsi="Calibri" w:cs="Times New Roman"/>
      <w:kern w:val="2"/>
      <w:sz w:val="21"/>
      <w:szCs w:val="22"/>
    </w:rPr>
  </w:style>
  <w:style w:type="paragraph" w:customStyle="1" w:styleId="afffffffffffb">
    <w:name w:val="！正文"/>
    <w:basedOn w:val="a5"/>
    <w:link w:val="Charff6"/>
    <w:rsid w:val="00024D51"/>
    <w:pPr>
      <w:widowControl w:val="0"/>
      <w:spacing w:line="400" w:lineRule="exact"/>
      <w:ind w:firstLineChars="200" w:firstLine="200"/>
      <w:jc w:val="both"/>
    </w:pPr>
    <w:rPr>
      <w:rFonts w:asciiTheme="minorHAnsi" w:eastAsiaTheme="minorEastAsia" w:hAnsiTheme="minorHAnsi" w:cstheme="minorBidi"/>
      <w:kern w:val="2"/>
    </w:rPr>
  </w:style>
  <w:style w:type="paragraph" w:customStyle="1" w:styleId="75">
    <w:name w:val="列出段落7"/>
    <w:basedOn w:val="a5"/>
    <w:uiPriority w:val="34"/>
    <w:rsid w:val="00024D51"/>
    <w:pPr>
      <w:widowControl w:val="0"/>
      <w:ind w:firstLineChars="200" w:firstLine="420"/>
      <w:jc w:val="both"/>
    </w:pPr>
    <w:rPr>
      <w:rFonts w:ascii="Calibri" w:hAnsi="Calibri" w:cs="Times New Roman"/>
      <w:kern w:val="2"/>
      <w:sz w:val="21"/>
      <w:szCs w:val="22"/>
    </w:rPr>
  </w:style>
  <w:style w:type="paragraph" w:customStyle="1" w:styleId="Eric">
    <w:name w:val="Eric正文"/>
    <w:basedOn w:val="a5"/>
    <w:rsid w:val="00024D51"/>
    <w:pPr>
      <w:widowControl w:val="0"/>
      <w:spacing w:line="400" w:lineRule="exact"/>
      <w:ind w:firstLineChars="200" w:firstLine="200"/>
      <w:jc w:val="both"/>
    </w:pPr>
    <w:rPr>
      <w:rFonts w:ascii="Arial" w:hAnsi="Arial" w:cs="Times New Roman"/>
    </w:rPr>
  </w:style>
  <w:style w:type="paragraph" w:customStyle="1" w:styleId="Eric0">
    <w:name w:val="Eric表题新的"/>
    <w:basedOn w:val="Eric"/>
    <w:next w:val="Eric"/>
    <w:rsid w:val="00024D51"/>
  </w:style>
  <w:style w:type="paragraph" w:customStyle="1" w:styleId="affffffffffffa">
    <w:name w:val="（）的编号"/>
    <w:basedOn w:val="afffffff3"/>
    <w:next w:val="afffffff3"/>
    <w:rsid w:val="00024D51"/>
    <w:pPr>
      <w:tabs>
        <w:tab w:val="left" w:pos="573"/>
      </w:tabs>
      <w:spacing w:before="0" w:line="400" w:lineRule="exact"/>
      <w:ind w:left="573"/>
      <w:jc w:val="both"/>
    </w:pPr>
    <w:rPr>
      <w:rFonts w:ascii="Arial" w:hAnsi="Arial"/>
      <w:sz w:val="21"/>
    </w:rPr>
  </w:style>
  <w:style w:type="paragraph" w:customStyle="1" w:styleId="affffffffffffb">
    <w:name w:val="）的自动编号"/>
    <w:basedOn w:val="a5"/>
    <w:rsid w:val="00024D51"/>
    <w:pPr>
      <w:widowControl w:val="0"/>
      <w:spacing w:line="400" w:lineRule="exact"/>
      <w:ind w:left="567" w:firstLine="420"/>
      <w:jc w:val="both"/>
    </w:pPr>
    <w:rPr>
      <w:rFonts w:ascii="Arial" w:hAnsi="Arial" w:cs="Times New Roman"/>
      <w:kern w:val="2"/>
      <w:sz w:val="21"/>
    </w:rPr>
  </w:style>
  <w:style w:type="paragraph" w:customStyle="1" w:styleId="Style3">
    <w:name w:val="_Style 3"/>
    <w:basedOn w:val="a5"/>
    <w:rsid w:val="00024D51"/>
    <w:pPr>
      <w:widowControl w:val="0"/>
      <w:ind w:firstLineChars="200" w:firstLine="420"/>
      <w:jc w:val="both"/>
    </w:pPr>
    <w:rPr>
      <w:rFonts w:ascii="Times New Roman" w:hAnsi="Times New Roman" w:cs="Times New Roman"/>
      <w:kern w:val="2"/>
      <w:sz w:val="21"/>
    </w:rPr>
  </w:style>
  <w:style w:type="paragraph" w:customStyle="1" w:styleId="1110">
    <w:name w:val="正文111"/>
    <w:basedOn w:val="a5"/>
    <w:rsid w:val="00024D51"/>
    <w:pPr>
      <w:widowControl w:val="0"/>
      <w:spacing w:line="400" w:lineRule="exact"/>
      <w:jc w:val="both"/>
      <w:textAlignment w:val="center"/>
    </w:pPr>
    <w:rPr>
      <w:rFonts w:ascii="Calibri" w:hAnsi="Calibri" w:cs="Times New Roman"/>
      <w:kern w:val="2"/>
      <w:sz w:val="21"/>
    </w:rPr>
  </w:style>
  <w:style w:type="paragraph" w:customStyle="1" w:styleId="Eric1">
    <w:name w:val="Eric图题新的"/>
    <w:basedOn w:val="a5"/>
    <w:next w:val="a5"/>
    <w:rsid w:val="00024D51"/>
    <w:pPr>
      <w:widowControl w:val="0"/>
      <w:spacing w:afterLines="50" w:after="156" w:line="400" w:lineRule="exact"/>
      <w:jc w:val="center"/>
    </w:pPr>
    <w:rPr>
      <w:rFonts w:ascii="Arial" w:hAnsi="Arial" w:cs="Times New Roman"/>
      <w:b/>
      <w:kern w:val="2"/>
      <w:lang w:val="zh-CN"/>
    </w:rPr>
  </w:style>
  <w:style w:type="paragraph" w:customStyle="1" w:styleId="HHJ">
    <w:name w:val="HHJ正文格式"/>
    <w:basedOn w:val="a5"/>
    <w:link w:val="HHJChar"/>
    <w:rsid w:val="00024D51"/>
    <w:pPr>
      <w:spacing w:line="360" w:lineRule="auto"/>
      <w:ind w:firstLineChars="200" w:firstLine="200"/>
    </w:pPr>
    <w:rPr>
      <w:rFonts w:asciiTheme="minorHAnsi" w:eastAsiaTheme="minorEastAsia" w:hAnsiTheme="minorHAnsi" w:cstheme="minorBidi"/>
      <w:kern w:val="2"/>
    </w:rPr>
  </w:style>
  <w:style w:type="paragraph" w:customStyle="1" w:styleId="5a">
    <w:name w:val="5文章(治)"/>
    <w:basedOn w:val="a5"/>
    <w:rsid w:val="00024D51"/>
    <w:pPr>
      <w:widowControl w:val="0"/>
      <w:spacing w:line="360" w:lineRule="auto"/>
      <w:ind w:firstLineChars="200" w:firstLine="200"/>
    </w:pPr>
    <w:rPr>
      <w:rFonts w:ascii="Calibri" w:hAnsi="Calibri" w:cs="Times New Roman"/>
      <w:szCs w:val="20"/>
    </w:rPr>
  </w:style>
  <w:style w:type="paragraph" w:customStyle="1" w:styleId="HHJ0">
    <w:name w:val="HHJ正文内容格式"/>
    <w:basedOn w:val="a5"/>
    <w:rsid w:val="00024D51"/>
    <w:pPr>
      <w:widowControl w:val="0"/>
      <w:spacing w:line="400" w:lineRule="exact"/>
      <w:ind w:firstLineChars="200" w:firstLine="200"/>
      <w:jc w:val="both"/>
    </w:pPr>
    <w:rPr>
      <w:rFonts w:ascii="Times New Roman" w:hAnsi="Calibri" w:cs="Times New Roman"/>
    </w:rPr>
  </w:style>
  <w:style w:type="paragraph" w:customStyle="1" w:styleId="affffffffffffc">
    <w:name w:val="正文（西宁）"/>
    <w:basedOn w:val="a5"/>
    <w:rsid w:val="00024D51"/>
    <w:pPr>
      <w:widowControl w:val="0"/>
      <w:spacing w:line="400" w:lineRule="exact"/>
      <w:ind w:firstLineChars="200" w:firstLine="200"/>
      <w:jc w:val="both"/>
    </w:pPr>
    <w:rPr>
      <w:rFonts w:ascii="Arial" w:hAnsi="Arial" w:cs="Times New Roman"/>
      <w:kern w:val="2"/>
    </w:rPr>
  </w:style>
  <w:style w:type="paragraph" w:customStyle="1" w:styleId="83">
    <w:name w:val="列出段落8"/>
    <w:basedOn w:val="a5"/>
    <w:uiPriority w:val="99"/>
    <w:unhideWhenUsed/>
    <w:rsid w:val="00024D51"/>
    <w:pPr>
      <w:widowControl w:val="0"/>
      <w:spacing w:line="400" w:lineRule="exact"/>
      <w:ind w:firstLineChars="200" w:firstLine="420"/>
      <w:jc w:val="both"/>
    </w:pPr>
    <w:rPr>
      <w:rFonts w:ascii="Times New Roman" w:hAnsi="Times New Roman" w:cs="Times New Roman"/>
      <w:kern w:val="2"/>
    </w:rPr>
  </w:style>
  <w:style w:type="paragraph" w:customStyle="1" w:styleId="affffffffffffd">
    <w:name w:val="五级标题"/>
    <w:next w:val="a5"/>
    <w:rsid w:val="00024D51"/>
    <w:pPr>
      <w:ind w:left="620" w:hanging="420"/>
    </w:pPr>
    <w:rPr>
      <w:rFonts w:ascii="Arial" w:eastAsia="宋体" w:hAnsi="Arial" w:cs="Times New Roman"/>
      <w:kern w:val="0"/>
      <w:sz w:val="24"/>
      <w:szCs w:val="24"/>
    </w:rPr>
  </w:style>
  <w:style w:type="paragraph" w:customStyle="1" w:styleId="affffffffffffe">
    <w:name w:val="全文正文"/>
    <w:basedOn w:val="a5"/>
    <w:rsid w:val="00024D51"/>
    <w:pPr>
      <w:widowControl w:val="0"/>
      <w:spacing w:line="440" w:lineRule="exact"/>
      <w:ind w:firstLineChars="200" w:firstLine="480"/>
      <w:jc w:val="both"/>
    </w:pPr>
    <w:rPr>
      <w:rFonts w:ascii="Times New Roman" w:hAnsi="Times New Roman" w:cs="Times New Roman"/>
      <w:kern w:val="2"/>
      <w:szCs w:val="20"/>
    </w:rPr>
  </w:style>
  <w:style w:type="paragraph" w:customStyle="1" w:styleId="58">
    <w:name w:val="5级标题"/>
    <w:basedOn w:val="a5"/>
    <w:link w:val="5Char"/>
    <w:qFormat/>
    <w:rsid w:val="00024D51"/>
    <w:pPr>
      <w:spacing w:line="360" w:lineRule="auto"/>
      <w:ind w:firstLineChars="200" w:firstLine="200"/>
      <w:jc w:val="both"/>
      <w:outlineLvl w:val="4"/>
    </w:pPr>
    <w:rPr>
      <w:rFonts w:asciiTheme="minorHAnsi" w:eastAsiaTheme="minorEastAsia" w:hAnsiTheme="minorHAnsi" w:cstheme="minorBidi"/>
      <w:b/>
      <w:kern w:val="2"/>
      <w:szCs w:val="22"/>
    </w:rPr>
  </w:style>
  <w:style w:type="table" w:customStyle="1" w:styleId="TableNormal3">
    <w:name w:val="Table Normal3"/>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Normal">
    <w:name w:val="Table Normal"/>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Normal1">
    <w:name w:val="Table Normal1"/>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Normal7">
    <w:name w:val="Table Normal7"/>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118">
    <w:name w:val="网格表 1 浅色1"/>
    <w:basedOn w:val="a8"/>
    <w:uiPriority w:val="46"/>
    <w:rsid w:val="00024D51"/>
    <w:rPr>
      <w:rFonts w:ascii="Calibri" w:eastAsia="宋体" w:hAnsi="Calibri" w:cs="Times New Roman"/>
      <w:kern w:val="0"/>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one" w:sz="0" w:space="0" w:color="auto"/>
          <w:left w:val="none" w:sz="0" w:space="0" w:color="auto"/>
          <w:bottom w:val="single" w:sz="12" w:space="0" w:color="666666"/>
          <w:right w:val="none" w:sz="0" w:space="0" w:color="auto"/>
          <w:insideH w:val="none" w:sz="0" w:space="0" w:color="auto"/>
          <w:insideV w:val="none" w:sz="0" w:space="0" w:color="auto"/>
          <w:tl2br w:val="none" w:sz="0" w:space="0" w:color="auto"/>
          <w:tr2bl w:val="none" w:sz="0" w:space="0" w:color="auto"/>
        </w:tcBorders>
      </w:tcPr>
    </w:tblStylePr>
    <w:tblStylePr w:type="lastRow">
      <w:rPr>
        <w:b/>
        <w:bCs/>
      </w:rPr>
      <w:tblPr/>
      <w:tcPr>
        <w:tcBorders>
          <w:top w:val="double" w:sz="2" w:space="0" w:color="666666"/>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style>
  <w:style w:type="table" w:customStyle="1" w:styleId="216">
    <w:name w:val="无格式表格 21"/>
    <w:basedOn w:val="a8"/>
    <w:uiPriority w:val="42"/>
    <w:qFormat/>
    <w:rsid w:val="00024D51"/>
    <w:rPr>
      <w:rFonts w:ascii="Calibri" w:eastAsia="宋体" w:hAnsi="Calibri" w:cs="Times New Roman"/>
      <w:kern w:val="0"/>
      <w:sz w:val="20"/>
      <w:szCs w:val="20"/>
    </w:rPr>
    <w:tblPr>
      <w:tblBorders>
        <w:top w:val="single" w:sz="4" w:space="0" w:color="7F7F7F"/>
        <w:bottom w:val="single" w:sz="4" w:space="0" w:color="7F7F7F"/>
      </w:tblBorders>
    </w:tblPr>
    <w:tblStylePr w:type="firstRow">
      <w:rPr>
        <w:b/>
        <w:bCs/>
      </w:rPr>
      <w:tblPr/>
      <w:tcPr>
        <w:tcBorders>
          <w:top w:val="none" w:sz="0" w:space="0" w:color="auto"/>
          <w:left w:val="none" w:sz="0" w:space="0" w:color="auto"/>
          <w:bottom w:val="single" w:sz="4" w:space="0" w:color="7F7F7F"/>
          <w:right w:val="none" w:sz="0" w:space="0" w:color="auto"/>
          <w:insideH w:val="none" w:sz="0" w:space="0" w:color="auto"/>
          <w:insideV w:val="none" w:sz="0" w:space="0" w:color="auto"/>
          <w:tl2br w:val="none" w:sz="0" w:space="0" w:color="auto"/>
          <w:tr2bl w:val="none" w:sz="0" w:space="0" w:color="auto"/>
        </w:tcBorders>
      </w:tcPr>
    </w:tblStylePr>
    <w:tblStylePr w:type="lastRow">
      <w:rPr>
        <w:b/>
        <w:bCs/>
      </w:rPr>
      <w:tblPr/>
      <w:tcPr>
        <w:tcBorders>
          <w:top w:val="single" w:sz="4" w:space="0" w:color="7F7F7F"/>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tblStylePr w:type="band1Vert">
      <w:tblPr/>
      <w:tcPr>
        <w:tcBorders>
          <w:top w:val="none" w:sz="0" w:space="0" w:color="auto"/>
          <w:left w:val="single" w:sz="4" w:space="0" w:color="7F7F7F"/>
          <w:bottom w:val="none" w:sz="0" w:space="0" w:color="auto"/>
          <w:right w:val="single" w:sz="4" w:space="0" w:color="7F7F7F"/>
          <w:insideH w:val="none" w:sz="0" w:space="0" w:color="auto"/>
          <w:insideV w:val="none" w:sz="0" w:space="0" w:color="auto"/>
          <w:tl2br w:val="none" w:sz="0" w:space="0" w:color="auto"/>
          <w:tr2bl w:val="none" w:sz="0" w:space="0" w:color="auto"/>
        </w:tcBorders>
      </w:tcPr>
    </w:tblStylePr>
    <w:tblStylePr w:type="band2Vert">
      <w:tblPr/>
      <w:tcPr>
        <w:tcBorders>
          <w:top w:val="none" w:sz="0" w:space="0" w:color="auto"/>
          <w:left w:val="single" w:sz="4" w:space="0" w:color="7F7F7F"/>
          <w:bottom w:val="none" w:sz="0" w:space="0" w:color="auto"/>
          <w:right w:val="single" w:sz="4" w:space="0" w:color="7F7F7F"/>
          <w:insideH w:val="none" w:sz="0" w:space="0" w:color="auto"/>
          <w:insideV w:val="none" w:sz="0" w:space="0" w:color="auto"/>
          <w:tl2br w:val="none" w:sz="0" w:space="0" w:color="auto"/>
          <w:tr2bl w:val="none" w:sz="0" w:space="0" w:color="auto"/>
        </w:tcBorders>
      </w:tcPr>
    </w:tblStylePr>
    <w:tblStylePr w:type="band1Horz">
      <w:tblPr/>
      <w:tcPr>
        <w:tcBorders>
          <w:top w:val="single" w:sz="4" w:space="0" w:color="7F7F7F"/>
          <w:left w:val="none" w:sz="0" w:space="0" w:color="auto"/>
          <w:bottom w:val="single" w:sz="4" w:space="0" w:color="7F7F7F"/>
          <w:right w:val="none" w:sz="0" w:space="0" w:color="auto"/>
          <w:insideH w:val="none" w:sz="0" w:space="0" w:color="auto"/>
          <w:insideV w:val="none" w:sz="0" w:space="0" w:color="auto"/>
          <w:tl2br w:val="none" w:sz="0" w:space="0" w:color="auto"/>
          <w:tr2bl w:val="none" w:sz="0" w:space="0" w:color="auto"/>
        </w:tcBorders>
      </w:tcPr>
    </w:tblStylePr>
  </w:style>
  <w:style w:type="table" w:customStyle="1" w:styleId="TableNormal5">
    <w:name w:val="Table Normal5"/>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1ff1">
    <w:name w:val="网格型1"/>
    <w:basedOn w:val="a8"/>
    <w:uiPriority w:val="59"/>
    <w:rsid w:val="00024D51"/>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Normal4">
    <w:name w:val="Table Normal4"/>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Normal6">
    <w:name w:val="Table Normal6"/>
    <w:uiPriority w:val="2"/>
    <w:unhideWhenUsed/>
    <w:qFormat/>
    <w:rsid w:val="00024D51"/>
    <w:pPr>
      <w:widowControl w:val="0"/>
    </w:pPr>
    <w:rPr>
      <w:rFonts w:ascii="Calibri" w:eastAsia="宋体" w:hAnsi="Calibri" w:cs="Times New Roman"/>
      <w:kern w:val="0"/>
      <w:sz w:val="22"/>
      <w:lang w:eastAsia="en-US"/>
    </w:rPr>
    <w:tblPr>
      <w:tblCellMar>
        <w:top w:w="0" w:type="dxa"/>
        <w:left w:w="0" w:type="dxa"/>
        <w:bottom w:w="0" w:type="dxa"/>
        <w:right w:w="0" w:type="dxa"/>
      </w:tblCellMar>
    </w:tblPr>
  </w:style>
  <w:style w:type="character" w:customStyle="1" w:styleId="1ff2">
    <w:name w:val="未处理的提及1"/>
    <w:basedOn w:val="a7"/>
    <w:uiPriority w:val="99"/>
    <w:semiHidden/>
    <w:unhideWhenUsed/>
    <w:rsid w:val="00024D51"/>
    <w:rPr>
      <w:color w:val="605E5C"/>
      <w:shd w:val="clear" w:color="auto" w:fill="E1DFDD"/>
    </w:rPr>
  </w:style>
  <w:style w:type="paragraph" w:customStyle="1" w:styleId="afffffffffffff">
    <w:name w:val="图格式"/>
    <w:basedOn w:val="a5"/>
    <w:link w:val="Charffc"/>
    <w:qFormat/>
    <w:rsid w:val="00024D51"/>
    <w:pPr>
      <w:widowControl w:val="0"/>
      <w:jc w:val="center"/>
    </w:pPr>
    <w:rPr>
      <w:rFonts w:ascii="Times New Roman" w:hAnsi="Times New Roman" w:cstheme="minorBidi"/>
      <w:noProof/>
      <w:kern w:val="2"/>
      <w:szCs w:val="21"/>
    </w:rPr>
  </w:style>
  <w:style w:type="character" w:customStyle="1" w:styleId="Charffc">
    <w:name w:val="图格式 Char"/>
    <w:basedOn w:val="a7"/>
    <w:link w:val="afffffffffffff"/>
    <w:rsid w:val="00024D51"/>
    <w:rPr>
      <w:rFonts w:ascii="Times New Roman" w:eastAsia="宋体" w:hAnsi="Times New Roman"/>
      <w:noProof/>
      <w:sz w:val="24"/>
      <w:szCs w:val="21"/>
    </w:rPr>
  </w:style>
  <w:style w:type="paragraph" w:customStyle="1" w:styleId="afffffffffffff0">
    <w:name w:val="表格下标注"/>
    <w:basedOn w:val="a5"/>
    <w:link w:val="Charffd"/>
    <w:uiPriority w:val="1"/>
    <w:qFormat/>
    <w:rsid w:val="00024D51"/>
    <w:pPr>
      <w:widowControl w:val="0"/>
      <w:jc w:val="both"/>
    </w:pPr>
    <w:rPr>
      <w:rFonts w:ascii="Times New Roman" w:hAnsi="Times New Roman" w:cstheme="minorBidi"/>
      <w:b/>
      <w:kern w:val="2"/>
      <w:sz w:val="18"/>
      <w:szCs w:val="21"/>
    </w:rPr>
  </w:style>
  <w:style w:type="character" w:customStyle="1" w:styleId="Charffd">
    <w:name w:val="表格下标注 Char"/>
    <w:basedOn w:val="a7"/>
    <w:link w:val="afffffffffffff0"/>
    <w:uiPriority w:val="1"/>
    <w:rsid w:val="00024D51"/>
    <w:rPr>
      <w:rFonts w:ascii="Times New Roman" w:eastAsia="宋体" w:hAnsi="Times New Roman"/>
      <w:b/>
      <w:sz w:val="18"/>
      <w:szCs w:val="21"/>
    </w:rPr>
  </w:style>
  <w:style w:type="paragraph" w:customStyle="1" w:styleId="NewNewNewNewNewNew">
    <w:name w:val="正文 New New New New New New"/>
    <w:qFormat/>
    <w:rsid w:val="00024D51"/>
    <w:pPr>
      <w:widowControl w:val="0"/>
      <w:jc w:val="both"/>
    </w:pPr>
    <w:rPr>
      <w:rFonts w:ascii="Times New Roman" w:eastAsia="宋体" w:hAnsi="Times New Roman" w:cs="Times New Roman"/>
    </w:rPr>
  </w:style>
  <w:style w:type="paragraph" w:customStyle="1" w:styleId="001NewNew">
    <w:name w:val="表格001 New New"/>
    <w:basedOn w:val="NewNewNewNewNewNew"/>
    <w:qFormat/>
    <w:rsid w:val="00024D51"/>
    <w:pPr>
      <w:jc w:val="center"/>
    </w:pPr>
    <w:rPr>
      <w:szCs w:val="20"/>
    </w:rPr>
  </w:style>
  <w:style w:type="character" w:customStyle="1" w:styleId="001Char0">
    <w:name w:val="表格001 Char"/>
    <w:basedOn w:val="a7"/>
    <w:link w:val="0010"/>
    <w:rsid w:val="00024D51"/>
    <w:rPr>
      <w:rFonts w:ascii="Times New Roman" w:eastAsia="宋体" w:hAnsi="Times New Roman" w:cs="Times New Roman"/>
      <w:szCs w:val="20"/>
    </w:rPr>
  </w:style>
  <w:style w:type="paragraph" w:customStyle="1" w:styleId="afffffffffffff1">
    <w:name w:val="表内式样"/>
    <w:qFormat/>
    <w:rsid w:val="00024D51"/>
    <w:pPr>
      <w:widowControl w:val="0"/>
      <w:jc w:val="center"/>
    </w:pPr>
    <w:rPr>
      <w:rFonts w:ascii="宋体" w:eastAsia="宋体" w:hAnsi="宋体" w:cs="Times New Roman" w:hint="eastAsia"/>
      <w:szCs w:val="24"/>
    </w:rPr>
  </w:style>
  <w:style w:type="table" w:customStyle="1" w:styleId="121">
    <w:name w:val="网格表 1 浅色2"/>
    <w:basedOn w:val="a8"/>
    <w:uiPriority w:val="46"/>
    <w:rsid w:val="00024D51"/>
    <w:rPr>
      <w:rFonts w:ascii="Calibri" w:eastAsia="宋体" w:hAnsi="Calibri" w:cs="Times New Roman"/>
      <w:kern w:val="0"/>
      <w:sz w:val="20"/>
      <w:szCs w:val="20"/>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one" w:sz="0" w:space="0" w:color="auto"/>
          <w:left w:val="none" w:sz="0" w:space="0" w:color="auto"/>
          <w:bottom w:val="single" w:sz="12" w:space="0" w:color="666666"/>
          <w:right w:val="none" w:sz="0" w:space="0" w:color="auto"/>
          <w:insideH w:val="none" w:sz="0" w:space="0" w:color="auto"/>
          <w:insideV w:val="none" w:sz="0" w:space="0" w:color="auto"/>
          <w:tl2br w:val="none" w:sz="0" w:space="0" w:color="auto"/>
          <w:tr2bl w:val="none" w:sz="0" w:space="0" w:color="auto"/>
        </w:tcBorders>
      </w:tcPr>
    </w:tblStylePr>
    <w:tblStylePr w:type="lastRow">
      <w:rPr>
        <w:b/>
        <w:bCs/>
      </w:rPr>
      <w:tblPr/>
      <w:tcPr>
        <w:tcBorders>
          <w:top w:val="double" w:sz="2" w:space="0" w:color="666666"/>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style>
  <w:style w:type="character" w:customStyle="1" w:styleId="2ff1">
    <w:name w:val="未处理的提及2"/>
    <w:basedOn w:val="a7"/>
    <w:uiPriority w:val="99"/>
    <w:semiHidden/>
    <w:unhideWhenUsed/>
    <w:rsid w:val="00024D51"/>
    <w:rPr>
      <w:color w:val="605E5C"/>
      <w:shd w:val="clear" w:color="auto" w:fill="E1DFDD"/>
    </w:rPr>
  </w:style>
  <w:style w:type="character" w:customStyle="1" w:styleId="3f6">
    <w:name w:val="未处理的提及3"/>
    <w:basedOn w:val="a7"/>
    <w:uiPriority w:val="99"/>
    <w:semiHidden/>
    <w:unhideWhenUsed/>
    <w:rsid w:val="00024D51"/>
    <w:rPr>
      <w:color w:val="605E5C"/>
      <w:shd w:val="clear" w:color="auto" w:fill="E1DFDD"/>
    </w:rPr>
  </w:style>
  <w:style w:type="character" w:customStyle="1" w:styleId="Char1f8">
    <w:name w:val="明显引用 Char1"/>
    <w:basedOn w:val="a7"/>
    <w:uiPriority w:val="30"/>
    <w:rsid w:val="00024D51"/>
    <w:rPr>
      <w:rFonts w:ascii="宋体" w:hAnsi="宋体" w:cs="宋体"/>
      <w:b/>
      <w:bCs/>
      <w:i/>
      <w:iCs/>
      <w:color w:val="4472C4" w:themeColor="accent1"/>
      <w:sz w:val="24"/>
      <w:szCs w:val="24"/>
    </w:rPr>
  </w:style>
  <w:style w:type="table" w:customStyle="1" w:styleId="130">
    <w:name w:val="网格表 1 浅色3"/>
    <w:basedOn w:val="a8"/>
    <w:uiPriority w:val="46"/>
    <w:rsid w:val="00024D51"/>
    <w:rPr>
      <w:rFonts w:ascii="Calibri" w:eastAsia="宋体" w:hAnsi="Calibri" w:cs="Times New Roman"/>
      <w:kern w:val="0"/>
      <w:sz w:val="20"/>
      <w:szCs w:val="20"/>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one" w:sz="0" w:space="0" w:color="auto"/>
          <w:left w:val="none" w:sz="0" w:space="0" w:color="auto"/>
          <w:bottom w:val="single" w:sz="12" w:space="0" w:color="666666"/>
          <w:right w:val="none" w:sz="0" w:space="0" w:color="auto"/>
          <w:insideH w:val="none" w:sz="0" w:space="0" w:color="auto"/>
          <w:insideV w:val="none" w:sz="0" w:space="0" w:color="auto"/>
          <w:tl2br w:val="none" w:sz="0" w:space="0" w:color="auto"/>
          <w:tr2bl w:val="none" w:sz="0" w:space="0" w:color="auto"/>
        </w:tcBorders>
      </w:tcPr>
    </w:tblStylePr>
    <w:tblStylePr w:type="lastRow">
      <w:rPr>
        <w:b/>
        <w:bCs/>
      </w:rPr>
      <w:tblPr/>
      <w:tcPr>
        <w:tcBorders>
          <w:top w:val="double" w:sz="2" w:space="0" w:color="666666"/>
          <w:left w:val="none" w:sz="0" w:space="0" w:color="auto"/>
          <w:bottom w:val="none" w:sz="0" w:space="0" w:color="auto"/>
          <w:right w:val="none" w:sz="0" w:space="0" w:color="auto"/>
          <w:insideH w:val="none" w:sz="0" w:space="0" w:color="auto"/>
          <w:insideV w:val="none" w:sz="0" w:space="0" w:color="auto"/>
          <w:tl2br w:val="none" w:sz="0" w:space="0" w:color="auto"/>
          <w:tr2bl w:val="none" w:sz="0" w:space="0" w:color="auto"/>
        </w:tcBorders>
      </w:tcPr>
    </w:tblStylePr>
    <w:tblStylePr w:type="firstCol">
      <w:rPr>
        <w:b/>
        <w:bCs/>
      </w:rPr>
    </w:tblStylePr>
    <w:tblStylePr w:type="lastCol">
      <w:rPr>
        <w:b/>
        <w:bCs/>
      </w:rPr>
    </w:tblStylePr>
  </w:style>
  <w:style w:type="character" w:customStyle="1" w:styleId="4b">
    <w:name w:val="未处理的提及4"/>
    <w:basedOn w:val="a7"/>
    <w:uiPriority w:val="99"/>
    <w:semiHidden/>
    <w:unhideWhenUsed/>
    <w:rsid w:val="00024D51"/>
    <w:rPr>
      <w:color w:val="605E5C"/>
      <w:shd w:val="clear" w:color="auto" w:fill="E1DFDD"/>
    </w:rPr>
  </w:style>
  <w:style w:type="character" w:customStyle="1" w:styleId="5b">
    <w:name w:val="未处理的提及5"/>
    <w:basedOn w:val="a7"/>
    <w:uiPriority w:val="99"/>
    <w:semiHidden/>
    <w:unhideWhenUsed/>
    <w:rsid w:val="00024D51"/>
    <w:rPr>
      <w:color w:val="605E5C"/>
      <w:shd w:val="clear" w:color="auto" w:fill="E1DFDD"/>
    </w:rPr>
  </w:style>
  <w:style w:type="character" w:customStyle="1" w:styleId="67">
    <w:name w:val="未处理的提及6"/>
    <w:basedOn w:val="a7"/>
    <w:uiPriority w:val="99"/>
    <w:semiHidden/>
    <w:unhideWhenUsed/>
    <w:rsid w:val="00024D51"/>
    <w:rPr>
      <w:color w:val="605E5C"/>
      <w:shd w:val="clear" w:color="auto" w:fill="E1DFDD"/>
    </w:rPr>
  </w:style>
  <w:style w:type="character" w:styleId="afffffffffffff2">
    <w:name w:val="Unresolved Mention"/>
    <w:basedOn w:val="a7"/>
    <w:uiPriority w:val="99"/>
    <w:semiHidden/>
    <w:unhideWhenUsed/>
    <w:rsid w:val="00024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1484</Words>
  <Characters>8463</Characters>
  <Application>Microsoft Office Word</Application>
  <DocSecurity>0</DocSecurity>
  <Lines>70</Lines>
  <Paragraphs>19</Paragraphs>
  <ScaleCrop>false</ScaleCrop>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 hh</dc:creator>
  <cp:keywords/>
  <dc:description/>
  <cp:lastModifiedBy>zhangh hh</cp:lastModifiedBy>
  <cp:revision>2</cp:revision>
  <dcterms:created xsi:type="dcterms:W3CDTF">2021-05-14T06:28:00Z</dcterms:created>
  <dcterms:modified xsi:type="dcterms:W3CDTF">2021-05-14T06:30:00Z</dcterms:modified>
</cp:coreProperties>
</file>